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AC" w:rsidRDefault="00235055" w:rsidP="00F62974">
      <w:r>
        <w:t>Työ- ja elinkeinoministeriö</w:t>
      </w:r>
    </w:p>
    <w:p w:rsidR="004D660F" w:rsidRDefault="00235055" w:rsidP="00B800AC">
      <w:r>
        <w:rPr>
          <w:rFonts w:ascii="Arial" w:hAnsi="Arial" w:cs="Arial"/>
        </w:rPr>
        <w:t>TEM/1081/09/04.01/2013</w:t>
      </w:r>
    </w:p>
    <w:p w:rsidR="00B800AC" w:rsidRDefault="00235055" w:rsidP="00B800AC">
      <w:proofErr w:type="gramStart"/>
      <w:r>
        <w:t xml:space="preserve">Lausuntopyyntö </w:t>
      </w:r>
      <w:proofErr w:type="spellStart"/>
      <w:r>
        <w:t>VIPPROII-hankkeessa</w:t>
      </w:r>
      <w:proofErr w:type="spellEnd"/>
      <w:r>
        <w:t xml:space="preserve"> valmistuneista ALTTI- ja VERTTI -selvityksistä</w:t>
      </w:r>
      <w:proofErr w:type="gramEnd"/>
      <w:r>
        <w:t xml:space="preserve"> </w:t>
      </w:r>
    </w:p>
    <w:p w:rsidR="00B800AC" w:rsidRDefault="00B800AC" w:rsidP="00B800AC"/>
    <w:p w:rsidR="004827A4" w:rsidRDefault="0040588E" w:rsidP="003B2852">
      <w:pPr>
        <w:pStyle w:val="Otsikko"/>
      </w:pPr>
      <w:sdt>
        <w:sdtPr>
          <w:alias w:val="Otsikko"/>
          <w:tag w:val=""/>
          <w:id w:val="-864829496"/>
          <w:placeholder>
            <w:docPart w:val="57738B1DA6DB4659A310EC27447F30A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gramStart"/>
          <w:r w:rsidR="00235055" w:rsidRPr="00235055">
            <w:t xml:space="preserve">Turun kaupungin lausunto </w:t>
          </w:r>
          <w:proofErr w:type="spellStart"/>
          <w:r w:rsidR="00235055" w:rsidRPr="00235055">
            <w:t>VIPPROII-hankkeessa</w:t>
          </w:r>
          <w:proofErr w:type="spellEnd"/>
          <w:r w:rsidR="00235055" w:rsidRPr="00235055">
            <w:t xml:space="preserve"> valmistuneista </w:t>
          </w:r>
          <w:r w:rsidR="00235055">
            <w:t>ALTTI- ja VERTTI -selvityksistä</w:t>
          </w:r>
        </w:sdtContent>
      </w:sdt>
      <w:proofErr w:type="gramEnd"/>
    </w:p>
    <w:p w:rsidR="00B800AC" w:rsidRDefault="00B800AC" w:rsidP="003B2852">
      <w:pPr>
        <w:pStyle w:val="Otsikko"/>
      </w:pPr>
    </w:p>
    <w:p w:rsidR="001A0C1B" w:rsidRPr="001A0C1B" w:rsidRDefault="001A0C1B" w:rsidP="001A0C1B"/>
    <w:p w:rsidR="00A264D7" w:rsidRDefault="00235055" w:rsidP="00A264D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>Työ- ja elinkeinoministeriö</w:t>
      </w:r>
      <w:r w:rsidR="00A264D7">
        <w:rPr>
          <w:rStyle w:val="Paikkamerkkiteksti"/>
        </w:rPr>
        <w:t xml:space="preserve"> on pyytänyt Turun</w:t>
      </w:r>
      <w:r>
        <w:rPr>
          <w:rStyle w:val="Paikkamerkkiteksti"/>
        </w:rPr>
        <w:t xml:space="preserve"> kaupungilta lausuntoa kahde</w:t>
      </w:r>
      <w:r>
        <w:rPr>
          <w:rStyle w:val="Paikkamerkkiteksti"/>
        </w:rPr>
        <w:t>s</w:t>
      </w:r>
      <w:r>
        <w:rPr>
          <w:rStyle w:val="Paikkamerkkiteksti"/>
        </w:rPr>
        <w:t xml:space="preserve">ta selvityksestä, jotka ovat valmistuneet </w:t>
      </w:r>
      <w:proofErr w:type="spellStart"/>
      <w:r>
        <w:rPr>
          <w:rStyle w:val="Paikkamerkkiteksti"/>
        </w:rPr>
        <w:t>VIPPROII-hankkeessa</w:t>
      </w:r>
      <w:proofErr w:type="spellEnd"/>
      <w:r>
        <w:rPr>
          <w:rStyle w:val="Paikkamerkkiteksti"/>
        </w:rPr>
        <w:t>.</w:t>
      </w:r>
      <w:r w:rsidR="006530E7">
        <w:rPr>
          <w:rStyle w:val="Paikkamerkkiteksti"/>
        </w:rPr>
        <w:t xml:space="preserve"> </w:t>
      </w:r>
      <w:proofErr w:type="spellStart"/>
      <w:r w:rsidR="006530E7">
        <w:rPr>
          <w:rStyle w:val="Paikkamerkkiteksti"/>
        </w:rPr>
        <w:t>VERTTI-selvitys</w:t>
      </w:r>
      <w:proofErr w:type="spellEnd"/>
      <w:r w:rsidR="006530E7">
        <w:rPr>
          <w:rStyle w:val="Paikkamerkkiteksti"/>
        </w:rPr>
        <w:t xml:space="preserve"> keskistyy aikuisten kansainvälistä suojelua saavien muuttoon va</w:t>
      </w:r>
      <w:r w:rsidR="006530E7">
        <w:rPr>
          <w:rStyle w:val="Paikkamerkkiteksti"/>
        </w:rPr>
        <w:t>s</w:t>
      </w:r>
      <w:r w:rsidR="006530E7">
        <w:rPr>
          <w:rStyle w:val="Paikkamerkkiteksti"/>
        </w:rPr>
        <w:t xml:space="preserve">taanottokeskuksista kuntiin. </w:t>
      </w:r>
      <w:proofErr w:type="spellStart"/>
      <w:r w:rsidR="006530E7">
        <w:rPr>
          <w:rStyle w:val="Paikkamerkkiteksti"/>
        </w:rPr>
        <w:t>ALTTI-selvityksessä</w:t>
      </w:r>
      <w:proofErr w:type="spellEnd"/>
      <w:r w:rsidR="006530E7">
        <w:rPr>
          <w:rStyle w:val="Paikkamerkkiteksti"/>
        </w:rPr>
        <w:t xml:space="preserve"> tarkastellaan ilman huolt</w:t>
      </w:r>
      <w:r w:rsidR="006530E7">
        <w:rPr>
          <w:rStyle w:val="Paikkamerkkiteksti"/>
        </w:rPr>
        <w:t>a</w:t>
      </w:r>
      <w:r w:rsidR="006530E7">
        <w:rPr>
          <w:rStyle w:val="Paikkamerkkiteksti"/>
        </w:rPr>
        <w:t>jaa tulleiden alaikäisten turvapaikanhakijoiden vastaanottoa ja vastaanott</w:t>
      </w:r>
      <w:r w:rsidR="006530E7">
        <w:rPr>
          <w:rStyle w:val="Paikkamerkkiteksti"/>
        </w:rPr>
        <w:t>o</w:t>
      </w:r>
      <w:r w:rsidR="006530E7">
        <w:rPr>
          <w:rStyle w:val="Paikkamerkkiteksti"/>
        </w:rPr>
        <w:t xml:space="preserve">järjestelmän kehittämistarpeita. Turun kaupungin edustaja on ollut mukana </w:t>
      </w:r>
      <w:proofErr w:type="spellStart"/>
      <w:r w:rsidR="006530E7">
        <w:rPr>
          <w:rStyle w:val="Paikkamerkkiteksti"/>
        </w:rPr>
        <w:t>VERTTI-selvitystä</w:t>
      </w:r>
      <w:proofErr w:type="spellEnd"/>
      <w:r w:rsidR="006530E7">
        <w:rPr>
          <w:rStyle w:val="Paikkamerkkiteksti"/>
        </w:rPr>
        <w:t xml:space="preserve"> valmistelevassa työryhmässä.</w:t>
      </w:r>
    </w:p>
    <w:p w:rsidR="00A264D7" w:rsidRDefault="00A264D7" w:rsidP="00A264D7">
      <w:pPr>
        <w:jc w:val="both"/>
        <w:rPr>
          <w:rStyle w:val="Paikkamerkkiteksti"/>
        </w:rPr>
      </w:pPr>
    </w:p>
    <w:p w:rsidR="006530E7" w:rsidRDefault="006530E7" w:rsidP="003B2AF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>Turun kaupungin näkökulmasta on hyvä, että pakolaisten vastaanottopr</w:t>
      </w:r>
      <w:r>
        <w:rPr>
          <w:rStyle w:val="Paikkamerkkiteksti"/>
        </w:rPr>
        <w:t>o</w:t>
      </w:r>
      <w:r>
        <w:rPr>
          <w:rStyle w:val="Paikkamerkkiteksti"/>
        </w:rPr>
        <w:t xml:space="preserve">sessia selvitetään ja kehittämistarpeet tuodaan näkyviksi. </w:t>
      </w:r>
      <w:r w:rsidR="00C243F2">
        <w:rPr>
          <w:rStyle w:val="Paikkamerkkiteksti"/>
        </w:rPr>
        <w:t xml:space="preserve">Selvitykset tuovat uusia näkökulmia viranomaisprosessien kehittämiseen. </w:t>
      </w:r>
    </w:p>
    <w:p w:rsidR="006530E7" w:rsidRDefault="006530E7" w:rsidP="006530E7">
      <w:pPr>
        <w:jc w:val="both"/>
        <w:rPr>
          <w:rStyle w:val="Paikkamerkkiteksti"/>
        </w:rPr>
      </w:pPr>
    </w:p>
    <w:p w:rsidR="006530E7" w:rsidRPr="00C243F2" w:rsidRDefault="006530E7" w:rsidP="006530E7">
      <w:pPr>
        <w:ind w:left="2608"/>
        <w:jc w:val="both"/>
        <w:rPr>
          <w:rStyle w:val="Paikkamerkkiteksti"/>
          <w:b/>
        </w:rPr>
      </w:pPr>
      <w:proofErr w:type="spellStart"/>
      <w:r w:rsidRPr="00C243F2">
        <w:rPr>
          <w:rStyle w:val="Paikkamerkkiteksti"/>
          <w:b/>
        </w:rPr>
        <w:t>VERTTI</w:t>
      </w:r>
      <w:r w:rsidR="00C243F2" w:rsidRPr="00C243F2">
        <w:rPr>
          <w:rStyle w:val="Paikkamerkkiteksti"/>
          <w:b/>
        </w:rPr>
        <w:t>-selvitys</w:t>
      </w:r>
      <w:proofErr w:type="spellEnd"/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6530E7" w:rsidRPr="006530E7" w:rsidRDefault="007312A6" w:rsidP="006530E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>Turun kaupu</w:t>
      </w:r>
      <w:r w:rsidR="00CB6D5A">
        <w:rPr>
          <w:rStyle w:val="Paikkamerkkiteksti"/>
        </w:rPr>
        <w:t>ngin</w:t>
      </w:r>
      <w:r>
        <w:rPr>
          <w:rStyle w:val="Paikkamerkkiteksti"/>
        </w:rPr>
        <w:t xml:space="preserve"> näkökulmasta on </w:t>
      </w:r>
      <w:r w:rsidR="00CB6D5A">
        <w:rPr>
          <w:rStyle w:val="Paikkamerkkiteksti"/>
        </w:rPr>
        <w:t>ollut hyvin positiivista</w:t>
      </w:r>
      <w:r w:rsidR="006530E7" w:rsidRPr="006530E7">
        <w:rPr>
          <w:rStyle w:val="Paikkamerkkiteksti"/>
        </w:rPr>
        <w:t xml:space="preserve">, että kuntia on kuultu </w:t>
      </w:r>
      <w:proofErr w:type="spellStart"/>
      <w:r w:rsidR="00CB6D5A">
        <w:rPr>
          <w:rStyle w:val="Paikkamerkkiteksti"/>
        </w:rPr>
        <w:t>VERTTI-selvityksen</w:t>
      </w:r>
      <w:proofErr w:type="spellEnd"/>
      <w:r w:rsidR="00CB6D5A">
        <w:rPr>
          <w:rStyle w:val="Paikkamerkkiteksti"/>
        </w:rPr>
        <w:t xml:space="preserve"> valmistelussa. Valmisteluprosessi heijastuu se</w:t>
      </w:r>
      <w:r w:rsidR="00CB6D5A">
        <w:rPr>
          <w:rStyle w:val="Paikkamerkkiteksti"/>
        </w:rPr>
        <w:t>l</w:t>
      </w:r>
      <w:r w:rsidR="00CB6D5A">
        <w:rPr>
          <w:rStyle w:val="Paikkamerkkiteksti"/>
        </w:rPr>
        <w:t xml:space="preserve">vitysraporttiin ja kuntien </w:t>
      </w:r>
      <w:r w:rsidR="006530E7" w:rsidRPr="006530E7">
        <w:rPr>
          <w:rStyle w:val="Paikkamerkkiteksti"/>
        </w:rPr>
        <w:t>näkemyksiä löy</w:t>
      </w:r>
      <w:r w:rsidR="00C243F2">
        <w:rPr>
          <w:rStyle w:val="Paikkamerkkiteksti"/>
        </w:rPr>
        <w:t>tyy osit</w:t>
      </w:r>
      <w:r w:rsidR="006530E7" w:rsidRPr="006530E7">
        <w:rPr>
          <w:rStyle w:val="Paikkamerkkiteksti"/>
        </w:rPr>
        <w:t xml:space="preserve">tain </w:t>
      </w:r>
      <w:r w:rsidR="00CB6D5A">
        <w:rPr>
          <w:rStyle w:val="Paikkamerkkiteksti"/>
        </w:rPr>
        <w:t xml:space="preserve">myös </w:t>
      </w:r>
      <w:r w:rsidR="006530E7" w:rsidRPr="006530E7">
        <w:rPr>
          <w:rStyle w:val="Paikkamerkkiteksti"/>
        </w:rPr>
        <w:t>kehittämisehd</w:t>
      </w:r>
      <w:r w:rsidR="006530E7" w:rsidRPr="006530E7">
        <w:rPr>
          <w:rStyle w:val="Paikkamerkkiteksti"/>
        </w:rPr>
        <w:t>o</w:t>
      </w:r>
      <w:r w:rsidR="006530E7" w:rsidRPr="006530E7">
        <w:rPr>
          <w:rStyle w:val="Paikkamerkkiteksti"/>
        </w:rPr>
        <w:t xml:space="preserve">tuksista. </w:t>
      </w: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6530E7" w:rsidRPr="006530E7" w:rsidRDefault="00CB6D5A" w:rsidP="006530E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>V</w:t>
      </w:r>
      <w:r w:rsidRPr="006530E7">
        <w:rPr>
          <w:rStyle w:val="Paikkamerkkiteksti"/>
        </w:rPr>
        <w:t xml:space="preserve">uonna 2013 </w:t>
      </w:r>
      <w:r>
        <w:rPr>
          <w:rStyle w:val="Paikkamerkkiteksti"/>
        </w:rPr>
        <w:t>Turkuun muutti</w:t>
      </w:r>
      <w:r w:rsidR="006530E7" w:rsidRPr="006530E7">
        <w:rPr>
          <w:rStyle w:val="Paikkamerkkiteksti"/>
        </w:rPr>
        <w:t xml:space="preserve"> 363 pakolaistaustaista</w:t>
      </w:r>
      <w:r>
        <w:rPr>
          <w:rStyle w:val="Paikkamerkkiteksti"/>
        </w:rPr>
        <w:t xml:space="preserve"> henkilöä, joista 21 va</w:t>
      </w:r>
      <w:r>
        <w:rPr>
          <w:rStyle w:val="Paikkamerkkiteksti"/>
        </w:rPr>
        <w:t>s</w:t>
      </w:r>
      <w:r>
        <w:rPr>
          <w:rStyle w:val="Paikkamerkkiteksti"/>
        </w:rPr>
        <w:t>taanotettiin</w:t>
      </w:r>
      <w:r w:rsidR="006530E7" w:rsidRPr="006530E7">
        <w:rPr>
          <w:rStyle w:val="Paikkamerkkiteksti"/>
        </w:rPr>
        <w:t xml:space="preserve"> virallisen </w:t>
      </w:r>
      <w:proofErr w:type="spellStart"/>
      <w:r w:rsidR="006530E7" w:rsidRPr="006530E7">
        <w:rPr>
          <w:rStyle w:val="Paikkamerkkiteksti"/>
        </w:rPr>
        <w:t>kun</w:t>
      </w:r>
      <w:r>
        <w:rPr>
          <w:rStyle w:val="Paikkamerkkiteksti"/>
        </w:rPr>
        <w:t>taanosoittamisprosessin</w:t>
      </w:r>
      <w:proofErr w:type="spellEnd"/>
      <w:r>
        <w:rPr>
          <w:rStyle w:val="Paikkamerkkiteksti"/>
        </w:rPr>
        <w:t xml:space="preserve"> kautta.</w:t>
      </w:r>
      <w:r w:rsidR="006530E7" w:rsidRPr="006530E7">
        <w:rPr>
          <w:rStyle w:val="Paikkamerkkiteksti"/>
        </w:rPr>
        <w:t xml:space="preserve"> Itsenäisesti va</w:t>
      </w:r>
      <w:r w:rsidR="006530E7" w:rsidRPr="006530E7">
        <w:rPr>
          <w:rStyle w:val="Paikkamerkkiteksti"/>
        </w:rPr>
        <w:t>s</w:t>
      </w:r>
      <w:r w:rsidR="006530E7" w:rsidRPr="006530E7">
        <w:rPr>
          <w:rStyle w:val="Paikkamerkkiteksti"/>
        </w:rPr>
        <w:t>taanottokeskuksista muutti 137 henkilöä. Itsen</w:t>
      </w:r>
      <w:r w:rsidR="00C243F2">
        <w:rPr>
          <w:rStyle w:val="Paikkamerkkiteksti"/>
        </w:rPr>
        <w:t>äisesti muuttavien määrä on sel</w:t>
      </w:r>
      <w:r w:rsidR="006530E7" w:rsidRPr="006530E7">
        <w:rPr>
          <w:rStyle w:val="Paikkamerkkiteksti"/>
        </w:rPr>
        <w:t>keästi kasvanut vuodesta 2010 lähtien ollen noin sadan henkilön luokka</w:t>
      </w:r>
      <w:r w:rsidR="00C243F2">
        <w:rPr>
          <w:rStyle w:val="Paikkamerkkiteksti"/>
        </w:rPr>
        <w:t>a vuosittain. Tämän lisäksi Tur</w:t>
      </w:r>
      <w:r w:rsidR="006530E7" w:rsidRPr="006530E7">
        <w:rPr>
          <w:rStyle w:val="Paikkamerkkiteksti"/>
        </w:rPr>
        <w:t>kuun muuttaa runsas määrä ma</w:t>
      </w:r>
      <w:r w:rsidR="009D351F">
        <w:rPr>
          <w:rStyle w:val="Paikkamerkkiteksti"/>
        </w:rPr>
        <w:t>ahanmuuttajia muista kunnista. V</w:t>
      </w:r>
      <w:r w:rsidR="006530E7" w:rsidRPr="006530E7">
        <w:rPr>
          <w:rStyle w:val="Paikkamerkkiteksti"/>
        </w:rPr>
        <w:t xml:space="preserve">ieraskielisten määrä kasvaa Turussa vuosittain runsaalla 1000 henkilöllä.  </w:t>
      </w: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  <w:r w:rsidRPr="006530E7">
        <w:rPr>
          <w:rStyle w:val="Paikkamerkkiteksti"/>
        </w:rPr>
        <w:t xml:space="preserve">Käytännössä </w:t>
      </w:r>
      <w:r w:rsidR="00154A90" w:rsidRPr="006530E7">
        <w:rPr>
          <w:rStyle w:val="Paikkamerkkiteksti"/>
        </w:rPr>
        <w:t xml:space="preserve">muutto </w:t>
      </w:r>
      <w:r w:rsidR="00154A90">
        <w:rPr>
          <w:rStyle w:val="Paikkamerkkiteksti"/>
        </w:rPr>
        <w:t xml:space="preserve">vastaanottokeskuksista </w:t>
      </w:r>
      <w:r w:rsidRPr="006530E7">
        <w:rPr>
          <w:rStyle w:val="Paikkamerkkiteksti"/>
        </w:rPr>
        <w:t>Turkuun tapahtuu ns. va</w:t>
      </w:r>
      <w:r w:rsidRPr="006530E7">
        <w:rPr>
          <w:rStyle w:val="Paikkamerkkiteksti"/>
        </w:rPr>
        <w:t>s</w:t>
      </w:r>
      <w:r w:rsidRPr="006530E7">
        <w:rPr>
          <w:rStyle w:val="Paikkamerkkiteksti"/>
        </w:rPr>
        <w:t>taanottokeskusmuuttona jo</w:t>
      </w:r>
      <w:r w:rsidR="00C243F2">
        <w:rPr>
          <w:rStyle w:val="Paikkamerkkiteksti"/>
        </w:rPr>
        <w:t>ko vastanottokeskuksen tuke</w:t>
      </w:r>
      <w:r w:rsidRPr="006530E7">
        <w:rPr>
          <w:rStyle w:val="Paikkamerkkiteksti"/>
        </w:rPr>
        <w:t>mana tai täysin i</w:t>
      </w:r>
      <w:r w:rsidRPr="006530E7">
        <w:rPr>
          <w:rStyle w:val="Paikkamerkkiteksti"/>
        </w:rPr>
        <w:t>t</w:t>
      </w:r>
      <w:r w:rsidRPr="006530E7">
        <w:rPr>
          <w:rStyle w:val="Paikkamerkkiteksti"/>
        </w:rPr>
        <w:t xml:space="preserve">senäisesti. Sinällään </w:t>
      </w:r>
      <w:proofErr w:type="spellStart"/>
      <w:r w:rsidR="00CB6D5A">
        <w:rPr>
          <w:rStyle w:val="Paikkamerkkiteksti"/>
        </w:rPr>
        <w:t>VERTTI-selvitykseen</w:t>
      </w:r>
      <w:proofErr w:type="spellEnd"/>
      <w:r w:rsidR="00CB6D5A">
        <w:rPr>
          <w:rStyle w:val="Paikkamerkkiteksti"/>
        </w:rPr>
        <w:t xml:space="preserve"> sisältyvä ehdotus vastaanott</w:t>
      </w:r>
      <w:r w:rsidR="00CB6D5A">
        <w:rPr>
          <w:rStyle w:val="Paikkamerkkiteksti"/>
        </w:rPr>
        <w:t>o</w:t>
      </w:r>
      <w:r w:rsidR="00CB6D5A">
        <w:rPr>
          <w:rStyle w:val="Paikkamerkkiteksti"/>
        </w:rPr>
        <w:t>keskusmuuton virallistamisesta</w:t>
      </w:r>
      <w:r w:rsidRPr="006530E7">
        <w:rPr>
          <w:rStyle w:val="Paikkamerkkiteksti"/>
        </w:rPr>
        <w:t xml:space="preserve"> ei tuo muutosta nykykäytäntöön. </w:t>
      </w:r>
      <w:r w:rsidR="00CB6D5A">
        <w:rPr>
          <w:rStyle w:val="Paikkamerkkiteksti"/>
        </w:rPr>
        <w:t>Turku pitää kuitenkin hyvän</w:t>
      </w:r>
      <w:r w:rsidRPr="006530E7">
        <w:rPr>
          <w:rStyle w:val="Paikkamerkkiteksti"/>
        </w:rPr>
        <w:t>, että selvitys on tehty ja muuttoa pyritään samaan suunn</w:t>
      </w:r>
      <w:r w:rsidRPr="006530E7">
        <w:rPr>
          <w:rStyle w:val="Paikkamerkkiteksti"/>
        </w:rPr>
        <w:t>i</w:t>
      </w:r>
      <w:r w:rsidRPr="006530E7">
        <w:rPr>
          <w:rStyle w:val="Paikkamerkkiteksti"/>
        </w:rPr>
        <w:t xml:space="preserve">telmallisemmaksi. </w:t>
      </w: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6530E7" w:rsidRPr="006530E7" w:rsidRDefault="00154A90" w:rsidP="006530E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>Selvityksessä esitetyistä toimenpide-ehdotuksista</w:t>
      </w:r>
      <w:r w:rsidR="00C243F2">
        <w:rPr>
          <w:rStyle w:val="Paikkamerkkiteksti"/>
        </w:rPr>
        <w:t xml:space="preserve"> no</w:t>
      </w:r>
      <w:r>
        <w:rPr>
          <w:rStyle w:val="Paikkamerkkiteksti"/>
        </w:rPr>
        <w:t>usee</w:t>
      </w:r>
      <w:r w:rsidR="00C243F2">
        <w:rPr>
          <w:rStyle w:val="Paikkamerkkiteksti"/>
        </w:rPr>
        <w:t xml:space="preserve"> </w:t>
      </w:r>
      <w:r>
        <w:rPr>
          <w:rStyle w:val="Paikkamerkkiteksti"/>
        </w:rPr>
        <w:t xml:space="preserve">kuitenkin </w:t>
      </w:r>
      <w:r w:rsidR="00C243F2">
        <w:rPr>
          <w:rStyle w:val="Paikkamerkkiteksti"/>
        </w:rPr>
        <w:t>esiin muut</w:t>
      </w:r>
      <w:r w:rsidR="006530E7" w:rsidRPr="006530E7">
        <w:rPr>
          <w:rStyle w:val="Paikkamerkkiteksti"/>
        </w:rPr>
        <w:t>a</w:t>
      </w:r>
      <w:r>
        <w:rPr>
          <w:rStyle w:val="Paikkamerkkiteksti"/>
        </w:rPr>
        <w:t xml:space="preserve">mia Turun kaupungin kannalta olennaisia </w:t>
      </w:r>
      <w:r w:rsidR="006530E7" w:rsidRPr="006530E7">
        <w:rPr>
          <w:rStyle w:val="Paikkamerkkiteksti"/>
        </w:rPr>
        <w:t>kysymyksiä.</w:t>
      </w: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1023A5" w:rsidRDefault="001023A5" w:rsidP="006530E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 xml:space="preserve">Yksi keskeinen kysymys ehdotetussa muutoksessa on </w:t>
      </w:r>
      <w:proofErr w:type="spellStart"/>
      <w:r>
        <w:rPr>
          <w:rStyle w:val="Paikkamerkkiteksti"/>
        </w:rPr>
        <w:t>ELY-keskusten</w:t>
      </w:r>
      <w:proofErr w:type="spellEnd"/>
      <w:r>
        <w:rPr>
          <w:rStyle w:val="Paikkamerkkiteksti"/>
        </w:rPr>
        <w:t xml:space="preserve"> ja kuntien</w:t>
      </w:r>
      <w:r w:rsidR="006530E7" w:rsidRPr="006530E7">
        <w:rPr>
          <w:rStyle w:val="Paikkamerkkiteksti"/>
        </w:rPr>
        <w:t xml:space="preserve"> välisen sopimuksen roo</w:t>
      </w:r>
      <w:r>
        <w:rPr>
          <w:rStyle w:val="Paikkamerkkiteksti"/>
        </w:rPr>
        <w:t>li ja merkitys.</w:t>
      </w:r>
      <w:r w:rsidR="00C243F2">
        <w:rPr>
          <w:rStyle w:val="Paikkamerkkiteksti"/>
        </w:rPr>
        <w:t xml:space="preserve"> </w:t>
      </w:r>
      <w:r>
        <w:rPr>
          <w:rStyle w:val="Paikkamerkkiteksti"/>
        </w:rPr>
        <w:t>Selvityksen toimenpide-</w:t>
      </w:r>
      <w:r w:rsidRPr="006530E7">
        <w:rPr>
          <w:rStyle w:val="Paikkamerkkiteksti"/>
        </w:rPr>
        <w:lastRenderedPageBreak/>
        <w:t>ehdotuksiin on kirjattu sopimusten sisältöjen kehittäminen, mutta tämän l</w:t>
      </w:r>
      <w:r w:rsidRPr="006530E7">
        <w:rPr>
          <w:rStyle w:val="Paikkamerkkiteksti"/>
        </w:rPr>
        <w:t>i</w:t>
      </w:r>
      <w:r w:rsidRPr="006530E7">
        <w:rPr>
          <w:rStyle w:val="Paikkamerkkiteksti"/>
        </w:rPr>
        <w:t>säksi uudessa tilanteessa sopimukset tu</w:t>
      </w:r>
      <w:r>
        <w:rPr>
          <w:rStyle w:val="Paikkamerkkiteksti"/>
        </w:rPr>
        <w:t>lisi</w:t>
      </w:r>
      <w:r w:rsidRPr="006530E7">
        <w:rPr>
          <w:rStyle w:val="Paikkamerkkiteksti"/>
        </w:rPr>
        <w:t xml:space="preserve"> </w:t>
      </w:r>
      <w:r>
        <w:rPr>
          <w:rStyle w:val="Paikkamerkkiteksti"/>
        </w:rPr>
        <w:t xml:space="preserve">Turun näkemyksen mukaan </w:t>
      </w:r>
      <w:r w:rsidRPr="006530E7">
        <w:rPr>
          <w:rStyle w:val="Paikkamerkkiteksti"/>
        </w:rPr>
        <w:t>pä</w:t>
      </w:r>
      <w:r w:rsidRPr="006530E7">
        <w:rPr>
          <w:rStyle w:val="Paikkamerkkiteksti"/>
        </w:rPr>
        <w:t>i</w:t>
      </w:r>
      <w:r w:rsidRPr="006530E7">
        <w:rPr>
          <w:rStyle w:val="Paikkamerkkiteksti"/>
        </w:rPr>
        <w:t xml:space="preserve">vittää. </w:t>
      </w:r>
      <w:r>
        <w:rPr>
          <w:rStyle w:val="Paikkamerkkiteksti"/>
        </w:rPr>
        <w:t>Turun sopimuksessa pakolaisten vastaanotossa ei ehdotuksen m</w:t>
      </w:r>
      <w:r>
        <w:rPr>
          <w:rStyle w:val="Paikkamerkkiteksti"/>
        </w:rPr>
        <w:t>u</w:t>
      </w:r>
      <w:r>
        <w:rPr>
          <w:rStyle w:val="Paikkamerkkiteksti"/>
        </w:rPr>
        <w:t xml:space="preserve">kaisesti </w:t>
      </w:r>
      <w:r w:rsidR="006530E7" w:rsidRPr="006530E7">
        <w:rPr>
          <w:rStyle w:val="Paikkamerkkiteksti"/>
        </w:rPr>
        <w:t>paino</w:t>
      </w:r>
      <w:r>
        <w:rPr>
          <w:rStyle w:val="Paikkamerkkiteksti"/>
        </w:rPr>
        <w:t>teta vastaanottoa</w:t>
      </w:r>
      <w:r w:rsidR="006530E7" w:rsidRPr="006530E7">
        <w:rPr>
          <w:rStyle w:val="Paikkamerkkiteksti"/>
        </w:rPr>
        <w:t xml:space="preserve"> kiintiöpakolaisiin. </w:t>
      </w:r>
    </w:p>
    <w:p w:rsidR="006530E7" w:rsidRPr="006530E7" w:rsidRDefault="006530E7" w:rsidP="001023A5">
      <w:pPr>
        <w:jc w:val="both"/>
        <w:rPr>
          <w:rStyle w:val="Paikkamerkkiteksti"/>
        </w:rPr>
      </w:pPr>
    </w:p>
    <w:p w:rsidR="001023A5" w:rsidRDefault="006530E7" w:rsidP="001023A5">
      <w:pPr>
        <w:ind w:left="2608"/>
        <w:jc w:val="both"/>
        <w:rPr>
          <w:rStyle w:val="Paikkamerkkiteksti"/>
        </w:rPr>
      </w:pPr>
      <w:r w:rsidRPr="006530E7">
        <w:rPr>
          <w:rStyle w:val="Paikkamerkkiteksti"/>
        </w:rPr>
        <w:t>Käytännön muuttaminen edellyttä</w:t>
      </w:r>
      <w:r w:rsidR="001023A5">
        <w:rPr>
          <w:rStyle w:val="Paikkamerkkiteksti"/>
        </w:rPr>
        <w:t xml:space="preserve">isi Turun käsityksen mukaan kuntien ja </w:t>
      </w:r>
      <w:proofErr w:type="spellStart"/>
      <w:r w:rsidR="001023A5">
        <w:rPr>
          <w:rStyle w:val="Paikkamerkkiteksti"/>
        </w:rPr>
        <w:t>ELY-keskusten</w:t>
      </w:r>
      <w:proofErr w:type="spellEnd"/>
      <w:r w:rsidRPr="006530E7">
        <w:rPr>
          <w:rStyle w:val="Paikkamerkkiteksti"/>
        </w:rPr>
        <w:t xml:space="preserve"> </w:t>
      </w:r>
      <w:r w:rsidR="00C243F2">
        <w:rPr>
          <w:rStyle w:val="Paikkamerkkiteksti"/>
        </w:rPr>
        <w:t>välisten sopimuk</w:t>
      </w:r>
      <w:r w:rsidRPr="006530E7">
        <w:rPr>
          <w:rStyle w:val="Paikkamerkkiteksti"/>
        </w:rPr>
        <w:t>sen purkamista ja uudelleensopimista. T</w:t>
      </w:r>
      <w:r w:rsidRPr="006530E7">
        <w:rPr>
          <w:rStyle w:val="Paikkamerkkiteksti"/>
        </w:rPr>
        <w:t>ä</w:t>
      </w:r>
      <w:r w:rsidRPr="006530E7">
        <w:rPr>
          <w:rStyle w:val="Paikkamerkkiteksti"/>
        </w:rPr>
        <w:t>mä voi vaikuttaa sopimusten sis</w:t>
      </w:r>
      <w:r w:rsidR="00C243F2">
        <w:rPr>
          <w:rStyle w:val="Paikkamerkkiteksti"/>
        </w:rPr>
        <w:t>ältöön ja sovittaviin vastaanot</w:t>
      </w:r>
      <w:r w:rsidRPr="006530E7">
        <w:rPr>
          <w:rStyle w:val="Paikkamerkkiteksti"/>
        </w:rPr>
        <w:t xml:space="preserve">tomääriin. Samalla tulee keskusteluun kuntien halukkuus painottaa kiintiöpakolaisia suhteessa muihin turvapaikanhakijoihin. </w:t>
      </w:r>
    </w:p>
    <w:p w:rsidR="001023A5" w:rsidRDefault="001023A5" w:rsidP="001023A5">
      <w:pPr>
        <w:ind w:left="2608"/>
        <w:jc w:val="both"/>
        <w:rPr>
          <w:rStyle w:val="Paikkamerkkiteksti"/>
        </w:rPr>
      </w:pPr>
    </w:p>
    <w:p w:rsidR="006530E7" w:rsidRPr="006530E7" w:rsidRDefault="006530E7" w:rsidP="001023A5">
      <w:pPr>
        <w:ind w:left="2608"/>
        <w:jc w:val="both"/>
        <w:rPr>
          <w:rStyle w:val="Paikkamerkkiteksti"/>
        </w:rPr>
      </w:pPr>
      <w:r w:rsidRPr="006530E7">
        <w:rPr>
          <w:rStyle w:val="Paikkamerkkiteksti"/>
        </w:rPr>
        <w:t>Turun yhteis</w:t>
      </w:r>
      <w:r w:rsidR="001023A5">
        <w:rPr>
          <w:rStyle w:val="Paikkamerkkiteksti"/>
        </w:rPr>
        <w:t xml:space="preserve">työ </w:t>
      </w:r>
      <w:proofErr w:type="spellStart"/>
      <w:r w:rsidR="001023A5">
        <w:rPr>
          <w:rStyle w:val="Paikkamerkkiteksti"/>
        </w:rPr>
        <w:t>ELY-keskuksen</w:t>
      </w:r>
      <w:proofErr w:type="spellEnd"/>
      <w:r w:rsidRPr="006530E7">
        <w:rPr>
          <w:rStyle w:val="Paikkamerkkiteksti"/>
        </w:rPr>
        <w:t xml:space="preserve"> kanssa on ollut joustavaa </w:t>
      </w:r>
      <w:r w:rsidR="001023A5">
        <w:rPr>
          <w:rStyle w:val="Paikkamerkkiteksti"/>
        </w:rPr>
        <w:t xml:space="preserve">nykyisen </w:t>
      </w:r>
      <w:r w:rsidRPr="006530E7">
        <w:rPr>
          <w:rStyle w:val="Paikkamerkkiteksti"/>
        </w:rPr>
        <w:t>sop</w:t>
      </w:r>
      <w:r w:rsidRPr="006530E7">
        <w:rPr>
          <w:rStyle w:val="Paikkamerkkiteksti"/>
        </w:rPr>
        <w:t>i</w:t>
      </w:r>
      <w:r w:rsidRPr="006530E7">
        <w:rPr>
          <w:rStyle w:val="Paikkamerkkiteksti"/>
        </w:rPr>
        <w:t xml:space="preserve">muksen puitteissa. </w:t>
      </w:r>
      <w:r w:rsidR="001023A5">
        <w:rPr>
          <w:rStyle w:val="Paikkamerkkiteksti"/>
        </w:rPr>
        <w:t>Turun</w:t>
      </w:r>
      <w:r w:rsidR="001023A5" w:rsidRPr="006530E7">
        <w:rPr>
          <w:rStyle w:val="Paikkamerkkiteksti"/>
        </w:rPr>
        <w:t xml:space="preserve"> tärkeä</w:t>
      </w:r>
      <w:r w:rsidR="001023A5">
        <w:rPr>
          <w:rStyle w:val="Paikkamerkkiteksti"/>
        </w:rPr>
        <w:t>ksi katsoma</w:t>
      </w:r>
      <w:r w:rsidR="001023A5" w:rsidRPr="006530E7">
        <w:rPr>
          <w:rStyle w:val="Paikkamerkkiteksti"/>
        </w:rPr>
        <w:t xml:space="preserve"> paikallistuntemus </w:t>
      </w:r>
      <w:r w:rsidR="001023A5">
        <w:rPr>
          <w:rStyle w:val="Paikkamerkkiteksti"/>
        </w:rPr>
        <w:t xml:space="preserve">jää </w:t>
      </w:r>
      <w:r w:rsidR="001023A5" w:rsidRPr="006530E7">
        <w:rPr>
          <w:rStyle w:val="Paikkamerkkiteksti"/>
        </w:rPr>
        <w:t>pois pr</w:t>
      </w:r>
      <w:r w:rsidR="001023A5" w:rsidRPr="006530E7">
        <w:rPr>
          <w:rStyle w:val="Paikkamerkkiteksti"/>
        </w:rPr>
        <w:t>o</w:t>
      </w:r>
      <w:r w:rsidR="001023A5" w:rsidRPr="006530E7">
        <w:rPr>
          <w:rStyle w:val="Paikkamerkkiteksti"/>
        </w:rPr>
        <w:t>sessista</w:t>
      </w:r>
      <w:r w:rsidR="001023A5">
        <w:rPr>
          <w:rStyle w:val="Paikkamerkkiteksti"/>
        </w:rPr>
        <w:t xml:space="preserve">, mikäli </w:t>
      </w:r>
      <w:proofErr w:type="spellStart"/>
      <w:r w:rsidR="001023A5" w:rsidRPr="006530E7">
        <w:rPr>
          <w:rStyle w:val="Paikkamerkkiteksti"/>
        </w:rPr>
        <w:t>ELY-keskuksen</w:t>
      </w:r>
      <w:proofErr w:type="spellEnd"/>
      <w:r w:rsidR="001023A5" w:rsidRPr="006530E7">
        <w:rPr>
          <w:rStyle w:val="Paikkamerkkiteksti"/>
        </w:rPr>
        <w:t xml:space="preserve"> rooli vastaanotossa piene</w:t>
      </w:r>
      <w:r w:rsidR="001023A5">
        <w:rPr>
          <w:rStyle w:val="Paikkamerkkiteksti"/>
        </w:rPr>
        <w:t xml:space="preserve">nee. </w:t>
      </w:r>
      <w:r w:rsidR="001023A5" w:rsidRPr="006530E7">
        <w:rPr>
          <w:rStyle w:val="Paikkamerkkiteksti"/>
        </w:rPr>
        <w:t xml:space="preserve"> </w:t>
      </w:r>
      <w:r w:rsidR="001023A5">
        <w:rPr>
          <w:rStyle w:val="Paikkamerkkiteksti"/>
        </w:rPr>
        <w:t>Lisäksi selv</w:t>
      </w:r>
      <w:r w:rsidR="001023A5">
        <w:rPr>
          <w:rStyle w:val="Paikkamerkkiteksti"/>
        </w:rPr>
        <w:t>i</w:t>
      </w:r>
      <w:r w:rsidR="001023A5">
        <w:rPr>
          <w:rStyle w:val="Paikkamerkkiteksti"/>
        </w:rPr>
        <w:t>tykseen k</w:t>
      </w:r>
      <w:r w:rsidRPr="006530E7">
        <w:rPr>
          <w:rStyle w:val="Paikkamerkkiteksti"/>
        </w:rPr>
        <w:t xml:space="preserve">irjattu vaatimus </w:t>
      </w:r>
      <w:r w:rsidR="001023A5">
        <w:rPr>
          <w:rStyle w:val="Paikkamerkkiteksti"/>
        </w:rPr>
        <w:t xml:space="preserve">kunnille </w:t>
      </w:r>
      <w:r w:rsidRPr="006530E7">
        <w:rPr>
          <w:rStyle w:val="Paikkamerkkiteksti"/>
        </w:rPr>
        <w:t xml:space="preserve">kotouttavien palveluiden järjestämisestä hankaloituu kun ennakoitavuus vähenee suoran muuton myötä.  </w:t>
      </w: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6530E7" w:rsidRDefault="009D351F" w:rsidP="006530E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 xml:space="preserve">Kaupungin yhteistyö ja </w:t>
      </w:r>
      <w:r w:rsidRPr="006530E7">
        <w:rPr>
          <w:rStyle w:val="Paikkamerkkiteksti"/>
        </w:rPr>
        <w:t xml:space="preserve">tiedonsiirto </w:t>
      </w:r>
      <w:r w:rsidR="006530E7" w:rsidRPr="006530E7">
        <w:rPr>
          <w:rStyle w:val="Paikkamerkkiteksti"/>
        </w:rPr>
        <w:t>Tur</w:t>
      </w:r>
      <w:r>
        <w:rPr>
          <w:rStyle w:val="Paikkamerkkiteksti"/>
        </w:rPr>
        <w:t xml:space="preserve">un vastaanottokeskuksen kanssa </w:t>
      </w:r>
      <w:r w:rsidR="006530E7" w:rsidRPr="006530E7">
        <w:rPr>
          <w:rStyle w:val="Paikkamerkkiteksti"/>
        </w:rPr>
        <w:t xml:space="preserve">toimivat </w:t>
      </w:r>
      <w:r>
        <w:rPr>
          <w:rStyle w:val="Paikkamerkkiteksti"/>
        </w:rPr>
        <w:t xml:space="preserve">nykyisellään </w:t>
      </w:r>
      <w:r w:rsidR="006530E7" w:rsidRPr="006530E7">
        <w:rPr>
          <w:rStyle w:val="Paikkamerkkiteksti"/>
        </w:rPr>
        <w:t xml:space="preserve">hyvin. Kaupunki on automaattisesti aina yhteydessä vastaanottokeskuksiin. Turkuun muuttaa </w:t>
      </w:r>
      <w:r>
        <w:rPr>
          <w:rStyle w:val="Paikkamerkkiteksti"/>
        </w:rPr>
        <w:t>kuitenkin niin paljon henkilöitä muista S</w:t>
      </w:r>
      <w:r w:rsidR="006530E7" w:rsidRPr="006530E7">
        <w:rPr>
          <w:rStyle w:val="Paikkamerkkiteksti"/>
        </w:rPr>
        <w:t>uomen vastaan</w:t>
      </w:r>
      <w:r w:rsidR="00C243F2">
        <w:rPr>
          <w:rStyle w:val="Paikkamerkkiteksti"/>
        </w:rPr>
        <w:t>ottokes</w:t>
      </w:r>
      <w:r w:rsidR="006530E7" w:rsidRPr="006530E7">
        <w:rPr>
          <w:rStyle w:val="Paikkamerkkiteksti"/>
        </w:rPr>
        <w:t>kuksista, että vastaavan toimivan yhteisty</w:t>
      </w:r>
      <w:r w:rsidR="006530E7" w:rsidRPr="006530E7">
        <w:rPr>
          <w:rStyle w:val="Paikkamerkkiteksti"/>
        </w:rPr>
        <w:t>ö</w:t>
      </w:r>
      <w:r w:rsidR="006530E7" w:rsidRPr="006530E7">
        <w:rPr>
          <w:rStyle w:val="Paikkamerkkiteksti"/>
        </w:rPr>
        <w:t xml:space="preserve">mallin rakentaminen on haastavaa.  </w:t>
      </w:r>
    </w:p>
    <w:p w:rsidR="009D351F" w:rsidRPr="006530E7" w:rsidRDefault="009D351F" w:rsidP="009D351F">
      <w:pPr>
        <w:jc w:val="both"/>
        <w:rPr>
          <w:rStyle w:val="Paikkamerkkiteksti"/>
        </w:rPr>
      </w:pP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  <w:r w:rsidRPr="006530E7">
        <w:rPr>
          <w:rStyle w:val="Paikkamerkkiteksti"/>
        </w:rPr>
        <w:t>Kehittämisehdotusten mukaan vastaanottoa pyritään suuntaamaan alueille,</w:t>
      </w:r>
      <w:r w:rsidR="00C243F2">
        <w:rPr>
          <w:rStyle w:val="Paikkamerkkiteksti"/>
        </w:rPr>
        <w:t xml:space="preserve"> joilla on </w:t>
      </w:r>
      <w:r w:rsidR="009D351F">
        <w:rPr>
          <w:rStyle w:val="Paikkamerkkiteksti"/>
        </w:rPr>
        <w:t xml:space="preserve">runsaasti </w:t>
      </w:r>
      <w:r w:rsidR="00C243F2">
        <w:rPr>
          <w:rStyle w:val="Paikkamerkkiteksti"/>
        </w:rPr>
        <w:t>koulutus- ja työllis</w:t>
      </w:r>
      <w:r w:rsidR="009D351F">
        <w:rPr>
          <w:rStyle w:val="Paikkamerkkiteksti"/>
        </w:rPr>
        <w:t>tymisvaihtoehtoja. Tämä on kotoutum</w:t>
      </w:r>
      <w:r w:rsidR="009D351F">
        <w:rPr>
          <w:rStyle w:val="Paikkamerkkiteksti"/>
        </w:rPr>
        <w:t>i</w:t>
      </w:r>
      <w:r w:rsidR="009D351F">
        <w:rPr>
          <w:rStyle w:val="Paikkamerkkiteksti"/>
        </w:rPr>
        <w:t>sen</w:t>
      </w:r>
      <w:r w:rsidRPr="006530E7">
        <w:rPr>
          <w:rStyle w:val="Paikkamerkkiteksti"/>
        </w:rPr>
        <w:t xml:space="preserve"> kannalta tarkoituksenm</w:t>
      </w:r>
      <w:r w:rsidR="00C243F2">
        <w:rPr>
          <w:rStyle w:val="Paikkamerkkiteksti"/>
        </w:rPr>
        <w:t>ukaista, mutta aiheuttaa suurim</w:t>
      </w:r>
      <w:r w:rsidRPr="006530E7">
        <w:rPr>
          <w:rStyle w:val="Paikkamerkkiteksti"/>
        </w:rPr>
        <w:t>mille kaupungei</w:t>
      </w:r>
      <w:r w:rsidRPr="006530E7">
        <w:rPr>
          <w:rStyle w:val="Paikkamerkkiteksti"/>
        </w:rPr>
        <w:t>l</w:t>
      </w:r>
      <w:r w:rsidRPr="006530E7">
        <w:rPr>
          <w:rStyle w:val="Paikkamerkkiteksti"/>
        </w:rPr>
        <w:t>le merkittäviä kustannusvaikutuksia. Laskennallisten korva</w:t>
      </w:r>
      <w:r w:rsidR="00C243F2">
        <w:rPr>
          <w:rStyle w:val="Paikkamerkkiteksti"/>
        </w:rPr>
        <w:t>usten taso tulisi nostaa sellai</w:t>
      </w:r>
      <w:r w:rsidRPr="006530E7">
        <w:rPr>
          <w:rStyle w:val="Paikkamerkkiteksti"/>
        </w:rPr>
        <w:t>selle tasolle, että vaikuttavien ja määrältään riittävien kotoutt</w:t>
      </w:r>
      <w:r w:rsidRPr="006530E7">
        <w:rPr>
          <w:rStyle w:val="Paikkamerkkiteksti"/>
        </w:rPr>
        <w:t>a</w:t>
      </w:r>
      <w:r w:rsidRPr="006530E7">
        <w:rPr>
          <w:rStyle w:val="Paikkamerkkiteksti"/>
        </w:rPr>
        <w:t>vien palv</w:t>
      </w:r>
      <w:r w:rsidR="00C243F2">
        <w:rPr>
          <w:rStyle w:val="Paikkamerkkiteksti"/>
        </w:rPr>
        <w:t>eluiden järjestäminen on mahdol</w:t>
      </w:r>
      <w:r w:rsidRPr="006530E7">
        <w:rPr>
          <w:rStyle w:val="Paikkamerkkiteksti"/>
        </w:rPr>
        <w:t>lista. Laskennallisten korvausten tasoon vaikuttaminen on kuntien kannal</w:t>
      </w:r>
      <w:r w:rsidR="00C243F2">
        <w:rPr>
          <w:rStyle w:val="Paikkamerkkiteksti"/>
        </w:rPr>
        <w:t>ta</w:t>
      </w:r>
      <w:r w:rsidR="009D351F">
        <w:rPr>
          <w:rStyle w:val="Paikkamerkkiteksti"/>
        </w:rPr>
        <w:t xml:space="preserve"> erittäin</w:t>
      </w:r>
      <w:r w:rsidR="00C243F2">
        <w:rPr>
          <w:rStyle w:val="Paikkamerkkiteksti"/>
        </w:rPr>
        <w:t xml:space="preserve"> tärkeää ja </w:t>
      </w:r>
      <w:r w:rsidR="009D351F">
        <w:rPr>
          <w:rStyle w:val="Paikkamerkkiteksti"/>
        </w:rPr>
        <w:t xml:space="preserve">on </w:t>
      </w:r>
      <w:r w:rsidR="00C243F2">
        <w:rPr>
          <w:rStyle w:val="Paikkamerkkiteksti"/>
        </w:rPr>
        <w:t xml:space="preserve">hyvä, että </w:t>
      </w:r>
      <w:r w:rsidR="009D351F">
        <w:rPr>
          <w:rStyle w:val="Paikkamerkkiteksti"/>
        </w:rPr>
        <w:t xml:space="preserve">tämä </w:t>
      </w:r>
      <w:r w:rsidR="00C243F2">
        <w:rPr>
          <w:rStyle w:val="Paikkamerkkiteksti"/>
        </w:rPr>
        <w:t>on kir</w:t>
      </w:r>
      <w:r w:rsidRPr="006530E7">
        <w:rPr>
          <w:rStyle w:val="Paikkamerkkiteksti"/>
        </w:rPr>
        <w:t xml:space="preserve">jattu kehittämisehdotuksiin.  </w:t>
      </w:r>
    </w:p>
    <w:p w:rsidR="006530E7" w:rsidRDefault="006530E7" w:rsidP="006530E7">
      <w:pPr>
        <w:ind w:left="2608"/>
        <w:jc w:val="both"/>
        <w:rPr>
          <w:rStyle w:val="Paikkamerkkiteksti"/>
        </w:rPr>
      </w:pPr>
    </w:p>
    <w:p w:rsidR="006530E7" w:rsidRPr="006530E7" w:rsidRDefault="009D351F" w:rsidP="00A8556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>Selvityksessä esitetyt toimenpide-ehdo</w:t>
      </w:r>
      <w:r w:rsidR="00A85567">
        <w:rPr>
          <w:rStyle w:val="Paikkamerkkiteksti"/>
        </w:rPr>
        <w:t>tus</w:t>
      </w:r>
      <w:r>
        <w:rPr>
          <w:rStyle w:val="Paikkamerkkiteksti"/>
        </w:rPr>
        <w:t xml:space="preserve"> maistraat</w:t>
      </w:r>
      <w:r w:rsidR="00A85567">
        <w:rPr>
          <w:rStyle w:val="Paikkamerkkiteksti"/>
        </w:rPr>
        <w:t>tien käytänteiden</w:t>
      </w:r>
      <w:r w:rsidRPr="006530E7">
        <w:rPr>
          <w:rStyle w:val="Paikkamerkkiteksti"/>
        </w:rPr>
        <w:t xml:space="preserve"> yht</w:t>
      </w:r>
      <w:r w:rsidRPr="006530E7">
        <w:rPr>
          <w:rStyle w:val="Paikkamerkkiteksti"/>
        </w:rPr>
        <w:t>e</w:t>
      </w:r>
      <w:r w:rsidRPr="006530E7">
        <w:rPr>
          <w:rStyle w:val="Paikkamerkkiteksti"/>
        </w:rPr>
        <w:t>näistä</w:t>
      </w:r>
      <w:r w:rsidR="00A85567">
        <w:rPr>
          <w:rStyle w:val="Paikkamerkkiteksti"/>
        </w:rPr>
        <w:t>misestä on Turun näkemyksen mukaan tarpeellinen. Yhtenäiset kä</w:t>
      </w:r>
      <w:r w:rsidR="00A85567">
        <w:rPr>
          <w:rStyle w:val="Paikkamerkkiteksti"/>
        </w:rPr>
        <w:t>y</w:t>
      </w:r>
      <w:r w:rsidR="00A85567">
        <w:rPr>
          <w:rStyle w:val="Paikkamerkkiteksti"/>
        </w:rPr>
        <w:t xml:space="preserve">tännöt helpottaisivat ja selkeyttäisivät käytännön työtä. </w:t>
      </w: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A85567" w:rsidRDefault="006530E7" w:rsidP="0034762A">
      <w:pPr>
        <w:ind w:left="2608"/>
        <w:jc w:val="both"/>
        <w:rPr>
          <w:rStyle w:val="Paikkamerkkiteksti"/>
        </w:rPr>
      </w:pPr>
      <w:r w:rsidRPr="006530E7">
        <w:rPr>
          <w:rStyle w:val="Paikkamerkkiteksti"/>
        </w:rPr>
        <w:t>Valtakunnallisen ohjeis</w:t>
      </w:r>
      <w:r w:rsidR="00A85567">
        <w:rPr>
          <w:rStyle w:val="Paikkamerkkiteksti"/>
        </w:rPr>
        <w:t>tuksen kehittäminen on tarkoituksenmukaista</w:t>
      </w:r>
      <w:r w:rsidRPr="006530E7">
        <w:rPr>
          <w:rStyle w:val="Paikkamerkkiteksti"/>
        </w:rPr>
        <w:t xml:space="preserve">, mutta siinä tulisi ottaa huomioon paikalliset vaihtelut käytänteissä ja vastaanottoon liittyvässä osaamisessa. </w:t>
      </w:r>
      <w:r w:rsidR="00A85567">
        <w:rPr>
          <w:rStyle w:val="Paikkamerkkiteksti"/>
        </w:rPr>
        <w:t>S</w:t>
      </w:r>
      <w:r w:rsidR="00A85567" w:rsidRPr="006530E7">
        <w:rPr>
          <w:rStyle w:val="Paikkamerkkiteksti"/>
        </w:rPr>
        <w:t>uure</w:t>
      </w:r>
      <w:r w:rsidR="00A85567">
        <w:rPr>
          <w:rStyle w:val="Paikkamerkkiteksti"/>
        </w:rPr>
        <w:t>t kunnat ovat ottaneet turvapai</w:t>
      </w:r>
      <w:r w:rsidR="00A85567" w:rsidRPr="006530E7">
        <w:rPr>
          <w:rStyle w:val="Paikkamerkkiteksti"/>
        </w:rPr>
        <w:t>kanhakijoita vastaan jo pitkään ja vastaanottomallit on luotu. Turus</w:t>
      </w:r>
      <w:r w:rsidR="00A85567">
        <w:rPr>
          <w:rStyle w:val="Paikkamerkkiteksti"/>
        </w:rPr>
        <w:t xml:space="preserve">sa </w:t>
      </w:r>
      <w:r w:rsidR="00A85567" w:rsidRPr="006530E7">
        <w:rPr>
          <w:rStyle w:val="Paikkamerkkiteksti"/>
        </w:rPr>
        <w:t xml:space="preserve">vastaanottoon </w:t>
      </w:r>
      <w:r w:rsidR="00A85567">
        <w:rPr>
          <w:rStyle w:val="Paikkamerkkiteksti"/>
        </w:rPr>
        <w:t xml:space="preserve">ja kotouttamiseen </w:t>
      </w:r>
      <w:r w:rsidR="00A85567" w:rsidRPr="006530E7">
        <w:rPr>
          <w:rStyle w:val="Paikkamerkkiteksti"/>
        </w:rPr>
        <w:t>liitty</w:t>
      </w:r>
      <w:r w:rsidR="00A85567">
        <w:rPr>
          <w:rStyle w:val="Paikkamerkkiteksti"/>
        </w:rPr>
        <w:t xml:space="preserve">vä osaaminen on vahvaa. </w:t>
      </w:r>
      <w:r w:rsidRPr="006530E7">
        <w:rPr>
          <w:rStyle w:val="Paikkamerkkiteksti"/>
        </w:rPr>
        <w:t>Kotouttamisen osaamiske</w:t>
      </w:r>
      <w:r w:rsidRPr="006530E7">
        <w:rPr>
          <w:rStyle w:val="Paikkamerkkiteksti"/>
        </w:rPr>
        <w:t>s</w:t>
      </w:r>
      <w:r w:rsidRPr="006530E7">
        <w:rPr>
          <w:rStyle w:val="Paikkamerkkiteksti"/>
        </w:rPr>
        <w:t>kuksen kautta luotava seurantajärjestelmä t</w:t>
      </w:r>
      <w:r w:rsidR="00C243F2">
        <w:rPr>
          <w:rStyle w:val="Paikkamerkkiteksti"/>
        </w:rPr>
        <w:t>ukee Turun kaupungin omaa t</w:t>
      </w:r>
      <w:r w:rsidR="00C243F2">
        <w:rPr>
          <w:rStyle w:val="Paikkamerkkiteksti"/>
        </w:rPr>
        <w:t>i</w:t>
      </w:r>
      <w:r w:rsidR="00C243F2">
        <w:rPr>
          <w:rStyle w:val="Paikkamerkkiteksti"/>
        </w:rPr>
        <w:t>las</w:t>
      </w:r>
      <w:r w:rsidRPr="006530E7">
        <w:rPr>
          <w:rStyle w:val="Paikkamerkkiteksti"/>
        </w:rPr>
        <w:t>tointia ja mahdollistaa valtakunnallisen vertailun.</w:t>
      </w: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  <w:r w:rsidRPr="006530E7">
        <w:rPr>
          <w:rStyle w:val="Paikkamerkkiteksti"/>
        </w:rPr>
        <w:t xml:space="preserve">   </w:t>
      </w:r>
    </w:p>
    <w:p w:rsidR="006530E7" w:rsidRDefault="00A85567" w:rsidP="006530E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 xml:space="preserve">Turku puoltaa selvitykseen </w:t>
      </w:r>
      <w:r w:rsidRPr="006530E7">
        <w:rPr>
          <w:rStyle w:val="Paikkamerkkiteksti"/>
        </w:rPr>
        <w:t>kirjattu</w:t>
      </w:r>
      <w:r>
        <w:rPr>
          <w:rStyle w:val="Paikkamerkkiteksti"/>
        </w:rPr>
        <w:t>a</w:t>
      </w:r>
      <w:r w:rsidRPr="006530E7">
        <w:rPr>
          <w:rStyle w:val="Paikkamerkkiteksti"/>
        </w:rPr>
        <w:t xml:space="preserve"> tarve</w:t>
      </w:r>
      <w:r>
        <w:rPr>
          <w:rStyle w:val="Paikkamerkkiteksti"/>
        </w:rPr>
        <w:t>tta</w:t>
      </w:r>
      <w:r w:rsidRPr="006530E7">
        <w:rPr>
          <w:rStyle w:val="Paikkamerkkiteksti"/>
        </w:rPr>
        <w:t xml:space="preserve"> selvittää </w:t>
      </w:r>
      <w:r>
        <w:rPr>
          <w:rStyle w:val="Paikkamerkkiteksti"/>
        </w:rPr>
        <w:t>muutosehdotusten edellyttävät</w:t>
      </w:r>
      <w:r w:rsidRPr="006530E7">
        <w:rPr>
          <w:rStyle w:val="Paikkamerkkiteksti"/>
        </w:rPr>
        <w:t xml:space="preserve"> lainsäädäntö</w:t>
      </w:r>
      <w:r>
        <w:rPr>
          <w:rStyle w:val="Paikkamerkkiteksti"/>
        </w:rPr>
        <w:t>muutokset.</w:t>
      </w:r>
    </w:p>
    <w:p w:rsidR="0034762A" w:rsidRPr="006530E7" w:rsidRDefault="0034762A" w:rsidP="006530E7">
      <w:pPr>
        <w:ind w:left="2608"/>
        <w:jc w:val="both"/>
        <w:rPr>
          <w:rStyle w:val="Paikkamerkkiteksti"/>
        </w:rPr>
      </w:pPr>
    </w:p>
    <w:p w:rsidR="006530E7" w:rsidRPr="00C243F2" w:rsidRDefault="006530E7" w:rsidP="006530E7">
      <w:pPr>
        <w:ind w:left="2608"/>
        <w:jc w:val="both"/>
        <w:rPr>
          <w:rStyle w:val="Paikkamerkkiteksti"/>
          <w:b/>
        </w:rPr>
      </w:pPr>
      <w:proofErr w:type="spellStart"/>
      <w:r w:rsidRPr="00C243F2">
        <w:rPr>
          <w:rStyle w:val="Paikkamerkkiteksti"/>
          <w:b/>
        </w:rPr>
        <w:lastRenderedPageBreak/>
        <w:t>ALTTI</w:t>
      </w:r>
      <w:r w:rsidR="00C243F2" w:rsidRPr="00C243F2">
        <w:rPr>
          <w:rStyle w:val="Paikkamerkkiteksti"/>
          <w:b/>
        </w:rPr>
        <w:t>-selvitys</w:t>
      </w:r>
      <w:proofErr w:type="spellEnd"/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F83EC7" w:rsidRPr="006530E7" w:rsidRDefault="0023128B" w:rsidP="00F83EC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>Turku haluaa painottaa, että s</w:t>
      </w:r>
      <w:r w:rsidR="006530E7" w:rsidRPr="006530E7">
        <w:rPr>
          <w:rStyle w:val="Paikkamerkkiteksti"/>
        </w:rPr>
        <w:t>elvit</w:t>
      </w:r>
      <w:r>
        <w:rPr>
          <w:rStyle w:val="Paikkamerkkiteksti"/>
        </w:rPr>
        <w:t>yksen lähtökohta on erinomainen;</w:t>
      </w:r>
      <w:r w:rsidR="006530E7" w:rsidRPr="006530E7">
        <w:rPr>
          <w:rStyle w:val="Paikkamerkkiteksti"/>
        </w:rPr>
        <w:t xml:space="preserve"> selvi</w:t>
      </w:r>
      <w:r w:rsidR="006530E7" w:rsidRPr="006530E7">
        <w:rPr>
          <w:rStyle w:val="Paikkamerkkiteksti"/>
        </w:rPr>
        <w:t>t</w:t>
      </w:r>
      <w:r w:rsidR="006530E7" w:rsidRPr="006530E7">
        <w:rPr>
          <w:rStyle w:val="Paikkamerkkiteksti"/>
        </w:rPr>
        <w:t>tää lapsen edun toteutumista</w:t>
      </w:r>
      <w:r>
        <w:rPr>
          <w:rStyle w:val="Paikkamerkkiteksti"/>
        </w:rPr>
        <w:t xml:space="preserve"> vastaanottojärjestelmässä. Selvityksen ja si</w:t>
      </w:r>
      <w:r>
        <w:rPr>
          <w:rStyle w:val="Paikkamerkkiteksti"/>
        </w:rPr>
        <w:t>i</w:t>
      </w:r>
      <w:r>
        <w:rPr>
          <w:rStyle w:val="Paikkamerkkiteksti"/>
        </w:rPr>
        <w:t>hen liittyvien toimenpide-ehdotusten valmisteluun olisi kuitenkin ollut ta</w:t>
      </w:r>
      <w:r>
        <w:rPr>
          <w:rStyle w:val="Paikkamerkkiteksti"/>
        </w:rPr>
        <w:t>r</w:t>
      </w:r>
      <w:r>
        <w:rPr>
          <w:rStyle w:val="Paikkamerkkiteksti"/>
        </w:rPr>
        <w:t xml:space="preserve">peellista sisällyttää suora kuntaedustus. </w:t>
      </w:r>
      <w:r w:rsidR="006530E7" w:rsidRPr="006530E7">
        <w:rPr>
          <w:rStyle w:val="Paikkamerkkiteksti"/>
        </w:rPr>
        <w:t>Turun</w:t>
      </w:r>
      <w:r>
        <w:rPr>
          <w:rStyle w:val="Paikkamerkkiteksti"/>
        </w:rPr>
        <w:t xml:space="preserve"> kaupungin näkökulmasta </w:t>
      </w:r>
      <w:r w:rsidR="006530E7" w:rsidRPr="006530E7">
        <w:rPr>
          <w:rStyle w:val="Paikkamerkkiteksti"/>
        </w:rPr>
        <w:t>ongelma</w:t>
      </w:r>
      <w:r>
        <w:rPr>
          <w:rStyle w:val="Paikkamerkkiteksti"/>
        </w:rPr>
        <w:t>ksi muodostuu se, ettei</w:t>
      </w:r>
      <w:r w:rsidR="006530E7" w:rsidRPr="006530E7">
        <w:rPr>
          <w:rStyle w:val="Paikkamerkkiteksti"/>
        </w:rPr>
        <w:t xml:space="preserve"> ostopalvelumallia ei ole </w:t>
      </w:r>
      <w:r>
        <w:rPr>
          <w:rStyle w:val="Paikkamerkkiteksti"/>
        </w:rPr>
        <w:t xml:space="preserve">riittävästi </w:t>
      </w:r>
      <w:r w:rsidR="006530E7" w:rsidRPr="006530E7">
        <w:rPr>
          <w:rStyle w:val="Paikkamerkkiteksti"/>
        </w:rPr>
        <w:t>huomioitu selvityksessä ja tämän vuoksi kaupungin näkökulma jää vaillinaisek</w:t>
      </w:r>
      <w:r w:rsidR="00F83EC7">
        <w:rPr>
          <w:rStyle w:val="Paikkamerkkiteksti"/>
        </w:rPr>
        <w:t xml:space="preserve">si. </w:t>
      </w:r>
      <w:r w:rsidR="00F83EC7" w:rsidRPr="006530E7">
        <w:rPr>
          <w:rStyle w:val="Paikkamerkkiteksti"/>
        </w:rPr>
        <w:t>Selv</w:t>
      </w:r>
      <w:r w:rsidR="00F83EC7" w:rsidRPr="006530E7">
        <w:rPr>
          <w:rStyle w:val="Paikkamerkkiteksti"/>
        </w:rPr>
        <w:t>i</w:t>
      </w:r>
      <w:r w:rsidR="00F83EC7" w:rsidRPr="006530E7">
        <w:rPr>
          <w:rStyle w:val="Paikkamerkkiteksti"/>
        </w:rPr>
        <w:t>tyksessä on paikoitellen epäselvyyttä ja ristiriitaisuutta siinä missä vaihee</w:t>
      </w:r>
      <w:r w:rsidR="00F83EC7" w:rsidRPr="006530E7">
        <w:rPr>
          <w:rStyle w:val="Paikkamerkkiteksti"/>
        </w:rPr>
        <w:t>s</w:t>
      </w:r>
      <w:r w:rsidR="00F83EC7" w:rsidRPr="006530E7">
        <w:rPr>
          <w:rStyle w:val="Paikkamerkkiteksti"/>
        </w:rPr>
        <w:t>sa henkilö on kuntalainen ja kunnan vastuulla.</w:t>
      </w:r>
    </w:p>
    <w:p w:rsidR="006530E7" w:rsidRPr="006530E7" w:rsidRDefault="006530E7" w:rsidP="00F83EC7">
      <w:pPr>
        <w:jc w:val="both"/>
        <w:rPr>
          <w:rStyle w:val="Paikkamerkkiteksti"/>
        </w:rPr>
      </w:pPr>
    </w:p>
    <w:p w:rsidR="008D6603" w:rsidRDefault="008D6603" w:rsidP="008D6603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 xml:space="preserve">Turku näkee hyvänä, </w:t>
      </w:r>
      <w:r w:rsidRPr="006530E7">
        <w:rPr>
          <w:rStyle w:val="Paikkamerkkiteksti"/>
        </w:rPr>
        <w:t>että selvityksessä on käsitelty jatkumona ryhmäkoteja ja perheryh</w:t>
      </w:r>
      <w:r>
        <w:rPr>
          <w:rStyle w:val="Paikkamerkkiteksti"/>
        </w:rPr>
        <w:t>mäkoteja</w:t>
      </w:r>
      <w:r w:rsidRPr="006530E7">
        <w:rPr>
          <w:rStyle w:val="Paikkamerkkiteksti"/>
        </w:rPr>
        <w:t>. Turku pitää tätä jatkumoa tärkeänä lapsen edun tote</w:t>
      </w:r>
      <w:r w:rsidRPr="006530E7">
        <w:rPr>
          <w:rStyle w:val="Paikkamerkkiteksti"/>
        </w:rPr>
        <w:t>u</w:t>
      </w:r>
      <w:r w:rsidRPr="006530E7">
        <w:rPr>
          <w:rStyle w:val="Paikkamerkkiteksti"/>
        </w:rPr>
        <w:t xml:space="preserve">tumisessa.  </w:t>
      </w:r>
    </w:p>
    <w:p w:rsidR="008D6603" w:rsidRPr="006530E7" w:rsidRDefault="008D6603" w:rsidP="008D6603">
      <w:pPr>
        <w:ind w:left="2608"/>
        <w:jc w:val="both"/>
        <w:rPr>
          <w:rStyle w:val="Paikkamerkkiteksti"/>
        </w:rPr>
      </w:pP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  <w:r w:rsidRPr="006530E7">
        <w:rPr>
          <w:rStyle w:val="Paikkamerkkiteksti"/>
        </w:rPr>
        <w:t xml:space="preserve">Perheryhmäkodissa asuvat </w:t>
      </w:r>
      <w:r w:rsidR="0023128B">
        <w:rPr>
          <w:rStyle w:val="Paikkamerkkiteksti"/>
        </w:rPr>
        <w:t xml:space="preserve">alaikäiset </w:t>
      </w:r>
      <w:r w:rsidRPr="006530E7">
        <w:rPr>
          <w:rStyle w:val="Paikkamerkkiteksti"/>
        </w:rPr>
        <w:t>ovat kuntalaisia</w:t>
      </w:r>
      <w:r w:rsidR="0023128B">
        <w:rPr>
          <w:rStyle w:val="Paikkamerkkiteksti"/>
        </w:rPr>
        <w:t xml:space="preserve"> ja täten kunnan va</w:t>
      </w:r>
      <w:r w:rsidR="0023128B">
        <w:rPr>
          <w:rStyle w:val="Paikkamerkkiteksti"/>
        </w:rPr>
        <w:t>s</w:t>
      </w:r>
      <w:r w:rsidR="0023128B">
        <w:rPr>
          <w:rStyle w:val="Paikkamerkkiteksti"/>
        </w:rPr>
        <w:t>tuulla</w:t>
      </w:r>
      <w:r w:rsidRPr="006530E7">
        <w:rPr>
          <w:rStyle w:val="Paikkamerkkiteksti"/>
        </w:rPr>
        <w:t>, sillä heillä on jo oleskelulupa. Turussa perheryhmäkodit on organiso</w:t>
      </w:r>
      <w:r w:rsidRPr="006530E7">
        <w:rPr>
          <w:rStyle w:val="Paikkamerkkiteksti"/>
        </w:rPr>
        <w:t>i</w:t>
      </w:r>
      <w:r w:rsidRPr="006530E7">
        <w:rPr>
          <w:rStyle w:val="Paikkamerkkiteksti"/>
        </w:rPr>
        <w:t>tu ostopalveluiden kautta ja perheryhmäkodeissa asuvien sosia</w:t>
      </w:r>
      <w:r w:rsidR="00C243F2">
        <w:rPr>
          <w:rStyle w:val="Paikkamerkkiteksti"/>
        </w:rPr>
        <w:t>alityö tulee kunnan sosiaalitoi</w:t>
      </w:r>
      <w:r w:rsidR="0023128B">
        <w:rPr>
          <w:rStyle w:val="Paikkamerkkiteksti"/>
        </w:rPr>
        <w:t xml:space="preserve">mesta. </w:t>
      </w:r>
      <w:proofErr w:type="spellStart"/>
      <w:r w:rsidR="0023128B">
        <w:rPr>
          <w:rStyle w:val="Paikkamerkkiteksti"/>
        </w:rPr>
        <w:t>ALTTI-t</w:t>
      </w:r>
      <w:r w:rsidRPr="006530E7">
        <w:rPr>
          <w:rStyle w:val="Paikkamerkkiteksti"/>
        </w:rPr>
        <w:t>yöryhmässä</w:t>
      </w:r>
      <w:proofErr w:type="spellEnd"/>
      <w:r w:rsidRPr="006530E7">
        <w:rPr>
          <w:rStyle w:val="Paikkamerkkiteksti"/>
        </w:rPr>
        <w:t xml:space="preserve"> oli mukana perheryhmäkotien edustus, mutta tämä ei rii</w:t>
      </w:r>
      <w:r w:rsidR="00C243F2">
        <w:rPr>
          <w:rStyle w:val="Paikkamerkkiteksti"/>
        </w:rPr>
        <w:t>ttävästi vastaa kuntien roo</w:t>
      </w:r>
      <w:r w:rsidRPr="006530E7">
        <w:rPr>
          <w:rStyle w:val="Paikkamerkkiteksti"/>
        </w:rPr>
        <w:t>lia ilman huoltajaa tulle</w:t>
      </w:r>
      <w:r w:rsidRPr="006530E7">
        <w:rPr>
          <w:rStyle w:val="Paikkamerkkiteksti"/>
        </w:rPr>
        <w:t>i</w:t>
      </w:r>
      <w:r w:rsidRPr="006530E7">
        <w:rPr>
          <w:rStyle w:val="Paikkamerkkiteksti"/>
        </w:rPr>
        <w:t xml:space="preserve">den alaikäisten vastaanottoprosessissa. </w:t>
      </w: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6530E7" w:rsidRPr="006530E7" w:rsidRDefault="002F029E" w:rsidP="006530E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>Perhesijoituksen s</w:t>
      </w:r>
      <w:r w:rsidR="006530E7" w:rsidRPr="006530E7">
        <w:rPr>
          <w:rStyle w:val="Paikkamerkkiteksti"/>
        </w:rPr>
        <w:t xml:space="preserve">elvittäminen on hyvä erityisesti hyvin nuorten alaikäisten osalta. Turkuun ei ole tällaisia tilanteita </w:t>
      </w:r>
      <w:r>
        <w:rPr>
          <w:rStyle w:val="Paikkamerkkiteksti"/>
        </w:rPr>
        <w:t>toistaiseksi tullut ja t</w:t>
      </w:r>
      <w:r w:rsidR="006530E7" w:rsidRPr="006530E7">
        <w:rPr>
          <w:rStyle w:val="Paikkamerkkiteksti"/>
        </w:rPr>
        <w:t>ällaiseen tila</w:t>
      </w:r>
      <w:r w:rsidR="006530E7" w:rsidRPr="006530E7">
        <w:rPr>
          <w:rStyle w:val="Paikkamerkkiteksti"/>
        </w:rPr>
        <w:t>n</w:t>
      </w:r>
      <w:r w:rsidR="006530E7" w:rsidRPr="006530E7">
        <w:rPr>
          <w:rStyle w:val="Paikkamerkkiteksti"/>
        </w:rPr>
        <w:t xml:space="preserve">teeseen tarvittaisiin </w:t>
      </w:r>
      <w:r>
        <w:rPr>
          <w:rStyle w:val="Paikkamerkkiteksti"/>
        </w:rPr>
        <w:t xml:space="preserve">nykyistä </w:t>
      </w:r>
      <w:r w:rsidR="006530E7" w:rsidRPr="006530E7">
        <w:rPr>
          <w:rStyle w:val="Paikkamerkkiteksti"/>
        </w:rPr>
        <w:t xml:space="preserve">selkeämpi ohjeistus.  </w:t>
      </w: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F83EC7" w:rsidRDefault="00F83EC7" w:rsidP="00F83EC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 xml:space="preserve">Nykyisellään </w:t>
      </w:r>
      <w:proofErr w:type="spellStart"/>
      <w:r w:rsidRPr="006530E7">
        <w:rPr>
          <w:rStyle w:val="Paikkamerkkiteksti"/>
        </w:rPr>
        <w:t>ELY</w:t>
      </w:r>
      <w:r>
        <w:rPr>
          <w:rStyle w:val="Paikkamerkkiteksti"/>
        </w:rPr>
        <w:t>-keskus</w:t>
      </w:r>
      <w:proofErr w:type="spellEnd"/>
      <w:r w:rsidRPr="006530E7">
        <w:rPr>
          <w:rStyle w:val="Paikkamerkkiteksti"/>
        </w:rPr>
        <w:t xml:space="preserve"> on </w:t>
      </w:r>
      <w:r>
        <w:rPr>
          <w:rStyle w:val="Paikkamerkkiteksti"/>
        </w:rPr>
        <w:t xml:space="preserve">käsiteltävää asiakokonaisuutta </w:t>
      </w:r>
      <w:r w:rsidRPr="006530E7">
        <w:rPr>
          <w:rStyle w:val="Paikkamerkkiteksti"/>
        </w:rPr>
        <w:t>valvova vira</w:t>
      </w:r>
      <w:r w:rsidRPr="006530E7">
        <w:rPr>
          <w:rStyle w:val="Paikkamerkkiteksti"/>
        </w:rPr>
        <w:t>n</w:t>
      </w:r>
      <w:r w:rsidRPr="006530E7">
        <w:rPr>
          <w:rStyle w:val="Paikkamerkkiteksti"/>
        </w:rPr>
        <w:t>omainen, mutta siellä ei ole riittävää sosiaali- ja terveydenhuollon asiantu</w:t>
      </w:r>
      <w:r w:rsidRPr="006530E7">
        <w:rPr>
          <w:rStyle w:val="Paikkamerkkiteksti"/>
        </w:rPr>
        <w:t>n</w:t>
      </w:r>
      <w:r w:rsidRPr="006530E7">
        <w:rPr>
          <w:rStyle w:val="Paikkamerkkiteksti"/>
        </w:rPr>
        <w:t xml:space="preserve">temusta. </w:t>
      </w:r>
      <w:r>
        <w:rPr>
          <w:rStyle w:val="Paikkamerkkiteksti"/>
        </w:rPr>
        <w:t>T</w:t>
      </w:r>
      <w:r w:rsidRPr="006530E7">
        <w:rPr>
          <w:rStyle w:val="Paikkamerkkiteksti"/>
        </w:rPr>
        <w:t>ämän tehtä</w:t>
      </w:r>
      <w:r>
        <w:rPr>
          <w:rStyle w:val="Paikkamerkkiteksti"/>
        </w:rPr>
        <w:t>vän osalta</w:t>
      </w:r>
      <w:r w:rsidRPr="006530E7">
        <w:rPr>
          <w:rStyle w:val="Paikkamerkkiteksti"/>
        </w:rPr>
        <w:t xml:space="preserve"> </w:t>
      </w:r>
      <w:r>
        <w:rPr>
          <w:rStyle w:val="Paikkamerkkiteksti"/>
        </w:rPr>
        <w:t>v</w:t>
      </w:r>
      <w:r w:rsidRPr="006530E7">
        <w:rPr>
          <w:rStyle w:val="Paikkamerkkiteksti"/>
        </w:rPr>
        <w:t>astuun siirto aluehallintovirastolle olisi looginen ratkaisu.</w:t>
      </w:r>
    </w:p>
    <w:p w:rsidR="00F83EC7" w:rsidRPr="006530E7" w:rsidRDefault="00F83EC7" w:rsidP="00F83EC7">
      <w:pPr>
        <w:ind w:left="2608"/>
        <w:jc w:val="both"/>
        <w:rPr>
          <w:rStyle w:val="Paikkamerkkiteksti"/>
        </w:rPr>
      </w:pPr>
    </w:p>
    <w:p w:rsidR="006530E7" w:rsidRDefault="002F029E" w:rsidP="006530E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>Selvitykseen kirjatussa y</w:t>
      </w:r>
      <w:r w:rsidR="006530E7" w:rsidRPr="006530E7">
        <w:rPr>
          <w:rStyle w:val="Paikkamerkkiteksti"/>
        </w:rPr>
        <w:t>ksityismajoituksessa on ongelmallista se, että va</w:t>
      </w:r>
      <w:r w:rsidR="006530E7" w:rsidRPr="006530E7">
        <w:rPr>
          <w:rStyle w:val="Paikkamerkkiteksti"/>
        </w:rPr>
        <w:t>s</w:t>
      </w:r>
      <w:r w:rsidR="006530E7" w:rsidRPr="006530E7">
        <w:rPr>
          <w:rStyle w:val="Paikkamerkkiteksti"/>
        </w:rPr>
        <w:t>tuu yksityismajoituksiss</w:t>
      </w:r>
      <w:r>
        <w:rPr>
          <w:rStyle w:val="Paikkamerkkiteksti"/>
        </w:rPr>
        <w:t>a olevista on lasten</w:t>
      </w:r>
      <w:r w:rsidR="00C243F2">
        <w:rPr>
          <w:rStyle w:val="Paikkamerkkiteksti"/>
        </w:rPr>
        <w:t>suojelulli</w:t>
      </w:r>
      <w:r w:rsidR="006530E7" w:rsidRPr="006530E7">
        <w:rPr>
          <w:rStyle w:val="Paikkamerkkiteksti"/>
        </w:rPr>
        <w:t>sesti kunnalla, mutta päätöksen tekee ryhmäkodin johtaja. Ryhmäkoti i</w:t>
      </w:r>
      <w:r w:rsidR="00C243F2">
        <w:rPr>
          <w:rStyle w:val="Paikkamerkkiteksti"/>
        </w:rPr>
        <w:t>lmoittaa nuoren asuinpa</w:t>
      </w:r>
      <w:r w:rsidR="00C243F2">
        <w:rPr>
          <w:rStyle w:val="Paikkamerkkiteksti"/>
        </w:rPr>
        <w:t>i</w:t>
      </w:r>
      <w:r w:rsidR="00C243F2">
        <w:rPr>
          <w:rStyle w:val="Paikkamerkkiteksti"/>
        </w:rPr>
        <w:t>kan kun</w:t>
      </w:r>
      <w:r w:rsidR="006530E7" w:rsidRPr="006530E7">
        <w:rPr>
          <w:rStyle w:val="Paikkamerkkiteksti"/>
        </w:rPr>
        <w:t xml:space="preserve">nan sosiaalitoimelle ja </w:t>
      </w:r>
      <w:r>
        <w:rPr>
          <w:rStyle w:val="Paikkamerkkiteksti"/>
        </w:rPr>
        <w:t xml:space="preserve">ilmoitukseen </w:t>
      </w:r>
      <w:r w:rsidR="006530E7" w:rsidRPr="006530E7">
        <w:rPr>
          <w:rStyle w:val="Paikkamerkkiteksti"/>
        </w:rPr>
        <w:t>liitetään ryhmäkodin sosiaal</w:t>
      </w:r>
      <w:r w:rsidR="006530E7" w:rsidRPr="006530E7">
        <w:rPr>
          <w:rStyle w:val="Paikkamerkkiteksti"/>
        </w:rPr>
        <w:t>i</w:t>
      </w:r>
      <w:r w:rsidR="006530E7" w:rsidRPr="006530E7">
        <w:rPr>
          <w:rStyle w:val="Paikkamerkkiteksti"/>
        </w:rPr>
        <w:t>työntekijän selvityks</w:t>
      </w:r>
      <w:r>
        <w:rPr>
          <w:rStyle w:val="Paikkamerkkiteksti"/>
        </w:rPr>
        <w:t>et. Vaikka p</w:t>
      </w:r>
      <w:r w:rsidR="00C243F2">
        <w:rPr>
          <w:rStyle w:val="Paikkamerkkiteksti"/>
        </w:rPr>
        <w:t>erheen olosuhteet on selvi</w:t>
      </w:r>
      <w:r>
        <w:rPr>
          <w:rStyle w:val="Paikkamerkkiteksti"/>
        </w:rPr>
        <w:t xml:space="preserve">tetty, on kunnan </w:t>
      </w:r>
      <w:r w:rsidR="006530E7" w:rsidRPr="006530E7">
        <w:rPr>
          <w:rStyle w:val="Paikkamerkkiteksti"/>
        </w:rPr>
        <w:t>suoritettava tarkastus sijoituspaikas</w:t>
      </w:r>
      <w:r>
        <w:rPr>
          <w:rStyle w:val="Paikkamerkkiteksti"/>
        </w:rPr>
        <w:t>sa ja tehtävä muutoksenhakukelpoinen päätös. Tämä t</w:t>
      </w:r>
      <w:r w:rsidR="006530E7" w:rsidRPr="006530E7">
        <w:rPr>
          <w:rStyle w:val="Paikkamerkkiteksti"/>
        </w:rPr>
        <w:t>uo pääl</w:t>
      </w:r>
      <w:r>
        <w:rPr>
          <w:rStyle w:val="Paikkamerkkiteksti"/>
        </w:rPr>
        <w:t>lekkäistä työtä. L</w:t>
      </w:r>
      <w:r w:rsidR="006530E7" w:rsidRPr="006530E7">
        <w:rPr>
          <w:rStyle w:val="Paikkamerkkiteksti"/>
        </w:rPr>
        <w:t xml:space="preserve">isäksi lapsi on tyypillisesti jo sijoitettu kun kunta aloittaa selvitystyön paikan soveltuvuudesta. </w:t>
      </w:r>
    </w:p>
    <w:p w:rsidR="002F029E" w:rsidRPr="006530E7" w:rsidRDefault="002F029E" w:rsidP="006530E7">
      <w:pPr>
        <w:ind w:left="2608"/>
        <w:jc w:val="both"/>
        <w:rPr>
          <w:rStyle w:val="Paikkamerkkiteksti"/>
        </w:rPr>
      </w:pP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  <w:r w:rsidRPr="006530E7">
        <w:rPr>
          <w:rStyle w:val="Paikkamerkkiteksti"/>
        </w:rPr>
        <w:t>Kotoutumislaissa ei ole määritelty oleskeluluvan saaneiden yksityismajoitu</w:t>
      </w:r>
      <w:r w:rsidRPr="006530E7">
        <w:rPr>
          <w:rStyle w:val="Paikkamerkkiteksti"/>
        </w:rPr>
        <w:t>s</w:t>
      </w:r>
      <w:r w:rsidRPr="006530E7">
        <w:rPr>
          <w:rStyle w:val="Paikkamerkkiteksti"/>
        </w:rPr>
        <w:t xml:space="preserve">ta. </w:t>
      </w:r>
      <w:r w:rsidR="00F83EC7" w:rsidRPr="00F83EC7">
        <w:rPr>
          <w:rStyle w:val="Paikkamerkkiteksti"/>
        </w:rPr>
        <w:t>Suosituksessa 3.4. ehdotetaan, että luodaan yksityismajoitusta ja perh</w:t>
      </w:r>
      <w:r w:rsidR="00F83EC7" w:rsidRPr="00F83EC7">
        <w:rPr>
          <w:rStyle w:val="Paikkamerkkiteksti"/>
        </w:rPr>
        <w:t>e</w:t>
      </w:r>
      <w:r w:rsidR="00F83EC7" w:rsidRPr="00F83EC7">
        <w:rPr>
          <w:rStyle w:val="Paikkamerkkiteksti"/>
        </w:rPr>
        <w:t>hoitoa koskeva olosuhdeselvitysmalli. Tässä työssä voidaan käyttää hy</w:t>
      </w:r>
      <w:r w:rsidR="00F83EC7" w:rsidRPr="00F83EC7">
        <w:rPr>
          <w:rStyle w:val="Paikkamerkkiteksti"/>
        </w:rPr>
        <w:t>ö</w:t>
      </w:r>
      <w:r w:rsidR="00F83EC7" w:rsidRPr="00F83EC7">
        <w:rPr>
          <w:rStyle w:val="Paikkamerkkiteksti"/>
        </w:rPr>
        <w:t>dyksi Turussa toimivaa mallia</w:t>
      </w:r>
      <w:r w:rsidR="0040588E">
        <w:rPr>
          <w:rStyle w:val="Paikkamerkkiteksti"/>
        </w:rPr>
        <w:t>.</w:t>
      </w:r>
      <w:r w:rsidRPr="006530E7">
        <w:rPr>
          <w:rStyle w:val="Paikkamerkkiteksti"/>
        </w:rPr>
        <w:t xml:space="preserve"> Selvitykseen kirjattu käytäntö poikkeaa tätä ohjeistuksesta ja näyttäytyy terminologialtaan epäselv</w:t>
      </w:r>
      <w:r w:rsidRPr="006530E7">
        <w:rPr>
          <w:rStyle w:val="Paikkamerkkiteksti"/>
        </w:rPr>
        <w:t>ä</w:t>
      </w:r>
      <w:r w:rsidRPr="006530E7">
        <w:rPr>
          <w:rStyle w:val="Paikkamerkkiteksti"/>
        </w:rPr>
        <w:t xml:space="preserve">nä. </w:t>
      </w: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9C2CD8" w:rsidRPr="006530E7" w:rsidRDefault="009C2CD8" w:rsidP="006530E7">
      <w:pPr>
        <w:ind w:left="2608"/>
        <w:jc w:val="both"/>
        <w:rPr>
          <w:rStyle w:val="Paikkamerkkiteksti"/>
        </w:rPr>
      </w:pPr>
      <w:bookmarkStart w:id="0" w:name="_GoBack"/>
      <w:bookmarkEnd w:id="0"/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6530E7" w:rsidRPr="006530E7" w:rsidRDefault="006530E7" w:rsidP="006530E7">
      <w:pPr>
        <w:ind w:left="2608"/>
        <w:jc w:val="both"/>
        <w:rPr>
          <w:rStyle w:val="Paikkamerkkiteksti"/>
        </w:rPr>
      </w:pPr>
    </w:p>
    <w:p w:rsidR="006530E7" w:rsidRPr="006530E7" w:rsidRDefault="001558E5" w:rsidP="006530E7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>Työssä o</w:t>
      </w:r>
      <w:r w:rsidR="006530E7" w:rsidRPr="006530E7">
        <w:rPr>
          <w:rStyle w:val="Paikkamerkkiteksti"/>
        </w:rPr>
        <w:t xml:space="preserve">lisi ollut hyvä selvittää myös muita </w:t>
      </w:r>
      <w:r>
        <w:rPr>
          <w:rStyle w:val="Paikkamerkkiteksti"/>
        </w:rPr>
        <w:t>toteuttamis</w:t>
      </w:r>
      <w:r w:rsidR="006530E7" w:rsidRPr="006530E7">
        <w:rPr>
          <w:rStyle w:val="Paikkamerkkiteksti"/>
        </w:rPr>
        <w:t>malleja, kuten es</w:t>
      </w:r>
      <w:r w:rsidR="006530E7" w:rsidRPr="006530E7">
        <w:rPr>
          <w:rStyle w:val="Paikkamerkkiteksti"/>
        </w:rPr>
        <w:t>i</w:t>
      </w:r>
      <w:r w:rsidR="006530E7" w:rsidRPr="006530E7">
        <w:rPr>
          <w:rStyle w:val="Paikkamerkkiteksti"/>
        </w:rPr>
        <w:t>merkiksi ostopalvelum</w:t>
      </w:r>
      <w:r>
        <w:rPr>
          <w:rStyle w:val="Paikkamerkkiteksti"/>
        </w:rPr>
        <w:t>alli. Tämä s</w:t>
      </w:r>
      <w:r w:rsidR="00C243F2">
        <w:rPr>
          <w:rStyle w:val="Paikkamerkkiteksti"/>
        </w:rPr>
        <w:t>elvi</w:t>
      </w:r>
      <w:r>
        <w:rPr>
          <w:rStyle w:val="Paikkamerkkiteksti"/>
        </w:rPr>
        <w:t xml:space="preserve">tyksen lähtökohdissa huomioitu </w:t>
      </w:r>
      <w:r w:rsidR="006530E7" w:rsidRPr="006530E7">
        <w:rPr>
          <w:rStyle w:val="Paikkamerkkiteksti"/>
        </w:rPr>
        <w:t>toteu</w:t>
      </w:r>
      <w:r w:rsidR="006530E7" w:rsidRPr="006530E7">
        <w:rPr>
          <w:rStyle w:val="Paikkamerkkiteksti"/>
        </w:rPr>
        <w:t>t</w:t>
      </w:r>
      <w:r w:rsidR="006530E7" w:rsidRPr="006530E7">
        <w:rPr>
          <w:rStyle w:val="Paikkamerkkiteksti"/>
        </w:rPr>
        <w:t>tamistapa</w:t>
      </w:r>
      <w:r>
        <w:rPr>
          <w:rStyle w:val="Paikkamerkkiteksti"/>
        </w:rPr>
        <w:t xml:space="preserve"> näkyy </w:t>
      </w:r>
      <w:r w:rsidR="00C243F2">
        <w:rPr>
          <w:rStyle w:val="Paikkamerkkiteksti"/>
        </w:rPr>
        <w:t>selkeänä mainintana vain suosi</w:t>
      </w:r>
      <w:r w:rsidR="006530E7" w:rsidRPr="006530E7">
        <w:rPr>
          <w:rStyle w:val="Paikkamerkkiteksti"/>
        </w:rPr>
        <w:t xml:space="preserve">tusten kohdassa 3.9. </w:t>
      </w:r>
    </w:p>
    <w:p w:rsidR="006530E7" w:rsidRDefault="006530E7" w:rsidP="001558E5">
      <w:pPr>
        <w:jc w:val="both"/>
        <w:rPr>
          <w:rStyle w:val="Paikkamerkkiteksti"/>
        </w:rPr>
      </w:pPr>
    </w:p>
    <w:p w:rsidR="00300392" w:rsidRPr="006530E7" w:rsidRDefault="00300392" w:rsidP="00300392">
      <w:pPr>
        <w:ind w:left="2608"/>
        <w:jc w:val="both"/>
        <w:rPr>
          <w:rStyle w:val="Paikkamerkkiteksti"/>
        </w:rPr>
      </w:pPr>
      <w:r>
        <w:rPr>
          <w:rStyle w:val="Paikkamerkkiteksti"/>
        </w:rPr>
        <w:t>Turku pitää hyvänä sitä, että</w:t>
      </w:r>
      <w:r w:rsidRPr="006530E7">
        <w:rPr>
          <w:rStyle w:val="Paikkamerkkiteksti"/>
        </w:rPr>
        <w:t xml:space="preserve"> suosituksissa selkeytetään toimijoiden vastuita ja rooleja</w:t>
      </w:r>
      <w:r>
        <w:rPr>
          <w:rStyle w:val="Paikkamerkkiteksti"/>
        </w:rPr>
        <w:t>. Turku puoltaa k</w:t>
      </w:r>
      <w:r w:rsidRPr="006530E7">
        <w:rPr>
          <w:rStyle w:val="Paikkamerkkiteksti"/>
        </w:rPr>
        <w:t>oordinaatiotyöryhmä</w:t>
      </w:r>
      <w:r>
        <w:rPr>
          <w:rStyle w:val="Paikkamerkkiteksti"/>
        </w:rPr>
        <w:t>n perustamista</w:t>
      </w:r>
      <w:r w:rsidRPr="006530E7">
        <w:rPr>
          <w:rStyle w:val="Paikkamerkkiteksti"/>
        </w:rPr>
        <w:t xml:space="preserve"> toteuttamaan suosituk</w:t>
      </w:r>
      <w:r>
        <w:rPr>
          <w:rStyle w:val="Paikkamerkkiteksti"/>
        </w:rPr>
        <w:t>sia ja katsoo, että k</w:t>
      </w:r>
      <w:r w:rsidRPr="006530E7">
        <w:rPr>
          <w:rStyle w:val="Paikkamerkkiteksti"/>
        </w:rPr>
        <w:t>un</w:t>
      </w:r>
      <w:r>
        <w:rPr>
          <w:rStyle w:val="Paikkamerkkiteksti"/>
        </w:rPr>
        <w:t>tien</w:t>
      </w:r>
      <w:r w:rsidRPr="006530E7">
        <w:rPr>
          <w:rStyle w:val="Paikkamerkkiteksti"/>
        </w:rPr>
        <w:t xml:space="preserve"> edust</w:t>
      </w:r>
      <w:r>
        <w:rPr>
          <w:rStyle w:val="Paikkamerkkiteksti"/>
        </w:rPr>
        <w:t>uksen</w:t>
      </w:r>
      <w:r w:rsidRPr="006530E7">
        <w:rPr>
          <w:rStyle w:val="Paikkamerkkiteksti"/>
        </w:rPr>
        <w:t xml:space="preserve"> tulisi oll</w:t>
      </w:r>
      <w:r>
        <w:rPr>
          <w:rStyle w:val="Paikkamerkkiteksti"/>
        </w:rPr>
        <w:t>a työryhmän</w:t>
      </w:r>
      <w:r w:rsidRPr="006530E7">
        <w:rPr>
          <w:rStyle w:val="Paikkamerkkiteksti"/>
        </w:rPr>
        <w:t xml:space="preserve"> varsina</w:t>
      </w:r>
      <w:r w:rsidRPr="006530E7">
        <w:rPr>
          <w:rStyle w:val="Paikkamerkkiteksti"/>
        </w:rPr>
        <w:t>i</w:t>
      </w:r>
      <w:r w:rsidRPr="006530E7">
        <w:rPr>
          <w:rStyle w:val="Paikkamerkkiteksti"/>
        </w:rPr>
        <w:t>sena jäsen</w:t>
      </w:r>
      <w:r>
        <w:rPr>
          <w:rStyle w:val="Paikkamerkkiteksti"/>
        </w:rPr>
        <w:t>istössä</w:t>
      </w:r>
      <w:r w:rsidRPr="006530E7">
        <w:rPr>
          <w:rStyle w:val="Paikkamerkkiteksti"/>
        </w:rPr>
        <w:t xml:space="preserve">. </w:t>
      </w:r>
    </w:p>
    <w:p w:rsidR="00E04531" w:rsidRDefault="00E04531" w:rsidP="003B2AF7">
      <w:pPr>
        <w:ind w:left="2608"/>
        <w:jc w:val="both"/>
        <w:rPr>
          <w:rStyle w:val="Paikkamerkkiteksti"/>
        </w:rPr>
      </w:pPr>
    </w:p>
    <w:p w:rsidR="005D1C79" w:rsidRDefault="005D1C79" w:rsidP="005D1C79">
      <w:pPr>
        <w:ind w:left="2608"/>
        <w:jc w:val="both"/>
        <w:rPr>
          <w:rStyle w:val="Paikkamerkkiteksti"/>
        </w:rPr>
      </w:pPr>
    </w:p>
    <w:p w:rsidR="00641FA5" w:rsidRDefault="00641FA5" w:rsidP="00EA2920"/>
    <w:p w:rsidR="00641FA5" w:rsidRDefault="00641FA5" w:rsidP="00EA2920"/>
    <w:p w:rsidR="004E2AF5" w:rsidRDefault="004E2AF5" w:rsidP="00EA2920"/>
    <w:p w:rsidR="004E2AF5" w:rsidRDefault="004E2AF5" w:rsidP="00EA2920"/>
    <w:p w:rsidR="004E2AF5" w:rsidRDefault="004E2AF5" w:rsidP="00EA2920"/>
    <w:p w:rsidR="004E2AF5" w:rsidRDefault="004E2AF5" w:rsidP="00EA2920"/>
    <w:p w:rsidR="0079143A" w:rsidRDefault="0079143A" w:rsidP="00EA2920">
      <w:pPr>
        <w:sectPr w:rsidR="0079143A" w:rsidSect="005864BA">
          <w:headerReference w:type="even" r:id="rId13"/>
          <w:head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155" w:right="737" w:bottom="2665" w:left="1134" w:header="567" w:footer="510" w:gutter="0"/>
          <w:cols w:space="708"/>
          <w:titlePg/>
          <w:docGrid w:linePitch="360"/>
        </w:sectPr>
      </w:pPr>
    </w:p>
    <w:p w:rsidR="00641FA5" w:rsidRDefault="00641FA5" w:rsidP="00EA2920"/>
    <w:sectPr w:rsidR="00641FA5" w:rsidSect="005864BA">
      <w:type w:val="continuous"/>
      <w:pgSz w:w="11906" w:h="16838" w:code="9"/>
      <w:pgMar w:top="2155" w:right="737" w:bottom="2665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8B" w:rsidRDefault="0023128B" w:rsidP="009F3CBA">
      <w:r>
        <w:separator/>
      </w:r>
    </w:p>
  </w:endnote>
  <w:endnote w:type="continuationSeparator" w:id="0">
    <w:p w:rsidR="0023128B" w:rsidRDefault="0023128B" w:rsidP="009F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065" w:type="dxa"/>
      <w:tblLook w:val="04A0" w:firstRow="1" w:lastRow="0" w:firstColumn="1" w:lastColumn="0" w:noHBand="0" w:noVBand="1"/>
    </w:tblPr>
    <w:tblGrid>
      <w:gridCol w:w="1701"/>
      <w:gridCol w:w="1764"/>
      <w:gridCol w:w="1915"/>
      <w:gridCol w:w="1983"/>
      <w:gridCol w:w="1080"/>
      <w:gridCol w:w="1622"/>
    </w:tblGrid>
    <w:tr w:rsidR="0023128B" w:rsidRPr="00F02D0B" w:rsidTr="0023128B">
      <w:tc>
        <w:tcPr>
          <w:tcW w:w="1701" w:type="dxa"/>
          <w:tcBorders>
            <w:top w:val="single" w:sz="8" w:space="0" w:color="auto"/>
          </w:tcBorders>
        </w:tcPr>
        <w:p w:rsidR="0023128B" w:rsidRPr="00F02D0B" w:rsidRDefault="0023128B" w:rsidP="0023128B">
          <w:pPr>
            <w:pStyle w:val="Alatunniste"/>
          </w:pPr>
        </w:p>
      </w:tc>
      <w:tc>
        <w:tcPr>
          <w:tcW w:w="1764" w:type="dxa"/>
          <w:tcBorders>
            <w:top w:val="single" w:sz="8" w:space="0" w:color="auto"/>
          </w:tcBorders>
        </w:tcPr>
        <w:p w:rsidR="0023128B" w:rsidRPr="00F02D0B" w:rsidRDefault="0023128B" w:rsidP="0023128B">
          <w:pPr>
            <w:pStyle w:val="Alatunniste"/>
          </w:pPr>
        </w:p>
      </w:tc>
      <w:tc>
        <w:tcPr>
          <w:tcW w:w="1915" w:type="dxa"/>
          <w:tcBorders>
            <w:top w:val="single" w:sz="8" w:space="0" w:color="auto"/>
          </w:tcBorders>
        </w:tcPr>
        <w:p w:rsidR="0023128B" w:rsidRPr="00F02D0B" w:rsidRDefault="0023128B" w:rsidP="0023128B">
          <w:pPr>
            <w:pStyle w:val="Alatunniste"/>
          </w:pPr>
        </w:p>
      </w:tc>
      <w:tc>
        <w:tcPr>
          <w:tcW w:w="1983" w:type="dxa"/>
          <w:tcBorders>
            <w:top w:val="single" w:sz="8" w:space="0" w:color="auto"/>
          </w:tcBorders>
        </w:tcPr>
        <w:p w:rsidR="0023128B" w:rsidRPr="00F02D0B" w:rsidRDefault="0023128B" w:rsidP="0023128B">
          <w:pPr>
            <w:pStyle w:val="Alatunniste"/>
          </w:pPr>
        </w:p>
      </w:tc>
      <w:tc>
        <w:tcPr>
          <w:tcW w:w="1080" w:type="dxa"/>
          <w:tcBorders>
            <w:top w:val="single" w:sz="8" w:space="0" w:color="auto"/>
          </w:tcBorders>
        </w:tcPr>
        <w:p w:rsidR="0023128B" w:rsidRPr="00F02D0B" w:rsidRDefault="0023128B" w:rsidP="0023128B">
          <w:pPr>
            <w:pStyle w:val="Alatunniste"/>
          </w:pPr>
        </w:p>
      </w:tc>
      <w:tc>
        <w:tcPr>
          <w:tcW w:w="1622" w:type="dxa"/>
          <w:tcBorders>
            <w:top w:val="single" w:sz="8" w:space="0" w:color="auto"/>
          </w:tcBorders>
        </w:tcPr>
        <w:p w:rsidR="0023128B" w:rsidRPr="00F02D0B" w:rsidRDefault="0023128B" w:rsidP="0023128B">
          <w:pPr>
            <w:pStyle w:val="Alatunniste"/>
          </w:pPr>
        </w:p>
      </w:tc>
    </w:tr>
    <w:tr w:rsidR="0023128B" w:rsidRPr="00F02D0B" w:rsidTr="0023128B">
      <w:tc>
        <w:tcPr>
          <w:tcW w:w="1701" w:type="dxa"/>
        </w:tcPr>
        <w:p w:rsidR="0023128B" w:rsidRPr="00F02D0B" w:rsidRDefault="0023128B" w:rsidP="0023128B">
          <w:pPr>
            <w:pStyle w:val="Alatunniste"/>
            <w:rPr>
              <w:b/>
            </w:rPr>
          </w:pPr>
          <w:r>
            <w:rPr>
              <w:b/>
            </w:rPr>
            <w:t>Konsernihallinto</w:t>
          </w:r>
        </w:p>
      </w:tc>
      <w:tc>
        <w:tcPr>
          <w:tcW w:w="1764" w:type="dxa"/>
        </w:tcPr>
        <w:p w:rsidR="0023128B" w:rsidRPr="00F02D0B" w:rsidRDefault="0023128B" w:rsidP="0023128B">
          <w:pPr>
            <w:pStyle w:val="Alatunniste"/>
          </w:pPr>
          <w:r>
            <w:t>Käyntiosoite</w:t>
          </w:r>
        </w:p>
      </w:tc>
      <w:tc>
        <w:tcPr>
          <w:tcW w:w="1915" w:type="dxa"/>
        </w:tcPr>
        <w:p w:rsidR="0023128B" w:rsidRPr="00F02D0B" w:rsidRDefault="0023128B" w:rsidP="0023128B">
          <w:pPr>
            <w:pStyle w:val="Alatunniste"/>
          </w:pPr>
          <w:r>
            <w:t>Kirjaamo</w:t>
          </w:r>
        </w:p>
      </w:tc>
      <w:tc>
        <w:tcPr>
          <w:tcW w:w="1983" w:type="dxa"/>
        </w:tcPr>
        <w:p w:rsidR="0023128B" w:rsidRDefault="0023128B" w:rsidP="0023128B">
          <w:pPr>
            <w:pStyle w:val="Alatunniste"/>
          </w:pPr>
          <w:r>
            <w:t>Postiosoite</w:t>
          </w:r>
        </w:p>
      </w:tc>
      <w:tc>
        <w:tcPr>
          <w:tcW w:w="1080" w:type="dxa"/>
        </w:tcPr>
        <w:p w:rsidR="0023128B" w:rsidRPr="00F02D0B" w:rsidRDefault="0023128B" w:rsidP="0023128B">
          <w:pPr>
            <w:pStyle w:val="Alatunniste"/>
          </w:pPr>
          <w:r>
            <w:t>Puh.</w:t>
          </w:r>
        </w:p>
      </w:tc>
      <w:tc>
        <w:tcPr>
          <w:tcW w:w="1622" w:type="dxa"/>
        </w:tcPr>
        <w:p w:rsidR="0023128B" w:rsidRPr="00F02D0B" w:rsidRDefault="0023128B" w:rsidP="0023128B">
          <w:pPr>
            <w:pStyle w:val="Alatunniste"/>
          </w:pPr>
          <w:r>
            <w:t>+358 2 330 000</w:t>
          </w:r>
        </w:p>
      </w:tc>
    </w:tr>
    <w:tr w:rsidR="0023128B" w:rsidRPr="00F02D0B" w:rsidTr="0023128B">
      <w:tc>
        <w:tcPr>
          <w:tcW w:w="1701" w:type="dxa"/>
        </w:tcPr>
        <w:p w:rsidR="0023128B" w:rsidRPr="00F02D0B" w:rsidRDefault="0023128B" w:rsidP="0023128B">
          <w:pPr>
            <w:pStyle w:val="Alatunniste"/>
          </w:pPr>
        </w:p>
      </w:tc>
      <w:tc>
        <w:tcPr>
          <w:tcW w:w="1764" w:type="dxa"/>
        </w:tcPr>
        <w:p w:rsidR="0023128B" w:rsidRPr="00F02D0B" w:rsidRDefault="0023128B" w:rsidP="0023128B">
          <w:pPr>
            <w:pStyle w:val="Alatunniste"/>
          </w:pPr>
          <w:r>
            <w:t>Yliopistonkatu 27 a</w:t>
          </w:r>
        </w:p>
      </w:tc>
      <w:tc>
        <w:tcPr>
          <w:tcW w:w="1915" w:type="dxa"/>
        </w:tcPr>
        <w:p w:rsidR="0023128B" w:rsidRPr="00F02D0B" w:rsidRDefault="0023128B" w:rsidP="0023128B">
          <w:pPr>
            <w:pStyle w:val="Alatunniste"/>
          </w:pPr>
          <w:r>
            <w:t>Puolalankatu 5</w:t>
          </w:r>
        </w:p>
      </w:tc>
      <w:tc>
        <w:tcPr>
          <w:tcW w:w="1983" w:type="dxa"/>
        </w:tcPr>
        <w:p w:rsidR="0023128B" w:rsidRDefault="0023128B" w:rsidP="0023128B">
          <w:pPr>
            <w:pStyle w:val="Alatunniste"/>
          </w:pPr>
          <w:r>
            <w:t>PL 355</w:t>
          </w:r>
        </w:p>
      </w:tc>
      <w:tc>
        <w:tcPr>
          <w:tcW w:w="1080" w:type="dxa"/>
        </w:tcPr>
        <w:p w:rsidR="0023128B" w:rsidRPr="00F02D0B" w:rsidRDefault="0023128B" w:rsidP="0023128B">
          <w:pPr>
            <w:pStyle w:val="Alatunniste"/>
          </w:pPr>
          <w:r>
            <w:t>Faksi</w:t>
          </w:r>
        </w:p>
      </w:tc>
      <w:tc>
        <w:tcPr>
          <w:tcW w:w="1622" w:type="dxa"/>
        </w:tcPr>
        <w:p w:rsidR="0023128B" w:rsidRPr="00F02D0B" w:rsidRDefault="0023128B" w:rsidP="0023128B">
          <w:pPr>
            <w:pStyle w:val="Alatunniste"/>
          </w:pPr>
          <w:r>
            <w:t>+358 2 2627 229</w:t>
          </w:r>
        </w:p>
      </w:tc>
    </w:tr>
    <w:tr w:rsidR="0023128B" w:rsidRPr="00F02D0B" w:rsidTr="0023128B">
      <w:tc>
        <w:tcPr>
          <w:tcW w:w="1701" w:type="dxa"/>
        </w:tcPr>
        <w:p w:rsidR="0023128B" w:rsidRPr="00F02D0B" w:rsidRDefault="0023128B" w:rsidP="0023128B">
          <w:pPr>
            <w:pStyle w:val="Alatunniste"/>
          </w:pPr>
        </w:p>
      </w:tc>
      <w:tc>
        <w:tcPr>
          <w:tcW w:w="1764" w:type="dxa"/>
        </w:tcPr>
        <w:p w:rsidR="0023128B" w:rsidRPr="00F02D0B" w:rsidRDefault="0023128B" w:rsidP="0023128B">
          <w:pPr>
            <w:pStyle w:val="Alatunniste"/>
          </w:pPr>
          <w:r>
            <w:t>20100 Turku</w:t>
          </w:r>
        </w:p>
      </w:tc>
      <w:tc>
        <w:tcPr>
          <w:tcW w:w="1915" w:type="dxa"/>
        </w:tcPr>
        <w:p w:rsidR="0023128B" w:rsidRPr="00F02D0B" w:rsidRDefault="0023128B" w:rsidP="0023128B">
          <w:pPr>
            <w:pStyle w:val="Alatunniste"/>
          </w:pPr>
          <w:r>
            <w:t>20100 Turku</w:t>
          </w:r>
        </w:p>
      </w:tc>
      <w:tc>
        <w:tcPr>
          <w:tcW w:w="1983" w:type="dxa"/>
        </w:tcPr>
        <w:p w:rsidR="0023128B" w:rsidRPr="00CE6F04" w:rsidRDefault="0023128B" w:rsidP="0023128B">
          <w:pPr>
            <w:pStyle w:val="Alatunniste"/>
          </w:pPr>
          <w:r>
            <w:t>20101 Turku</w:t>
          </w:r>
        </w:p>
      </w:tc>
      <w:tc>
        <w:tcPr>
          <w:tcW w:w="2702" w:type="dxa"/>
          <w:gridSpan w:val="2"/>
        </w:tcPr>
        <w:p w:rsidR="0023128B" w:rsidRPr="00F02D0B" w:rsidRDefault="0023128B" w:rsidP="0023128B">
          <w:pPr>
            <w:pStyle w:val="Alatunniste"/>
            <w:rPr>
              <w:b/>
            </w:rPr>
          </w:pPr>
          <w:r>
            <w:rPr>
              <w:b/>
            </w:rPr>
            <w:t>www.turku.fi</w:t>
          </w:r>
        </w:p>
      </w:tc>
    </w:tr>
  </w:tbl>
  <w:p w:rsidR="0023128B" w:rsidRDefault="0023128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8B" w:rsidRDefault="0023128B" w:rsidP="009F3CBA">
      <w:r>
        <w:separator/>
      </w:r>
    </w:p>
  </w:footnote>
  <w:footnote w:type="continuationSeparator" w:id="0">
    <w:p w:rsidR="0023128B" w:rsidRDefault="0023128B" w:rsidP="009F3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8B" w:rsidRDefault="0040588E">
    <w:pPr>
      <w:pStyle w:val="Yltunniste"/>
    </w:pPr>
    <w:r>
      <w:rPr>
        <w:noProof/>
        <w:lang w:val="en-US" w:eastAsia="fi-FI"/>
      </w:rPr>
      <w:pict w14:anchorId="611F3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39.4pt;height:622.15pt;z-index:-251648000;mso-wrap-edited:f;mso-position-horizontal:center;mso-position-horizontal-relative:margin;mso-position-vertical:center;mso-position-vertical-relative:margin" wrapcoords="-36 0 -36 21547 21600 21547 21600 0 -36 0">
          <v:imagedata r:id="rId1" o:title="KIRJELOMAKE_piirros_30012012"/>
          <w10:wrap anchorx="margin" anchory="margin"/>
        </v:shape>
      </w:pict>
    </w:r>
    <w:r>
      <w:rPr>
        <w:noProof/>
        <w:lang w:val="en-US" w:eastAsia="fi-FI"/>
      </w:rPr>
      <w:pict w14:anchorId="058081F5">
        <v:shape id="WordPictureWatermark2" o:spid="_x0000_s2054" type="#_x0000_t75" style="position:absolute;margin-left:0;margin-top:0;width:439.4pt;height:622.15pt;z-index:-251650048;mso-wrap-edited:f;mso-position-horizontal:center;mso-position-horizontal-relative:margin;mso-position-vertical:center;mso-position-vertical-relative:margin" wrapcoords="-36 0 -36 21547 21600 21547 21600 0 -36 0">
          <v:imagedata r:id="rId1" o:title="KIRJELOMAKE_piirros_300120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144"/>
      <w:gridCol w:w="2573"/>
      <w:gridCol w:w="1286"/>
      <w:gridCol w:w="1032"/>
    </w:tblGrid>
    <w:tr w:rsidR="0023128B" w:rsidRPr="009F3CBA" w:rsidTr="003F7B6A">
      <w:tc>
        <w:tcPr>
          <w:tcW w:w="5144" w:type="dxa"/>
          <w:vMerge w:val="restart"/>
        </w:tcPr>
        <w:p w:rsidR="0023128B" w:rsidRPr="009F3CBA" w:rsidRDefault="0023128B" w:rsidP="00A7246A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0" behindDoc="0" locked="0" layoutInCell="1" allowOverlap="1" wp14:anchorId="39F90ADA" wp14:editId="222229A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24800" cy="378922"/>
                <wp:effectExtent l="0" t="0" r="0" b="2540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urku-spot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800" cy="37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Kirjeen tyyppi"/>
          <w:tag w:val="TudoLetterType"/>
          <w:id w:val="932791299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15ed137e-c3a9-4624-9dce-bffd9e33327c' " w:xpath="/ns0:properties[1]/documentManagement[1]/ns3:TudoLetterType[1]" w:storeItemID="{6C841D92-BDFB-426C-A30D-A67E0B7D816D}"/>
          <w:dropDownList w:lastValue="Lausunto">
            <w:listItem w:value="[Kirjeen tyyppi]"/>
          </w:dropDownList>
        </w:sdtPr>
        <w:sdtEndPr/>
        <w:sdtContent>
          <w:tc>
            <w:tcPr>
              <w:tcW w:w="2573" w:type="dxa"/>
            </w:tcPr>
            <w:p w:rsidR="0023128B" w:rsidRPr="00FF5898" w:rsidRDefault="0023128B" w:rsidP="00EA4B9B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tc>
        </w:sdtContent>
      </w:sdt>
      <w:tc>
        <w:tcPr>
          <w:tcW w:w="1286" w:type="dxa"/>
        </w:tcPr>
        <w:p w:rsidR="0023128B" w:rsidRPr="009F3CBA" w:rsidRDefault="0023128B" w:rsidP="00A7246A">
          <w:pPr>
            <w:pStyle w:val="Yltunniste"/>
          </w:pPr>
        </w:p>
      </w:tc>
      <w:tc>
        <w:tcPr>
          <w:tcW w:w="1032" w:type="dxa"/>
        </w:tcPr>
        <w:p w:rsidR="0023128B" w:rsidRPr="009F3CBA" w:rsidRDefault="0023128B" w:rsidP="000B69DF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0588E">
            <w:rPr>
              <w:noProof/>
            </w:rPr>
            <w:t>3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40588E">
            <w:rPr>
              <w:noProof/>
            </w:rPr>
            <w:t>4</w:t>
          </w:r>
          <w:r>
            <w:fldChar w:fldCharType="end"/>
          </w:r>
          <w:r>
            <w:t xml:space="preserve">) </w:t>
          </w:r>
        </w:p>
      </w:tc>
    </w:tr>
    <w:tr w:rsidR="0023128B" w:rsidRPr="009F3CBA" w:rsidTr="003F7B6A">
      <w:tc>
        <w:tcPr>
          <w:tcW w:w="5144" w:type="dxa"/>
          <w:vMerge/>
        </w:tcPr>
        <w:p w:rsidR="0023128B" w:rsidRPr="009F3CBA" w:rsidRDefault="0023128B" w:rsidP="00A7246A">
          <w:pPr>
            <w:pStyle w:val="Yltunniste"/>
          </w:pPr>
        </w:p>
      </w:tc>
      <w:tc>
        <w:tcPr>
          <w:tcW w:w="2573" w:type="dxa"/>
        </w:tcPr>
        <w:p w:rsidR="0023128B" w:rsidRPr="0092315F" w:rsidRDefault="0023128B" w:rsidP="00A7246A">
          <w:pPr>
            <w:pStyle w:val="Yltunniste"/>
          </w:pPr>
        </w:p>
      </w:tc>
      <w:tc>
        <w:tcPr>
          <w:tcW w:w="2318" w:type="dxa"/>
          <w:gridSpan w:val="2"/>
        </w:tcPr>
        <w:p w:rsidR="0023128B" w:rsidRPr="009F3CBA" w:rsidRDefault="0023128B" w:rsidP="00A7246A">
          <w:pPr>
            <w:pStyle w:val="Yltunniste"/>
          </w:pPr>
        </w:p>
      </w:tc>
    </w:tr>
    <w:tr w:rsidR="0023128B" w:rsidRPr="009F3CBA" w:rsidTr="003F7B6A">
      <w:tc>
        <w:tcPr>
          <w:tcW w:w="5144" w:type="dxa"/>
          <w:vMerge/>
        </w:tcPr>
        <w:p w:rsidR="0023128B" w:rsidRPr="009F3CBA" w:rsidRDefault="0023128B" w:rsidP="00A7246A">
          <w:pPr>
            <w:pStyle w:val="Yltunniste"/>
          </w:pPr>
        </w:p>
      </w:tc>
      <w:tc>
        <w:tcPr>
          <w:tcW w:w="2573" w:type="dxa"/>
        </w:tcPr>
        <w:p w:rsidR="0023128B" w:rsidRPr="009F3CBA" w:rsidRDefault="0023128B" w:rsidP="00A7246A">
          <w:pPr>
            <w:pStyle w:val="Yltunniste"/>
          </w:pPr>
        </w:p>
      </w:tc>
      <w:sdt>
        <w:sdtPr>
          <w:alias w:val="Diaarinumero"/>
          <w:tag w:val="TudoKey"/>
          <w:id w:val="1945189096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15ed137e-c3a9-4624-9dce-bffd9e33327c' " w:xpath="/ns0:properties[1]/documentManagement[1]/ns3:TudoKey[1]" w:storeItemID="{6C841D92-BDFB-426C-A30D-A67E0B7D816D}"/>
          <w:text/>
        </w:sdtPr>
        <w:sdtEndPr/>
        <w:sdtContent>
          <w:tc>
            <w:tcPr>
              <w:tcW w:w="2318" w:type="dxa"/>
              <w:gridSpan w:val="2"/>
            </w:tcPr>
            <w:p w:rsidR="0023128B" w:rsidRPr="009F3CBA" w:rsidRDefault="0023128B" w:rsidP="001418DE">
              <w:pPr>
                <w:pStyle w:val="Yltunniste"/>
              </w:pPr>
              <w:r>
                <w:t>9297-2014</w:t>
              </w:r>
            </w:p>
          </w:tc>
        </w:sdtContent>
      </w:sdt>
    </w:tr>
    <w:tr w:rsidR="0023128B" w:rsidRPr="009F3CBA" w:rsidTr="003F7B6A">
      <w:tc>
        <w:tcPr>
          <w:tcW w:w="5144" w:type="dxa"/>
        </w:tcPr>
        <w:p w:rsidR="0023128B" w:rsidRPr="009F3CBA" w:rsidRDefault="0023128B" w:rsidP="00381577">
          <w:pPr>
            <w:pStyle w:val="Yltunniste"/>
          </w:pPr>
          <w:r>
            <w:t>Konsernihallinto/kaupunkikehitys</w:t>
          </w:r>
        </w:p>
      </w:tc>
      <w:sdt>
        <w:sdtPr>
          <w:alias w:val="Kirjeen pvm"/>
          <w:tag w:val="TudoDecisionMeetingDate"/>
          <w:id w:val="2011168007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15ed137e-c3a9-4624-9dce-bffd9e33327c' " w:xpath="/ns0:properties[1]/documentManagement[1]/ns3:TudoDecisionMeetingDate[1]" w:storeItemID="{6C841D92-BDFB-426C-A30D-A67E0B7D816D}"/>
          <w:date w:fullDate="2014-09-30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573" w:type="dxa"/>
            </w:tcPr>
            <w:p w:rsidR="0023128B" w:rsidRPr="009F3CBA" w:rsidRDefault="0023128B" w:rsidP="001418DE">
              <w:pPr>
                <w:pStyle w:val="Yltunniste"/>
              </w:pPr>
              <w:r>
                <w:t>30.9.2014</w:t>
              </w:r>
            </w:p>
          </w:tc>
        </w:sdtContent>
      </w:sdt>
      <w:tc>
        <w:tcPr>
          <w:tcW w:w="2318" w:type="dxa"/>
          <w:gridSpan w:val="2"/>
        </w:tcPr>
        <w:p w:rsidR="0023128B" w:rsidRPr="009F3CBA" w:rsidRDefault="0023128B" w:rsidP="00A7246A">
          <w:pPr>
            <w:pStyle w:val="Yltunniste"/>
          </w:pPr>
        </w:p>
      </w:tc>
    </w:tr>
  </w:tbl>
  <w:p w:rsidR="0023128B" w:rsidRPr="004D660F" w:rsidRDefault="0023128B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144"/>
      <w:gridCol w:w="2573"/>
      <w:gridCol w:w="1286"/>
      <w:gridCol w:w="1032"/>
    </w:tblGrid>
    <w:tr w:rsidR="0023128B" w:rsidRPr="009F3CBA" w:rsidTr="00D7731D">
      <w:tc>
        <w:tcPr>
          <w:tcW w:w="5144" w:type="dxa"/>
          <w:vMerge w:val="restart"/>
        </w:tcPr>
        <w:p w:rsidR="0023128B" w:rsidRPr="009F3CBA" w:rsidRDefault="0023128B" w:rsidP="00D7731D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2336" behindDoc="0" locked="0" layoutInCell="1" allowOverlap="1" wp14:anchorId="13D34BB7" wp14:editId="2C0C55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24800" cy="378922"/>
                <wp:effectExtent l="0" t="0" r="0" b="2540"/>
                <wp:wrapNone/>
                <wp:docPr id="8" name="Kuv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urku-spot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800" cy="37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Kirjeen tyyppi"/>
          <w:tag w:val="TudoLetterType"/>
          <w:id w:val="1409804805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15ed137e-c3a9-4624-9dce-bffd9e33327c' " w:xpath="/ns0:properties[1]/documentManagement[1]/ns3:TudoLetterType[1]" w:storeItemID="{6C841D92-BDFB-426C-A30D-A67E0B7D816D}"/>
          <w:dropDownList w:lastValue="Lausunto">
            <w:listItem w:value="[Kirjeen tyyppi]"/>
          </w:dropDownList>
        </w:sdtPr>
        <w:sdtEndPr/>
        <w:sdtContent>
          <w:tc>
            <w:tcPr>
              <w:tcW w:w="2573" w:type="dxa"/>
            </w:tcPr>
            <w:p w:rsidR="0023128B" w:rsidRPr="00FF5898" w:rsidRDefault="0023128B" w:rsidP="00D7731D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tc>
        </w:sdtContent>
      </w:sdt>
      <w:tc>
        <w:tcPr>
          <w:tcW w:w="1286" w:type="dxa"/>
        </w:tcPr>
        <w:p w:rsidR="0023128B" w:rsidRPr="009F3CBA" w:rsidRDefault="0023128B" w:rsidP="00D7731D">
          <w:pPr>
            <w:pStyle w:val="Yltunniste"/>
          </w:pPr>
        </w:p>
      </w:tc>
      <w:tc>
        <w:tcPr>
          <w:tcW w:w="1032" w:type="dxa"/>
        </w:tcPr>
        <w:p w:rsidR="0023128B" w:rsidRPr="009F3CBA" w:rsidRDefault="0023128B" w:rsidP="00D7731D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0588E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40588E">
            <w:rPr>
              <w:noProof/>
            </w:rPr>
            <w:t>3</w:t>
          </w:r>
          <w:r>
            <w:fldChar w:fldCharType="end"/>
          </w:r>
          <w:r>
            <w:t xml:space="preserve">) </w:t>
          </w:r>
        </w:p>
      </w:tc>
    </w:tr>
    <w:tr w:rsidR="0023128B" w:rsidRPr="009F3CBA" w:rsidTr="00D7731D">
      <w:tc>
        <w:tcPr>
          <w:tcW w:w="5144" w:type="dxa"/>
          <w:vMerge/>
        </w:tcPr>
        <w:p w:rsidR="0023128B" w:rsidRPr="009F3CBA" w:rsidRDefault="0023128B" w:rsidP="00D7731D">
          <w:pPr>
            <w:pStyle w:val="Yltunniste"/>
          </w:pPr>
        </w:p>
      </w:tc>
      <w:tc>
        <w:tcPr>
          <w:tcW w:w="2573" w:type="dxa"/>
        </w:tcPr>
        <w:p w:rsidR="0023128B" w:rsidRPr="0092315F" w:rsidRDefault="0023128B" w:rsidP="00D7731D">
          <w:pPr>
            <w:pStyle w:val="Yltunniste"/>
          </w:pPr>
        </w:p>
      </w:tc>
      <w:tc>
        <w:tcPr>
          <w:tcW w:w="2318" w:type="dxa"/>
          <w:gridSpan w:val="2"/>
        </w:tcPr>
        <w:p w:rsidR="0023128B" w:rsidRPr="009F3CBA" w:rsidRDefault="0023128B" w:rsidP="00D7731D">
          <w:pPr>
            <w:pStyle w:val="Yltunniste"/>
          </w:pPr>
        </w:p>
      </w:tc>
    </w:tr>
    <w:tr w:rsidR="0023128B" w:rsidRPr="009F3CBA" w:rsidTr="00D7731D">
      <w:tc>
        <w:tcPr>
          <w:tcW w:w="5144" w:type="dxa"/>
          <w:vMerge/>
        </w:tcPr>
        <w:p w:rsidR="0023128B" w:rsidRPr="009F3CBA" w:rsidRDefault="0023128B" w:rsidP="00D7731D">
          <w:pPr>
            <w:pStyle w:val="Yltunniste"/>
          </w:pPr>
        </w:p>
      </w:tc>
      <w:tc>
        <w:tcPr>
          <w:tcW w:w="2573" w:type="dxa"/>
        </w:tcPr>
        <w:p w:rsidR="0023128B" w:rsidRPr="009F3CBA" w:rsidRDefault="0023128B" w:rsidP="00D7731D">
          <w:pPr>
            <w:pStyle w:val="Yltunniste"/>
          </w:pPr>
        </w:p>
      </w:tc>
      <w:sdt>
        <w:sdtPr>
          <w:rPr>
            <w:rFonts w:ascii="Arial" w:hAnsi="Arial" w:cs="Arial"/>
          </w:rPr>
          <w:alias w:val="Diaarinumero"/>
          <w:tag w:val="TudoKey"/>
          <w:id w:val="697898789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15ed137e-c3a9-4624-9dce-bffd9e33327c' " w:xpath="/ns0:properties[1]/documentManagement[1]/ns3:TudoKey[1]" w:storeItemID="{6C841D92-BDFB-426C-A30D-A67E0B7D816D}"/>
          <w:text/>
        </w:sdtPr>
        <w:sdtEndPr/>
        <w:sdtContent>
          <w:tc>
            <w:tcPr>
              <w:tcW w:w="2318" w:type="dxa"/>
              <w:gridSpan w:val="2"/>
            </w:tcPr>
            <w:p w:rsidR="0023128B" w:rsidRPr="009F3CBA" w:rsidRDefault="0023128B" w:rsidP="00D7731D">
              <w:pPr>
                <w:pStyle w:val="Yltunniste"/>
              </w:pPr>
              <w:r w:rsidRPr="00762E98">
                <w:rPr>
                  <w:rFonts w:ascii="Arial" w:hAnsi="Arial" w:cs="Arial"/>
                </w:rPr>
                <w:t>9297-2014</w:t>
              </w:r>
            </w:p>
          </w:tc>
        </w:sdtContent>
      </w:sdt>
    </w:tr>
    <w:tr w:rsidR="0023128B" w:rsidRPr="009F3CBA" w:rsidTr="00D7731D">
      <w:tc>
        <w:tcPr>
          <w:tcW w:w="5144" w:type="dxa"/>
        </w:tcPr>
        <w:p w:rsidR="0023128B" w:rsidRPr="009F3CBA" w:rsidRDefault="0023128B" w:rsidP="00011877">
          <w:pPr>
            <w:pStyle w:val="Yltunniste"/>
          </w:pPr>
          <w:r>
            <w:t>Konsernihallinto/kaupunkikehitys</w:t>
          </w:r>
        </w:p>
      </w:tc>
      <w:sdt>
        <w:sdtPr>
          <w:alias w:val="Kirjeen pvm"/>
          <w:tag w:val="TudoDecisionMeetingDate"/>
          <w:id w:val="-555245263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15ed137e-c3a9-4624-9dce-bffd9e33327c' " w:xpath="/ns0:properties[1]/documentManagement[1]/ns3:TudoDecisionMeetingDate[1]" w:storeItemID="{6C841D92-BDFB-426C-A30D-A67E0B7D816D}"/>
          <w:date w:fullDate="2014-09-30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573" w:type="dxa"/>
            </w:tcPr>
            <w:p w:rsidR="0023128B" w:rsidRPr="009F3CBA" w:rsidRDefault="0023128B" w:rsidP="00D7731D">
              <w:pPr>
                <w:pStyle w:val="Yltunniste"/>
              </w:pPr>
              <w:r>
                <w:t>30.9.2014</w:t>
              </w:r>
            </w:p>
          </w:tc>
        </w:sdtContent>
      </w:sdt>
      <w:tc>
        <w:tcPr>
          <w:tcW w:w="2318" w:type="dxa"/>
          <w:gridSpan w:val="2"/>
        </w:tcPr>
        <w:p w:rsidR="0023128B" w:rsidRPr="009F3CBA" w:rsidRDefault="0023128B" w:rsidP="00D7731D">
          <w:pPr>
            <w:pStyle w:val="Yltunniste"/>
          </w:pPr>
        </w:p>
      </w:tc>
    </w:tr>
  </w:tbl>
  <w:p w:rsidR="0023128B" w:rsidRPr="004D660F" w:rsidRDefault="0023128B" w:rsidP="00D7731D">
    <w:pPr>
      <w:pStyle w:val="Yltunniste"/>
    </w:pPr>
  </w:p>
  <w:p w:rsidR="0023128B" w:rsidRDefault="0023128B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F60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4D761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9961DD"/>
    <w:multiLevelType w:val="multilevel"/>
    <w:tmpl w:val="60FAD8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09A737D"/>
    <w:multiLevelType w:val="multilevel"/>
    <w:tmpl w:val="16DA1FC4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>
    <w:nsid w:val="21D75B0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4AB6471"/>
    <w:multiLevelType w:val="multilevel"/>
    <w:tmpl w:val="16DA1FC4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>
    <w:nsid w:val="259A4F28"/>
    <w:multiLevelType w:val="multilevel"/>
    <w:tmpl w:val="16DA1FC4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>
    <w:nsid w:val="2FEA6E57"/>
    <w:multiLevelType w:val="multilevel"/>
    <w:tmpl w:val="E0EEBA2E"/>
    <w:styleLink w:val="Otsikkonumerointi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>
    <w:nsid w:val="34DF0878"/>
    <w:multiLevelType w:val="multilevel"/>
    <w:tmpl w:val="E0EEBA2E"/>
    <w:numStyleLink w:val="Otsikkonumerointi"/>
  </w:abstractNum>
  <w:abstractNum w:abstractNumId="9">
    <w:nsid w:val="39D561F5"/>
    <w:multiLevelType w:val="multilevel"/>
    <w:tmpl w:val="35707B26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0">
    <w:nsid w:val="41E36618"/>
    <w:multiLevelType w:val="multilevel"/>
    <w:tmpl w:val="35707B26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1">
    <w:nsid w:val="48AD6B2B"/>
    <w:multiLevelType w:val="multilevel"/>
    <w:tmpl w:val="16DA1FC4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3"/>
  </w:num>
  <w:num w:numId="22">
    <w:abstractNumId w:val="9"/>
  </w:num>
  <w:num w:numId="23">
    <w:abstractNumId w:val="3"/>
  </w:num>
  <w:num w:numId="24">
    <w:abstractNumId w:val="9"/>
  </w:num>
  <w:num w:numId="25">
    <w:abstractNumId w:val="7"/>
  </w:num>
  <w:num w:numId="26">
    <w:abstractNumId w:val="7"/>
  </w:num>
  <w:num w:numId="27">
    <w:abstractNumId w:val="3"/>
  </w:num>
  <w:num w:numId="28">
    <w:abstractNumId w:val="9"/>
  </w:num>
  <w:num w:numId="29">
    <w:abstractNumId w:val="8"/>
  </w:num>
  <w:num w:numId="30">
    <w:abstractNumId w:val="3"/>
  </w:num>
  <w:num w:numId="31">
    <w:abstractNumId w:val="9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77"/>
    <w:rsid w:val="00011877"/>
    <w:rsid w:val="00016B72"/>
    <w:rsid w:val="000677D0"/>
    <w:rsid w:val="00086499"/>
    <w:rsid w:val="000B69DF"/>
    <w:rsid w:val="000F1C10"/>
    <w:rsid w:val="001023A5"/>
    <w:rsid w:val="00132D1A"/>
    <w:rsid w:val="001418DE"/>
    <w:rsid w:val="00154A90"/>
    <w:rsid w:val="001558E5"/>
    <w:rsid w:val="0018528F"/>
    <w:rsid w:val="00196D6F"/>
    <w:rsid w:val="001A0C1B"/>
    <w:rsid w:val="001E2141"/>
    <w:rsid w:val="001E72C8"/>
    <w:rsid w:val="00215DEC"/>
    <w:rsid w:val="00221B44"/>
    <w:rsid w:val="0023128B"/>
    <w:rsid w:val="00234236"/>
    <w:rsid w:val="00235055"/>
    <w:rsid w:val="00244872"/>
    <w:rsid w:val="002533F3"/>
    <w:rsid w:val="00270855"/>
    <w:rsid w:val="00277AE6"/>
    <w:rsid w:val="00296E0D"/>
    <w:rsid w:val="002F029E"/>
    <w:rsid w:val="00300392"/>
    <w:rsid w:val="00337F44"/>
    <w:rsid w:val="0034762A"/>
    <w:rsid w:val="00367CDC"/>
    <w:rsid w:val="00381577"/>
    <w:rsid w:val="003A3C48"/>
    <w:rsid w:val="003B2852"/>
    <w:rsid w:val="003B2AF7"/>
    <w:rsid w:val="003C74EE"/>
    <w:rsid w:val="003C7A45"/>
    <w:rsid w:val="003E0DD4"/>
    <w:rsid w:val="003F7B6A"/>
    <w:rsid w:val="0040588E"/>
    <w:rsid w:val="004313E5"/>
    <w:rsid w:val="00440BBB"/>
    <w:rsid w:val="004552DC"/>
    <w:rsid w:val="004827A4"/>
    <w:rsid w:val="004859C6"/>
    <w:rsid w:val="00487CD5"/>
    <w:rsid w:val="004C71E7"/>
    <w:rsid w:val="004D660F"/>
    <w:rsid w:val="004E2AF5"/>
    <w:rsid w:val="004F405D"/>
    <w:rsid w:val="0051590B"/>
    <w:rsid w:val="005478BB"/>
    <w:rsid w:val="0056671C"/>
    <w:rsid w:val="005864BA"/>
    <w:rsid w:val="005A49F6"/>
    <w:rsid w:val="005D1C79"/>
    <w:rsid w:val="00641FA5"/>
    <w:rsid w:val="00644BEA"/>
    <w:rsid w:val="00652EC6"/>
    <w:rsid w:val="006530E7"/>
    <w:rsid w:val="00655314"/>
    <w:rsid w:val="006A0576"/>
    <w:rsid w:val="006B2D2C"/>
    <w:rsid w:val="006B3C55"/>
    <w:rsid w:val="006C4F14"/>
    <w:rsid w:val="006D6F7D"/>
    <w:rsid w:val="006F087B"/>
    <w:rsid w:val="006F7BCB"/>
    <w:rsid w:val="00713671"/>
    <w:rsid w:val="007312A6"/>
    <w:rsid w:val="007644A9"/>
    <w:rsid w:val="0079143A"/>
    <w:rsid w:val="007D4072"/>
    <w:rsid w:val="00813A0F"/>
    <w:rsid w:val="00862608"/>
    <w:rsid w:val="00882C36"/>
    <w:rsid w:val="00896426"/>
    <w:rsid w:val="008A3C7F"/>
    <w:rsid w:val="008B6EAB"/>
    <w:rsid w:val="008D6603"/>
    <w:rsid w:val="008E4FDB"/>
    <w:rsid w:val="008F2AAD"/>
    <w:rsid w:val="00910A65"/>
    <w:rsid w:val="0092315F"/>
    <w:rsid w:val="009433B0"/>
    <w:rsid w:val="00944380"/>
    <w:rsid w:val="00950E1D"/>
    <w:rsid w:val="009C14C8"/>
    <w:rsid w:val="009C2CD8"/>
    <w:rsid w:val="009C4128"/>
    <w:rsid w:val="009D351F"/>
    <w:rsid w:val="009D6C46"/>
    <w:rsid w:val="009F2DC8"/>
    <w:rsid w:val="009F3CBA"/>
    <w:rsid w:val="00A264D7"/>
    <w:rsid w:val="00A43168"/>
    <w:rsid w:val="00A7246A"/>
    <w:rsid w:val="00A85567"/>
    <w:rsid w:val="00AD63F6"/>
    <w:rsid w:val="00AD7E8C"/>
    <w:rsid w:val="00B53A0A"/>
    <w:rsid w:val="00B800AC"/>
    <w:rsid w:val="00B8141A"/>
    <w:rsid w:val="00B82D01"/>
    <w:rsid w:val="00B93DB1"/>
    <w:rsid w:val="00BA3027"/>
    <w:rsid w:val="00C20C97"/>
    <w:rsid w:val="00C243F2"/>
    <w:rsid w:val="00CB6D5A"/>
    <w:rsid w:val="00CD0370"/>
    <w:rsid w:val="00D20FFF"/>
    <w:rsid w:val="00D25D0E"/>
    <w:rsid w:val="00D27469"/>
    <w:rsid w:val="00D52012"/>
    <w:rsid w:val="00D72C9F"/>
    <w:rsid w:val="00D73A0B"/>
    <w:rsid w:val="00D7731D"/>
    <w:rsid w:val="00DA5F33"/>
    <w:rsid w:val="00DB10D8"/>
    <w:rsid w:val="00E04531"/>
    <w:rsid w:val="00E247CD"/>
    <w:rsid w:val="00E41975"/>
    <w:rsid w:val="00E53691"/>
    <w:rsid w:val="00EA1A9E"/>
    <w:rsid w:val="00EA2920"/>
    <w:rsid w:val="00EA4B9B"/>
    <w:rsid w:val="00F02D0B"/>
    <w:rsid w:val="00F37CF9"/>
    <w:rsid w:val="00F40CB2"/>
    <w:rsid w:val="00F462B9"/>
    <w:rsid w:val="00F62974"/>
    <w:rsid w:val="00F732E7"/>
    <w:rsid w:val="00F74498"/>
    <w:rsid w:val="00F83EC7"/>
    <w:rsid w:val="00FF5898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4827A4"/>
  </w:style>
  <w:style w:type="paragraph" w:styleId="Otsikko1">
    <w:name w:val="heading 1"/>
    <w:basedOn w:val="Normaali"/>
    <w:next w:val="Normaali"/>
    <w:link w:val="Otsikko1Char"/>
    <w:uiPriority w:val="9"/>
    <w:qFormat/>
    <w:rsid w:val="004827A4"/>
    <w:pPr>
      <w:keepNext/>
      <w:keepLines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4827A4"/>
    <w:pPr>
      <w:keepNext/>
      <w:keepLines/>
      <w:ind w:left="1304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4827A4"/>
    <w:pPr>
      <w:keepNext/>
      <w:keepLines/>
      <w:ind w:left="2608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rsid w:val="004827A4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rsid w:val="004827A4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Normaali"/>
    <w:link w:val="Otsikko6Char"/>
    <w:uiPriority w:val="9"/>
    <w:rsid w:val="004827A4"/>
    <w:pPr>
      <w:keepNext/>
      <w:keepLines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rsid w:val="004827A4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rsid w:val="004827A4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rsid w:val="004827A4"/>
    <w:pPr>
      <w:keepNext/>
      <w:keepLines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semiHidden/>
    <w:qFormat/>
    <w:rsid w:val="008E4FD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A7246A"/>
  </w:style>
  <w:style w:type="character" w:customStyle="1" w:styleId="Otsikko9Char">
    <w:name w:val="Otsikko 9 Char"/>
    <w:basedOn w:val="Kappaleenoletusfontti"/>
    <w:link w:val="Otsikko9"/>
    <w:uiPriority w:val="9"/>
    <w:rsid w:val="004827A4"/>
    <w:rPr>
      <w:rFonts w:asciiTheme="majorHAnsi" w:eastAsiaTheme="majorEastAsia" w:hAnsiTheme="majorHAnsi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4827A4"/>
    <w:rPr>
      <w:rFonts w:asciiTheme="majorHAnsi" w:eastAsiaTheme="majorEastAsia" w:hAnsiTheme="majorHAnsi" w:cstheme="majorBidi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4827A4"/>
    <w:rPr>
      <w:rFonts w:asciiTheme="majorHAnsi" w:eastAsiaTheme="majorEastAsia" w:hAnsiTheme="majorHAnsi" w:cstheme="majorBidi"/>
      <w:iCs/>
    </w:rPr>
  </w:style>
  <w:style w:type="character" w:customStyle="1" w:styleId="Otsikko6Char">
    <w:name w:val="Otsikko 6 Char"/>
    <w:basedOn w:val="Kappaleenoletusfontti"/>
    <w:link w:val="Otsikko6"/>
    <w:uiPriority w:val="9"/>
    <w:rsid w:val="004827A4"/>
    <w:rPr>
      <w:rFonts w:asciiTheme="majorHAnsi" w:eastAsiaTheme="majorEastAsia" w:hAnsiTheme="majorHAnsi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4827A4"/>
    <w:rPr>
      <w:rFonts w:asciiTheme="majorHAnsi" w:eastAsiaTheme="majorEastAsia" w:hAnsiTheme="majorHAnsi" w:cstheme="majorBidi"/>
    </w:rPr>
  </w:style>
  <w:style w:type="character" w:customStyle="1" w:styleId="Otsikko4Char">
    <w:name w:val="Otsikko 4 Char"/>
    <w:basedOn w:val="Kappaleenoletusfontti"/>
    <w:link w:val="Otsikko4"/>
    <w:uiPriority w:val="9"/>
    <w:rsid w:val="004827A4"/>
    <w:rPr>
      <w:rFonts w:asciiTheme="majorHAnsi" w:eastAsiaTheme="majorEastAsia" w:hAnsiTheme="majorHAnsi" w:cstheme="majorBidi"/>
      <w:bCs/>
      <w:iCs/>
    </w:rPr>
  </w:style>
  <w:style w:type="character" w:customStyle="1" w:styleId="Otsikko3Char">
    <w:name w:val="Otsikko 3 Char"/>
    <w:basedOn w:val="Kappaleenoletusfontti"/>
    <w:link w:val="Otsikko3"/>
    <w:uiPriority w:val="9"/>
    <w:rsid w:val="004827A4"/>
    <w:rPr>
      <w:rFonts w:asciiTheme="majorHAnsi" w:eastAsiaTheme="majorEastAsia" w:hAnsiTheme="majorHAnsi" w:cstheme="majorBidi"/>
      <w:bCs/>
      <w:sz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4827A4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4827A4"/>
    <w:rPr>
      <w:rFonts w:asciiTheme="majorHAnsi" w:eastAsiaTheme="majorEastAsia" w:hAnsiTheme="majorHAnsi" w:cstheme="majorBidi"/>
      <w:bCs/>
      <w:sz w:val="24"/>
      <w:szCs w:val="28"/>
    </w:rPr>
  </w:style>
  <w:style w:type="paragraph" w:styleId="Otsikko">
    <w:name w:val="Title"/>
    <w:basedOn w:val="Normaali"/>
    <w:next w:val="Normaali"/>
    <w:link w:val="OtsikkoChar"/>
    <w:uiPriority w:val="10"/>
    <w:qFormat/>
    <w:rsid w:val="004827A4"/>
    <w:rPr>
      <w:rFonts w:asciiTheme="majorHAnsi" w:eastAsiaTheme="majorEastAsia" w:hAnsiTheme="majorHAnsi" w:cstheme="majorHAnsi"/>
      <w:b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827A4"/>
    <w:rPr>
      <w:rFonts w:asciiTheme="majorHAnsi" w:eastAsiaTheme="majorEastAsia" w:hAnsiTheme="majorHAnsi" w:cstheme="majorHAnsi"/>
      <w:b/>
      <w:sz w:val="24"/>
      <w:szCs w:val="52"/>
    </w:rPr>
  </w:style>
  <w:style w:type="paragraph" w:styleId="Yltunniste">
    <w:name w:val="header"/>
    <w:basedOn w:val="Normaali"/>
    <w:link w:val="YltunnisteChar"/>
    <w:uiPriority w:val="99"/>
    <w:rsid w:val="004827A4"/>
  </w:style>
  <w:style w:type="character" w:customStyle="1" w:styleId="YltunnisteChar">
    <w:name w:val="Ylätunniste Char"/>
    <w:basedOn w:val="Kappaleenoletusfontti"/>
    <w:link w:val="Yltunniste"/>
    <w:uiPriority w:val="99"/>
    <w:rsid w:val="004827A4"/>
  </w:style>
  <w:style w:type="paragraph" w:styleId="Alatunniste">
    <w:name w:val="footer"/>
    <w:basedOn w:val="Normaali"/>
    <w:link w:val="AlatunnisteChar"/>
    <w:uiPriority w:val="99"/>
    <w:rsid w:val="004827A4"/>
    <w:rPr>
      <w:noProof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827A4"/>
    <w:rPr>
      <w:noProof/>
      <w:sz w:val="18"/>
    </w:rPr>
  </w:style>
  <w:style w:type="paragraph" w:customStyle="1" w:styleId="Ehdotuspts">
    <w:name w:val="Ehdotus/päätös"/>
    <w:basedOn w:val="Normaali"/>
    <w:uiPriority w:val="12"/>
    <w:qFormat/>
    <w:rsid w:val="004827A4"/>
    <w:pPr>
      <w:widowControl w:val="0"/>
      <w:ind w:left="2608" w:hanging="1304"/>
    </w:pPr>
  </w:style>
  <w:style w:type="paragraph" w:customStyle="1" w:styleId="Liiteoheismateriaali">
    <w:name w:val="Liite/oheismateriaali"/>
    <w:basedOn w:val="Normaali"/>
    <w:uiPriority w:val="12"/>
    <w:qFormat/>
    <w:rsid w:val="004827A4"/>
    <w:pPr>
      <w:ind w:left="5216" w:hanging="2608"/>
    </w:pPr>
  </w:style>
  <w:style w:type="paragraph" w:styleId="Merkittyluettelo">
    <w:name w:val="List Bullet"/>
    <w:basedOn w:val="Normaali"/>
    <w:uiPriority w:val="99"/>
    <w:semiHidden/>
    <w:qFormat/>
    <w:rsid w:val="008E4FDB"/>
    <w:pPr>
      <w:numPr>
        <w:numId w:val="30"/>
      </w:numPr>
      <w:spacing w:after="220"/>
      <w:contextualSpacing/>
    </w:pPr>
  </w:style>
  <w:style w:type="character" w:styleId="Paikkamerkkiteksti">
    <w:name w:val="Placeholder Text"/>
    <w:basedOn w:val="Kappaleenoletusfontti"/>
    <w:uiPriority w:val="99"/>
    <w:rsid w:val="003C7A45"/>
    <w:rPr>
      <w:color w:val="auto"/>
    </w:rPr>
  </w:style>
  <w:style w:type="paragraph" w:styleId="Numeroituluettelo">
    <w:name w:val="List Number"/>
    <w:basedOn w:val="Normaali"/>
    <w:uiPriority w:val="99"/>
    <w:semiHidden/>
    <w:qFormat/>
    <w:rsid w:val="008E4FDB"/>
    <w:pPr>
      <w:numPr>
        <w:numId w:val="31"/>
      </w:numPr>
      <w:spacing w:after="220"/>
      <w:contextualSpacing/>
    </w:pPr>
  </w:style>
  <w:style w:type="paragraph" w:styleId="Eivli">
    <w:name w:val="No Spacing"/>
    <w:uiPriority w:val="2"/>
    <w:semiHidden/>
    <w:rsid w:val="008E4FDB"/>
    <w:pPr>
      <w:ind w:left="2608"/>
    </w:pPr>
  </w:style>
  <w:style w:type="table" w:styleId="TaulukkoRuudukko">
    <w:name w:val="Table Grid"/>
    <w:basedOn w:val="Normaalitaulukko"/>
    <w:uiPriority w:val="59"/>
    <w:rsid w:val="009F3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9F3CBA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F3CB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F3CBA"/>
    <w:rPr>
      <w:rFonts w:ascii="Tahoma" w:hAnsi="Tahoma" w:cs="Tahoma"/>
      <w:sz w:val="16"/>
      <w:szCs w:val="16"/>
    </w:rPr>
  </w:style>
  <w:style w:type="paragraph" w:styleId="Sisllysluettelonotsikko">
    <w:name w:val="TOC Heading"/>
    <w:basedOn w:val="Otsikko1"/>
    <w:next w:val="Normaali"/>
    <w:uiPriority w:val="39"/>
    <w:unhideWhenUsed/>
    <w:rsid w:val="004827A4"/>
    <w:pPr>
      <w:outlineLvl w:val="9"/>
    </w:pPr>
    <w:rPr>
      <w:sz w:val="30"/>
      <w:lang w:eastAsia="fi-FI"/>
    </w:rPr>
  </w:style>
  <w:style w:type="paragraph" w:styleId="Sisluet1">
    <w:name w:val="toc 1"/>
    <w:basedOn w:val="Normaali"/>
    <w:next w:val="Normaali"/>
    <w:autoRedefine/>
    <w:uiPriority w:val="39"/>
    <w:rsid w:val="004827A4"/>
    <w:rPr>
      <w:b/>
      <w:sz w:val="28"/>
    </w:rPr>
  </w:style>
  <w:style w:type="paragraph" w:styleId="Sisluet2">
    <w:name w:val="toc 2"/>
    <w:basedOn w:val="Normaali"/>
    <w:next w:val="Normaali"/>
    <w:autoRedefine/>
    <w:uiPriority w:val="39"/>
    <w:rsid w:val="004827A4"/>
    <w:pPr>
      <w:ind w:left="221"/>
    </w:pPr>
    <w:rPr>
      <w:b/>
      <w:sz w:val="24"/>
    </w:rPr>
  </w:style>
  <w:style w:type="paragraph" w:styleId="Sisluet3">
    <w:name w:val="toc 3"/>
    <w:basedOn w:val="Normaali"/>
    <w:next w:val="Normaali"/>
    <w:autoRedefine/>
    <w:uiPriority w:val="39"/>
    <w:rsid w:val="004827A4"/>
    <w:pPr>
      <w:ind w:left="442"/>
    </w:pPr>
    <w:rPr>
      <w:sz w:val="24"/>
    </w:rPr>
  </w:style>
  <w:style w:type="character" w:styleId="Hyperlinkki">
    <w:name w:val="Hyperlink"/>
    <w:basedOn w:val="Kappaleenoletusfontti"/>
    <w:uiPriority w:val="99"/>
    <w:unhideWhenUsed/>
    <w:rsid w:val="00862608"/>
    <w:rPr>
      <w:color w:val="0000FF" w:themeColor="hyperlink"/>
      <w:u w:val="single"/>
    </w:rPr>
  </w:style>
  <w:style w:type="numbering" w:customStyle="1" w:styleId="Otsikkonumerointi">
    <w:name w:val="Otsikkonumerointi"/>
    <w:uiPriority w:val="99"/>
    <w:rsid w:val="008E4FDB"/>
    <w:pPr>
      <w:numPr>
        <w:numId w:val="9"/>
      </w:numPr>
    </w:pPr>
  </w:style>
  <w:style w:type="paragraph" w:styleId="Sisluet4">
    <w:name w:val="toc 4"/>
    <w:basedOn w:val="Normaali"/>
    <w:next w:val="Normaali"/>
    <w:autoRedefine/>
    <w:uiPriority w:val="39"/>
    <w:rsid w:val="004827A4"/>
    <w:pPr>
      <w:ind w:left="658"/>
    </w:pPr>
  </w:style>
  <w:style w:type="paragraph" w:styleId="Sisluet5">
    <w:name w:val="toc 5"/>
    <w:basedOn w:val="Normaali"/>
    <w:next w:val="Normaali"/>
    <w:autoRedefine/>
    <w:uiPriority w:val="39"/>
    <w:rsid w:val="004827A4"/>
    <w:pPr>
      <w:ind w:left="879"/>
    </w:pPr>
  </w:style>
  <w:style w:type="paragraph" w:styleId="Sisluet6">
    <w:name w:val="toc 6"/>
    <w:basedOn w:val="Normaali"/>
    <w:next w:val="Normaali"/>
    <w:autoRedefine/>
    <w:uiPriority w:val="39"/>
    <w:rsid w:val="004827A4"/>
    <w:pPr>
      <w:ind w:left="1100"/>
    </w:pPr>
  </w:style>
  <w:style w:type="paragraph" w:styleId="Sisluet7">
    <w:name w:val="toc 7"/>
    <w:basedOn w:val="Normaali"/>
    <w:next w:val="Normaali"/>
    <w:autoRedefine/>
    <w:uiPriority w:val="39"/>
    <w:rsid w:val="004827A4"/>
    <w:pPr>
      <w:ind w:left="1321"/>
    </w:pPr>
  </w:style>
  <w:style w:type="paragraph" w:styleId="Sisluet8">
    <w:name w:val="toc 8"/>
    <w:basedOn w:val="Normaali"/>
    <w:next w:val="Normaali"/>
    <w:autoRedefine/>
    <w:uiPriority w:val="39"/>
    <w:rsid w:val="004827A4"/>
    <w:pPr>
      <w:ind w:left="1542"/>
    </w:pPr>
  </w:style>
  <w:style w:type="paragraph" w:styleId="Sisluet9">
    <w:name w:val="toc 9"/>
    <w:basedOn w:val="Normaali"/>
    <w:next w:val="Normaali"/>
    <w:autoRedefine/>
    <w:uiPriority w:val="39"/>
    <w:rsid w:val="004827A4"/>
    <w:pPr>
      <w:ind w:left="1758"/>
    </w:pPr>
  </w:style>
  <w:style w:type="paragraph" w:styleId="NormaaliWWW">
    <w:name w:val="Normal (Web)"/>
    <w:basedOn w:val="Normaali"/>
    <w:uiPriority w:val="99"/>
    <w:unhideWhenUsed/>
    <w:rsid w:val="00487C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4827A4"/>
  </w:style>
  <w:style w:type="paragraph" w:styleId="Otsikko1">
    <w:name w:val="heading 1"/>
    <w:basedOn w:val="Normaali"/>
    <w:next w:val="Normaali"/>
    <w:link w:val="Otsikko1Char"/>
    <w:uiPriority w:val="9"/>
    <w:qFormat/>
    <w:rsid w:val="004827A4"/>
    <w:pPr>
      <w:keepNext/>
      <w:keepLines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4827A4"/>
    <w:pPr>
      <w:keepNext/>
      <w:keepLines/>
      <w:ind w:left="1304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4827A4"/>
    <w:pPr>
      <w:keepNext/>
      <w:keepLines/>
      <w:ind w:left="2608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rsid w:val="004827A4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rsid w:val="004827A4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Normaali"/>
    <w:link w:val="Otsikko6Char"/>
    <w:uiPriority w:val="9"/>
    <w:rsid w:val="004827A4"/>
    <w:pPr>
      <w:keepNext/>
      <w:keepLines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rsid w:val="004827A4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rsid w:val="004827A4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rsid w:val="004827A4"/>
    <w:pPr>
      <w:keepNext/>
      <w:keepLines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semiHidden/>
    <w:qFormat/>
    <w:rsid w:val="008E4FD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A7246A"/>
  </w:style>
  <w:style w:type="character" w:customStyle="1" w:styleId="Otsikko9Char">
    <w:name w:val="Otsikko 9 Char"/>
    <w:basedOn w:val="Kappaleenoletusfontti"/>
    <w:link w:val="Otsikko9"/>
    <w:uiPriority w:val="9"/>
    <w:rsid w:val="004827A4"/>
    <w:rPr>
      <w:rFonts w:asciiTheme="majorHAnsi" w:eastAsiaTheme="majorEastAsia" w:hAnsiTheme="majorHAnsi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4827A4"/>
    <w:rPr>
      <w:rFonts w:asciiTheme="majorHAnsi" w:eastAsiaTheme="majorEastAsia" w:hAnsiTheme="majorHAnsi" w:cstheme="majorBidi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4827A4"/>
    <w:rPr>
      <w:rFonts w:asciiTheme="majorHAnsi" w:eastAsiaTheme="majorEastAsia" w:hAnsiTheme="majorHAnsi" w:cstheme="majorBidi"/>
      <w:iCs/>
    </w:rPr>
  </w:style>
  <w:style w:type="character" w:customStyle="1" w:styleId="Otsikko6Char">
    <w:name w:val="Otsikko 6 Char"/>
    <w:basedOn w:val="Kappaleenoletusfontti"/>
    <w:link w:val="Otsikko6"/>
    <w:uiPriority w:val="9"/>
    <w:rsid w:val="004827A4"/>
    <w:rPr>
      <w:rFonts w:asciiTheme="majorHAnsi" w:eastAsiaTheme="majorEastAsia" w:hAnsiTheme="majorHAnsi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4827A4"/>
    <w:rPr>
      <w:rFonts w:asciiTheme="majorHAnsi" w:eastAsiaTheme="majorEastAsia" w:hAnsiTheme="majorHAnsi" w:cstheme="majorBidi"/>
    </w:rPr>
  </w:style>
  <w:style w:type="character" w:customStyle="1" w:styleId="Otsikko4Char">
    <w:name w:val="Otsikko 4 Char"/>
    <w:basedOn w:val="Kappaleenoletusfontti"/>
    <w:link w:val="Otsikko4"/>
    <w:uiPriority w:val="9"/>
    <w:rsid w:val="004827A4"/>
    <w:rPr>
      <w:rFonts w:asciiTheme="majorHAnsi" w:eastAsiaTheme="majorEastAsia" w:hAnsiTheme="majorHAnsi" w:cstheme="majorBidi"/>
      <w:bCs/>
      <w:iCs/>
    </w:rPr>
  </w:style>
  <w:style w:type="character" w:customStyle="1" w:styleId="Otsikko3Char">
    <w:name w:val="Otsikko 3 Char"/>
    <w:basedOn w:val="Kappaleenoletusfontti"/>
    <w:link w:val="Otsikko3"/>
    <w:uiPriority w:val="9"/>
    <w:rsid w:val="004827A4"/>
    <w:rPr>
      <w:rFonts w:asciiTheme="majorHAnsi" w:eastAsiaTheme="majorEastAsia" w:hAnsiTheme="majorHAnsi" w:cstheme="majorBidi"/>
      <w:bCs/>
      <w:sz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4827A4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4827A4"/>
    <w:rPr>
      <w:rFonts w:asciiTheme="majorHAnsi" w:eastAsiaTheme="majorEastAsia" w:hAnsiTheme="majorHAnsi" w:cstheme="majorBidi"/>
      <w:bCs/>
      <w:sz w:val="24"/>
      <w:szCs w:val="28"/>
    </w:rPr>
  </w:style>
  <w:style w:type="paragraph" w:styleId="Otsikko">
    <w:name w:val="Title"/>
    <w:basedOn w:val="Normaali"/>
    <w:next w:val="Normaali"/>
    <w:link w:val="OtsikkoChar"/>
    <w:uiPriority w:val="10"/>
    <w:qFormat/>
    <w:rsid w:val="004827A4"/>
    <w:rPr>
      <w:rFonts w:asciiTheme="majorHAnsi" w:eastAsiaTheme="majorEastAsia" w:hAnsiTheme="majorHAnsi" w:cstheme="majorHAnsi"/>
      <w:b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827A4"/>
    <w:rPr>
      <w:rFonts w:asciiTheme="majorHAnsi" w:eastAsiaTheme="majorEastAsia" w:hAnsiTheme="majorHAnsi" w:cstheme="majorHAnsi"/>
      <w:b/>
      <w:sz w:val="24"/>
      <w:szCs w:val="52"/>
    </w:rPr>
  </w:style>
  <w:style w:type="paragraph" w:styleId="Yltunniste">
    <w:name w:val="header"/>
    <w:basedOn w:val="Normaali"/>
    <w:link w:val="YltunnisteChar"/>
    <w:uiPriority w:val="99"/>
    <w:rsid w:val="004827A4"/>
  </w:style>
  <w:style w:type="character" w:customStyle="1" w:styleId="YltunnisteChar">
    <w:name w:val="Ylätunniste Char"/>
    <w:basedOn w:val="Kappaleenoletusfontti"/>
    <w:link w:val="Yltunniste"/>
    <w:uiPriority w:val="99"/>
    <w:rsid w:val="004827A4"/>
  </w:style>
  <w:style w:type="paragraph" w:styleId="Alatunniste">
    <w:name w:val="footer"/>
    <w:basedOn w:val="Normaali"/>
    <w:link w:val="AlatunnisteChar"/>
    <w:uiPriority w:val="99"/>
    <w:rsid w:val="004827A4"/>
    <w:rPr>
      <w:noProof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827A4"/>
    <w:rPr>
      <w:noProof/>
      <w:sz w:val="18"/>
    </w:rPr>
  </w:style>
  <w:style w:type="paragraph" w:customStyle="1" w:styleId="Ehdotuspts">
    <w:name w:val="Ehdotus/päätös"/>
    <w:basedOn w:val="Normaali"/>
    <w:uiPriority w:val="12"/>
    <w:qFormat/>
    <w:rsid w:val="004827A4"/>
    <w:pPr>
      <w:widowControl w:val="0"/>
      <w:ind w:left="2608" w:hanging="1304"/>
    </w:pPr>
  </w:style>
  <w:style w:type="paragraph" w:customStyle="1" w:styleId="Liiteoheismateriaali">
    <w:name w:val="Liite/oheismateriaali"/>
    <w:basedOn w:val="Normaali"/>
    <w:uiPriority w:val="12"/>
    <w:qFormat/>
    <w:rsid w:val="004827A4"/>
    <w:pPr>
      <w:ind w:left="5216" w:hanging="2608"/>
    </w:pPr>
  </w:style>
  <w:style w:type="paragraph" w:styleId="Merkittyluettelo">
    <w:name w:val="List Bullet"/>
    <w:basedOn w:val="Normaali"/>
    <w:uiPriority w:val="99"/>
    <w:semiHidden/>
    <w:qFormat/>
    <w:rsid w:val="008E4FDB"/>
    <w:pPr>
      <w:numPr>
        <w:numId w:val="30"/>
      </w:numPr>
      <w:spacing w:after="220"/>
      <w:contextualSpacing/>
    </w:pPr>
  </w:style>
  <w:style w:type="character" w:styleId="Paikkamerkkiteksti">
    <w:name w:val="Placeholder Text"/>
    <w:basedOn w:val="Kappaleenoletusfontti"/>
    <w:uiPriority w:val="99"/>
    <w:rsid w:val="003C7A45"/>
    <w:rPr>
      <w:color w:val="auto"/>
    </w:rPr>
  </w:style>
  <w:style w:type="paragraph" w:styleId="Numeroituluettelo">
    <w:name w:val="List Number"/>
    <w:basedOn w:val="Normaali"/>
    <w:uiPriority w:val="99"/>
    <w:semiHidden/>
    <w:qFormat/>
    <w:rsid w:val="008E4FDB"/>
    <w:pPr>
      <w:numPr>
        <w:numId w:val="31"/>
      </w:numPr>
      <w:spacing w:after="220"/>
      <w:contextualSpacing/>
    </w:pPr>
  </w:style>
  <w:style w:type="paragraph" w:styleId="Eivli">
    <w:name w:val="No Spacing"/>
    <w:uiPriority w:val="2"/>
    <w:semiHidden/>
    <w:rsid w:val="008E4FDB"/>
    <w:pPr>
      <w:ind w:left="2608"/>
    </w:pPr>
  </w:style>
  <w:style w:type="table" w:styleId="TaulukkoRuudukko">
    <w:name w:val="Table Grid"/>
    <w:basedOn w:val="Normaalitaulukko"/>
    <w:uiPriority w:val="59"/>
    <w:rsid w:val="009F3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9F3CBA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F3CB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F3CBA"/>
    <w:rPr>
      <w:rFonts w:ascii="Tahoma" w:hAnsi="Tahoma" w:cs="Tahoma"/>
      <w:sz w:val="16"/>
      <w:szCs w:val="16"/>
    </w:rPr>
  </w:style>
  <w:style w:type="paragraph" w:styleId="Sisllysluettelonotsikko">
    <w:name w:val="TOC Heading"/>
    <w:basedOn w:val="Otsikko1"/>
    <w:next w:val="Normaali"/>
    <w:uiPriority w:val="39"/>
    <w:unhideWhenUsed/>
    <w:rsid w:val="004827A4"/>
    <w:pPr>
      <w:outlineLvl w:val="9"/>
    </w:pPr>
    <w:rPr>
      <w:sz w:val="30"/>
      <w:lang w:eastAsia="fi-FI"/>
    </w:rPr>
  </w:style>
  <w:style w:type="paragraph" w:styleId="Sisluet1">
    <w:name w:val="toc 1"/>
    <w:basedOn w:val="Normaali"/>
    <w:next w:val="Normaali"/>
    <w:autoRedefine/>
    <w:uiPriority w:val="39"/>
    <w:rsid w:val="004827A4"/>
    <w:rPr>
      <w:b/>
      <w:sz w:val="28"/>
    </w:rPr>
  </w:style>
  <w:style w:type="paragraph" w:styleId="Sisluet2">
    <w:name w:val="toc 2"/>
    <w:basedOn w:val="Normaali"/>
    <w:next w:val="Normaali"/>
    <w:autoRedefine/>
    <w:uiPriority w:val="39"/>
    <w:rsid w:val="004827A4"/>
    <w:pPr>
      <w:ind w:left="221"/>
    </w:pPr>
    <w:rPr>
      <w:b/>
      <w:sz w:val="24"/>
    </w:rPr>
  </w:style>
  <w:style w:type="paragraph" w:styleId="Sisluet3">
    <w:name w:val="toc 3"/>
    <w:basedOn w:val="Normaali"/>
    <w:next w:val="Normaali"/>
    <w:autoRedefine/>
    <w:uiPriority w:val="39"/>
    <w:rsid w:val="004827A4"/>
    <w:pPr>
      <w:ind w:left="442"/>
    </w:pPr>
    <w:rPr>
      <w:sz w:val="24"/>
    </w:rPr>
  </w:style>
  <w:style w:type="character" w:styleId="Hyperlinkki">
    <w:name w:val="Hyperlink"/>
    <w:basedOn w:val="Kappaleenoletusfontti"/>
    <w:uiPriority w:val="99"/>
    <w:unhideWhenUsed/>
    <w:rsid w:val="00862608"/>
    <w:rPr>
      <w:color w:val="0000FF" w:themeColor="hyperlink"/>
      <w:u w:val="single"/>
    </w:rPr>
  </w:style>
  <w:style w:type="numbering" w:customStyle="1" w:styleId="Otsikkonumerointi">
    <w:name w:val="Otsikkonumerointi"/>
    <w:uiPriority w:val="99"/>
    <w:rsid w:val="008E4FDB"/>
    <w:pPr>
      <w:numPr>
        <w:numId w:val="9"/>
      </w:numPr>
    </w:pPr>
  </w:style>
  <w:style w:type="paragraph" w:styleId="Sisluet4">
    <w:name w:val="toc 4"/>
    <w:basedOn w:val="Normaali"/>
    <w:next w:val="Normaali"/>
    <w:autoRedefine/>
    <w:uiPriority w:val="39"/>
    <w:rsid w:val="004827A4"/>
    <w:pPr>
      <w:ind w:left="658"/>
    </w:pPr>
  </w:style>
  <w:style w:type="paragraph" w:styleId="Sisluet5">
    <w:name w:val="toc 5"/>
    <w:basedOn w:val="Normaali"/>
    <w:next w:val="Normaali"/>
    <w:autoRedefine/>
    <w:uiPriority w:val="39"/>
    <w:rsid w:val="004827A4"/>
    <w:pPr>
      <w:ind w:left="879"/>
    </w:pPr>
  </w:style>
  <w:style w:type="paragraph" w:styleId="Sisluet6">
    <w:name w:val="toc 6"/>
    <w:basedOn w:val="Normaali"/>
    <w:next w:val="Normaali"/>
    <w:autoRedefine/>
    <w:uiPriority w:val="39"/>
    <w:rsid w:val="004827A4"/>
    <w:pPr>
      <w:ind w:left="1100"/>
    </w:pPr>
  </w:style>
  <w:style w:type="paragraph" w:styleId="Sisluet7">
    <w:name w:val="toc 7"/>
    <w:basedOn w:val="Normaali"/>
    <w:next w:val="Normaali"/>
    <w:autoRedefine/>
    <w:uiPriority w:val="39"/>
    <w:rsid w:val="004827A4"/>
    <w:pPr>
      <w:ind w:left="1321"/>
    </w:pPr>
  </w:style>
  <w:style w:type="paragraph" w:styleId="Sisluet8">
    <w:name w:val="toc 8"/>
    <w:basedOn w:val="Normaali"/>
    <w:next w:val="Normaali"/>
    <w:autoRedefine/>
    <w:uiPriority w:val="39"/>
    <w:rsid w:val="004827A4"/>
    <w:pPr>
      <w:ind w:left="1542"/>
    </w:pPr>
  </w:style>
  <w:style w:type="paragraph" w:styleId="Sisluet9">
    <w:name w:val="toc 9"/>
    <w:basedOn w:val="Normaali"/>
    <w:next w:val="Normaali"/>
    <w:autoRedefine/>
    <w:uiPriority w:val="39"/>
    <w:rsid w:val="004827A4"/>
    <w:pPr>
      <w:ind w:left="1758"/>
    </w:pPr>
  </w:style>
  <w:style w:type="paragraph" w:styleId="NormaaliWWW">
    <w:name w:val="Normal (Web)"/>
    <w:basedOn w:val="Normaali"/>
    <w:uiPriority w:val="99"/>
    <w:unhideWhenUsed/>
    <w:rsid w:val="00487C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uukkaa\AppData\Roaming\Microsoft\Mallit\Turku%20yhteiset\Kirje%20Suomi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738B1DA6DB4659A310EC27447F30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A32B93-1ED8-4C53-BCDE-3E4EF0916AF4}"/>
      </w:docPartPr>
      <w:docPartBody>
        <w:p w:rsidR="001467EB" w:rsidRDefault="001467EB">
          <w:pPr>
            <w:pStyle w:val="57738B1DA6DB4659A310EC27447F30A2"/>
          </w:pPr>
          <w:r w:rsidRPr="00FF5898"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EB"/>
    <w:rsid w:val="001467EB"/>
    <w:rsid w:val="001B4372"/>
    <w:rsid w:val="002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6018A14786FC468A8293E93743DE5D4B">
    <w:name w:val="6018A14786FC468A8293E93743DE5D4B"/>
  </w:style>
  <w:style w:type="paragraph" w:customStyle="1" w:styleId="AE3704D221594386B880AD2F8DEE049A">
    <w:name w:val="AE3704D221594386B880AD2F8DEE049A"/>
  </w:style>
  <w:style w:type="paragraph" w:customStyle="1" w:styleId="57738B1DA6DB4659A310EC27447F30A2">
    <w:name w:val="57738B1DA6DB4659A310EC27447F30A2"/>
  </w:style>
  <w:style w:type="paragraph" w:customStyle="1" w:styleId="1DFC558C1C5B4A3185618F82C13E9F0C">
    <w:name w:val="1DFC558C1C5B4A3185618F82C13E9F0C"/>
    <w:rsid w:val="002F29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6018A14786FC468A8293E93743DE5D4B">
    <w:name w:val="6018A14786FC468A8293E93743DE5D4B"/>
  </w:style>
  <w:style w:type="paragraph" w:customStyle="1" w:styleId="AE3704D221594386B880AD2F8DEE049A">
    <w:name w:val="AE3704D221594386B880AD2F8DEE049A"/>
  </w:style>
  <w:style w:type="paragraph" w:customStyle="1" w:styleId="57738B1DA6DB4659A310EC27447F30A2">
    <w:name w:val="57738B1DA6DB4659A310EC27447F30A2"/>
  </w:style>
  <w:style w:type="paragraph" w:customStyle="1" w:styleId="1DFC558C1C5B4A3185618F82C13E9F0C">
    <w:name w:val="1DFC558C1C5B4A3185618F82C13E9F0C"/>
    <w:rsid w:val="002F2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ema">
  <a:themeElements>
    <a:clrScheme name="Turun kaupunki">
      <a:dk1>
        <a:sysClr val="windowText" lastClr="000000"/>
      </a:dk1>
      <a:lt1>
        <a:sysClr val="window" lastClr="FFFFFF"/>
      </a:lt1>
      <a:dk2>
        <a:srgbClr val="2F9CC3"/>
      </a:dk2>
      <a:lt2>
        <a:srgbClr val="EEECE1"/>
      </a:lt2>
      <a:accent1>
        <a:srgbClr val="00468B"/>
      </a:accent1>
      <a:accent2>
        <a:srgbClr val="FFCC00"/>
      </a:accent2>
      <a:accent3>
        <a:srgbClr val="DC0A0A"/>
      </a:accent3>
      <a:accent4>
        <a:srgbClr val="FC670D"/>
      </a:accent4>
      <a:accent5>
        <a:srgbClr val="2F9CC3"/>
      </a:accent5>
      <a:accent6>
        <a:srgbClr val="339933"/>
      </a:accent6>
      <a:hlink>
        <a:srgbClr val="0000FF"/>
      </a:hlink>
      <a:folHlink>
        <a:srgbClr val="800080"/>
      </a:folHlink>
    </a:clrScheme>
    <a:fontScheme name="Turu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Kirjeet</p:Name>
  <p:Description/>
  <p:Statement/>
  <p:PolicyItems>
    <p:PolicyItem featureId="Microsoft.Office.RecordsManagement.PolicyFeatures.Expiration">
      <p:Name>Vanheneminen</p:Name>
      <p:Description>Sisällön automaattinen ajoitus käsittelyä varten ja määräpäivän saavuttaneen sisällön vanheneminen.</p:Description>
      <p:CustomData>
        <data>
          <formula id="Microsoft.Office.RecordsManagement.PolicyFeatures.Expiration.Formula.BuiltIn">
            <number>0</number>
            <property>TudoDocAgingDate</property>
            <period>days</period>
          </formula>
          <action type="workflow" id="4837f560-8c35-4b27-9af0-b55515c75702"/>
        </data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irjeet" ma:contentTypeID="0x0101002AFACC298AF947A5ADCFAA7F6CE41CB80300F03507E7F47CD3489772E1E77EBD5970" ma:contentTypeVersion="24" ma:contentTypeDescription="" ma:contentTypeScope="" ma:versionID="67d5e4f7b6929662f5ecfd1c7cd12452">
  <xsd:schema xmlns:xsd="http://www.w3.org/2001/XMLSchema" xmlns:xs="http://www.w3.org/2001/XMLSchema" xmlns:p="http://schemas.microsoft.com/office/2006/metadata/properties" xmlns:ns1="http://schemas.microsoft.com/sharepoint/v3" xmlns:ns2="15ed137e-c3a9-4624-9dce-bffd9e33327c" targetNamespace="http://schemas.microsoft.com/office/2006/metadata/properties" ma:root="true" ma:fieldsID="019e28f90a0d74da5f21b471efc276f8" ns1:_="" ns2:_="">
    <xsd:import namespace="http://schemas.microsoft.com/sharepoint/v3"/>
    <xsd:import namespace="15ed137e-c3a9-4624-9dce-bffd9e33327c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TudoLetterType"/>
                <xsd:element ref="ns1:TudoDecisionMeetingDate"/>
                <xsd:element ref="ns1:TudoStorageTime10Year"/>
                <xsd:element ref="ns1:TudoKey" minOccurs="0"/>
                <xsd:element ref="ns1:TudoStatus" minOccurs="0"/>
                <xsd:element ref="ns1:TudoDocAgingDate" minOccurs="0"/>
                <xsd:element ref="ns2:_dlc_Exempt" minOccurs="0"/>
                <xsd:element ref="ns2:_dlc_ExpireDateSaved" minOccurs="0"/>
                <xsd:element ref="ns2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Kuvaus" ma:internalName="Comments">
      <xsd:simpleType>
        <xsd:restriction base="dms:Note">
          <xsd:maxLength value="255"/>
        </xsd:restriction>
      </xsd:simpleType>
    </xsd:element>
    <xsd:element name="TudoLetterType" ma:index="3" ma:displayName="Kirjeen tyyppi" ma:description="Valitse mitä tyyppiä kirje on." ma:format="Dropdown" ma:internalName="TudoLetterType" ma:readOnly="false">
      <xsd:simpleType>
        <xsd:restriction base="dms:Choice">
          <xsd:enumeration value="Aloite"/>
          <xsd:enumeration value="Anomus"/>
          <xsd:enumeration value="Hakemus"/>
          <xsd:enumeration value="Ilmoitus"/>
          <xsd:enumeration value="Kutsu"/>
          <xsd:enumeration value="Lausunto"/>
          <xsd:enumeration value="Lausuntopyyntö"/>
          <xsd:enumeration value="Lupa"/>
          <xsd:enumeration value="Muistutus ja reklamaatio"/>
          <xsd:enumeration value="Palaute ja mielipide"/>
          <xsd:enumeration value="Saatekirje"/>
          <xsd:enumeration value="Tarjous"/>
          <xsd:enumeration value="Tarjouspyyntö"/>
          <xsd:enumeration value="Tilaus"/>
          <xsd:enumeration value="Vastine"/>
          <xsd:enumeration value="Muu kirje"/>
        </xsd:restriction>
      </xsd:simpleType>
    </xsd:element>
    <xsd:element name="TudoDecisionMeetingDate" ma:index="4" ma:displayName="Kirjeen pvm" ma:format="DateOnly" ma:internalName="TudoDecisionMeetingDate" ma:readOnly="false">
      <xsd:simpleType>
        <xsd:restriction base="dms:DateTime"/>
      </xsd:simpleType>
    </xsd:element>
    <xsd:element name="TudoStorageTime10Year" ma:index="5" ma:displayName="Säilytysaika" ma:description="Säilytysaika määrittää koska kohde poistetaan." ma:format="Dropdown" ma:internalName="TudoStorageTime10Year" ma:readOnly="false">
      <xsd:simpleType>
        <xsd:restriction base="dms:Choice">
          <xsd:enumeration value="Vuosi"/>
          <xsd:enumeration value="5 vuotta"/>
          <xsd:enumeration value="Toistaiseksi"/>
        </xsd:restriction>
      </xsd:simpleType>
    </xsd:element>
    <xsd:element name="TudoKey" ma:index="6" nillable="true" ma:displayName="Diaarinumero" ma:indexed="true" ma:internalName="TudoKey">
      <xsd:simpleType>
        <xsd:restriction base="dms:Text">
          <xsd:maxLength value="255"/>
        </xsd:restriction>
      </xsd:simpleType>
    </xsd:element>
    <xsd:element name="TudoStatus" ma:index="11" nillable="true" ma:displayName="Tila" ma:default="" ma:description="Kohteen tila." ma:hidden="true" ma:indexed="true" ma:internalName="TudoStatus" ma:readOnly="false">
      <xsd:simpleType>
        <xsd:restriction base="dms:Choice">
          <xsd:enumeration value=""/>
          <xsd:enumeration value="Keskeneräinen"/>
          <xsd:enumeration value="Valmis"/>
          <xsd:enumeration value="Hyväksytty"/>
        </xsd:restriction>
      </xsd:simpleType>
    </xsd:element>
    <xsd:element name="TudoDocAgingDate" ma:index="12" nillable="true" ma:displayName="Vanhenemispäivämäärä" ma:format="DateOnly" ma:hidden="true" ma:internalName="TudoDocAging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d137e-c3a9-4624-9dce-bffd9e33327c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Vapauta käytännöstä" ma:description="" ma:hidden="true" ma:internalName="_dlc_Exempt" ma:readOnly="true">
      <xsd:simpleType>
        <xsd:restriction base="dms:Unknown"/>
      </xsd:simpleType>
    </xsd:element>
    <xsd:element name="_dlc_ExpireDateSaved" ma:index="14" nillable="true" ma:displayName="Alkuperäinen vanhenemispäivämäärä" ma:description="" ma:hidden="true" ma:internalName="_dlc_ExpireDateSaved" ma:readOnly="true">
      <xsd:simpleType>
        <xsd:restriction base="dms:DateTime"/>
      </xsd:simpleType>
    </xsd:element>
    <xsd:element name="_dlc_ExpireDate" ma:index="15" nillable="true" ma:displayName="Vanhenemispäivämäärä" ma:description="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doDocAgingDate xmlns="http://schemas.microsoft.com/sharepoint/v3">2012-08-29T12:32:53+00:00</TudoDocAgingDate>
    <TudoDecisionMeetingDate xmlns="http://schemas.microsoft.com/sharepoint/v3">2014-09-30T00:00:00</TudoDecisionMeetingDate>
    <TudoKey xmlns="http://schemas.microsoft.com/sharepoint/v3">9297-2014</TudoKey>
    <TudoStatus xmlns="http://schemas.microsoft.com/sharepoint/v3" xsi:nil="true"/>
    <TudoLetterType xmlns="http://schemas.microsoft.com/sharepoint/v3">Lausunto</TudoLetterType>
    <Comments xmlns="http://schemas.microsoft.com/sharepoint/v3" xsi:nil="true"/>
    <TudoStorageTime10Year xmlns="http://schemas.microsoft.com/sharepoint/v3">Vuosi</TudoStorageTime10Year>
    <_dlc_ExpireDate xmlns="15ed137e-c3a9-4624-9dce-bffd9e33327c">2012-08-29T12:30:44+00:00</_dlc_ExpireDate>
    <_dlc_ExpireDateSaved xmlns="15ed137e-c3a9-4624-9dce-bffd9e33327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2DDC-CABE-4DB2-A2C3-077B795FC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0AD19-54FB-4CE3-A674-0AC5AD52B06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C364495-199B-47D7-BA04-226FD4D0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ed137e-c3a9-4624-9dce-bffd9e333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41D92-BDFB-426C-A30D-A67E0B7D816D}">
  <ds:schemaRefs>
    <ds:schemaRef ds:uri="http://schemas.microsoft.com/office/2006/metadata/properties"/>
    <ds:schemaRef ds:uri="http://purl.org/dc/terms/"/>
    <ds:schemaRef ds:uri="15ed137e-c3a9-4624-9dce-bffd9e33327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AEFAD7E-334F-445A-BB88-E116D626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 Suomi </Template>
  <TotalTime>234</TotalTime>
  <Pages>4</Pages>
  <Words>876</Words>
  <Characters>7100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Turun kaupungin lausunto VIPPROII-hankkeessa valmistuneista ALTTI- ja VERTTI -selvityksistä</vt:lpstr>
    </vt:vector>
  </TitlesOfParts>
  <Company>Turun kaupunki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kaupungin lausunto VIPPROII-hankkeessa valmistuneista ALTTI- ja VERTTI -selvityksistä</dc:title>
  <dc:creator>Luukkaa Maarit</dc:creator>
  <cp:lastModifiedBy>Luukkaa Maarit</cp:lastModifiedBy>
  <cp:revision>9</cp:revision>
  <cp:lastPrinted>2014-05-13T14:39:00Z</cp:lastPrinted>
  <dcterms:created xsi:type="dcterms:W3CDTF">2014-09-30T06:55:00Z</dcterms:created>
  <dcterms:modified xsi:type="dcterms:W3CDTF">2014-09-30T12:11:00Z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0x0101002AFACC298AF947A5ADCFAA7F6CE41CB80300F03507E7F47CD3489772E1E77EBD5970</vt:lpwstr>
  </property>
</Properties>
</file>