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D837C" w14:textId="77777777" w:rsidR="00B4328C" w:rsidRDefault="00B4328C" w:rsidP="00FC0422">
      <w:r>
        <w:t>Ympäristöministeriö</w:t>
      </w:r>
    </w:p>
    <w:p w14:paraId="59D0A122" w14:textId="340DA145" w:rsidR="00B4328C" w:rsidRDefault="003D515F" w:rsidP="00FC0422">
      <w:hyperlink r:id="rId11" w:history="1">
        <w:r w:rsidRPr="000807A9">
          <w:rPr>
            <w:rStyle w:val="Hyperlinkki"/>
          </w:rPr>
          <w:t>pekka.lukkarinen@ym.fi</w:t>
        </w:r>
      </w:hyperlink>
    </w:p>
    <w:p w14:paraId="48FEF0A2" w14:textId="15B5B6FD" w:rsidR="00B4328C" w:rsidRDefault="0024342F" w:rsidP="00FC0422">
      <w:hyperlink r:id="rId12" w:history="1">
        <w:r w:rsidR="00B4328C" w:rsidRPr="001C6ED8">
          <w:rPr>
            <w:rStyle w:val="Hyperlinkki"/>
          </w:rPr>
          <w:t>kirjaamo@ym.fi</w:t>
        </w:r>
      </w:hyperlink>
    </w:p>
    <w:p w14:paraId="3D3CDD6E" w14:textId="77777777" w:rsidR="00FC0422" w:rsidRDefault="00FC0422" w:rsidP="00FC0422"/>
    <w:p w14:paraId="63079DE6" w14:textId="77777777" w:rsidR="00FC0422" w:rsidRDefault="00FC0422" w:rsidP="00FC0422"/>
    <w:p w14:paraId="5F561F36" w14:textId="77777777" w:rsidR="003D515F" w:rsidRDefault="003D515F" w:rsidP="00FC0422"/>
    <w:p w14:paraId="364171B3" w14:textId="6EEC5266" w:rsidR="00FC0422" w:rsidRDefault="00FC0422" w:rsidP="00FC0422">
      <w:r>
        <w:t xml:space="preserve">Viite: </w:t>
      </w:r>
      <w:r w:rsidR="00B4328C">
        <w:t>Lausuntopyyntö luonnoksesta asetukseksi ja ohjeeksi rakennuksen käyttöturvallisu</w:t>
      </w:r>
      <w:r w:rsidR="00B4328C">
        <w:t>u</w:t>
      </w:r>
      <w:r w:rsidR="00B4328C">
        <w:t>desta</w:t>
      </w:r>
    </w:p>
    <w:p w14:paraId="07B39E26" w14:textId="77777777" w:rsidR="00FC0422" w:rsidRDefault="00FC0422" w:rsidP="00FC0422"/>
    <w:p w14:paraId="05F85667" w14:textId="77777777" w:rsidR="003D515F" w:rsidRDefault="003D515F" w:rsidP="00FC0422">
      <w:bookmarkStart w:id="0" w:name="_GoBack"/>
      <w:bookmarkEnd w:id="0"/>
    </w:p>
    <w:p w14:paraId="10C6BB2D" w14:textId="64A095FA" w:rsidR="00FC0422" w:rsidRDefault="00FC0422" w:rsidP="00FC0422">
      <w:r>
        <w:t xml:space="preserve">Asia: </w:t>
      </w:r>
      <w:r w:rsidR="00B4328C">
        <w:t>Lausunto</w:t>
      </w:r>
    </w:p>
    <w:p w14:paraId="330756A2" w14:textId="77777777" w:rsidR="00FC0422" w:rsidRDefault="00FC0422" w:rsidP="00FC0422"/>
    <w:p w14:paraId="0DC17DCF" w14:textId="77777777" w:rsidR="00CF4BE1" w:rsidRDefault="00CF4BE1" w:rsidP="00FC0422"/>
    <w:p w14:paraId="60F12EB2" w14:textId="77777777" w:rsidR="00B4328C" w:rsidRDefault="00B4328C" w:rsidP="00FC0422">
      <w:pPr>
        <w:ind w:left="2552"/>
      </w:pPr>
      <w:r>
        <w:t>Pyydettynä lausuntona Jyväskylän kaupungin rakennusvalvonta esi</w:t>
      </w:r>
      <w:r>
        <w:t>t</w:t>
      </w:r>
      <w:r>
        <w:t>tää asetuksen ja ohjeen laadinnassa huomioitavaksi:</w:t>
      </w:r>
    </w:p>
    <w:p w14:paraId="57EECD4A" w14:textId="77777777" w:rsidR="00B4328C" w:rsidRDefault="00B4328C" w:rsidP="00FC0422">
      <w:pPr>
        <w:ind w:left="2552"/>
      </w:pPr>
    </w:p>
    <w:p w14:paraId="5938464F" w14:textId="21A4D55A" w:rsidR="00582970" w:rsidRDefault="00582970" w:rsidP="00FC0422">
      <w:pPr>
        <w:ind w:left="2552"/>
      </w:pPr>
      <w:r>
        <w:t>2§ Porras</w:t>
      </w:r>
    </w:p>
    <w:p w14:paraId="74635445" w14:textId="72CA0F93" w:rsidR="00582970" w:rsidRDefault="00582970" w:rsidP="00FC0422">
      <w:pPr>
        <w:ind w:left="2552"/>
      </w:pPr>
      <w:r>
        <w:t>Hissittömän kerrostalon portaaseen määrätään välitasan</w:t>
      </w:r>
      <w:r w:rsidR="00AF208B">
        <w:t>n</w:t>
      </w:r>
      <w:r>
        <w:t>e, mutta ei oteta kantaa välitasantee</w:t>
      </w:r>
      <w:r w:rsidR="00AF208B">
        <w:t>n</w:t>
      </w:r>
      <w:r>
        <w:t xml:space="preserve"> sijaintiin. Lepotaso voi siis olla </w:t>
      </w:r>
      <w:r w:rsidR="00AF208B">
        <w:t>esim.</w:t>
      </w:r>
      <w:r>
        <w:t xml:space="preserve"> e</w:t>
      </w:r>
      <w:r>
        <w:t>n</w:t>
      </w:r>
      <w:r>
        <w:t>simmäisen ja toisen portaan välissä.</w:t>
      </w:r>
    </w:p>
    <w:p w14:paraId="5EEE3B3C" w14:textId="77777777" w:rsidR="00582970" w:rsidRDefault="00582970" w:rsidP="00FC0422">
      <w:pPr>
        <w:ind w:left="2552"/>
      </w:pPr>
    </w:p>
    <w:p w14:paraId="621DCA7A" w14:textId="03256E6D" w:rsidR="00C2374E" w:rsidRDefault="00C2374E" w:rsidP="00FC0422">
      <w:pPr>
        <w:ind w:left="2552"/>
      </w:pPr>
      <w:r>
        <w:t>3 § Sisäportaan mitoitus</w:t>
      </w:r>
    </w:p>
    <w:p w14:paraId="559D0068" w14:textId="473BE51F" w:rsidR="00C2374E" w:rsidRDefault="00C2374E" w:rsidP="00FC0422">
      <w:pPr>
        <w:ind w:left="2552"/>
      </w:pPr>
      <w:r>
        <w:t xml:space="preserve">Kiertävän </w:t>
      </w:r>
      <w:r w:rsidR="00824911">
        <w:t>portaan etenemä sisäreunassa vähintään 100 mm edelly</w:t>
      </w:r>
      <w:r w:rsidR="00824911">
        <w:t>t</w:t>
      </w:r>
      <w:r w:rsidR="00824911">
        <w:t>tää käytännössä paksua keskipilaria. Hoikka teräspilari on käytä</w:t>
      </w:r>
      <w:r w:rsidR="00824911">
        <w:t>n</w:t>
      </w:r>
      <w:r w:rsidR="00824911">
        <w:t>nössä mahdoton.</w:t>
      </w:r>
    </w:p>
    <w:p w14:paraId="025E0530" w14:textId="1517ED0A" w:rsidR="00824911" w:rsidRDefault="00824911" w:rsidP="00FC0422">
      <w:pPr>
        <w:ind w:left="2552"/>
      </w:pPr>
      <w:r>
        <w:rPr>
          <w:noProof/>
          <w:lang w:eastAsia="fi-FI"/>
        </w:rPr>
        <w:drawing>
          <wp:inline distT="0" distB="0" distL="0" distR="0" wp14:anchorId="51ED5C11" wp14:editId="418CBCE6">
            <wp:extent cx="2206835" cy="1895475"/>
            <wp:effectExtent l="0" t="0" r="317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68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9C96" w14:textId="77777777" w:rsidR="00C2374E" w:rsidRDefault="00C2374E" w:rsidP="00FC0422">
      <w:pPr>
        <w:ind w:left="2552"/>
      </w:pPr>
    </w:p>
    <w:p w14:paraId="7F466BAB" w14:textId="7A315714" w:rsidR="00B4328C" w:rsidRDefault="00B4328C" w:rsidP="00FC0422">
      <w:pPr>
        <w:ind w:left="2552"/>
      </w:pPr>
      <w:r>
        <w:t>7 § Kaiteen ja portaa</w:t>
      </w:r>
      <w:r w:rsidR="00824911">
        <w:t>n</w:t>
      </w:r>
      <w:r>
        <w:t xml:space="preserve"> rakenne</w:t>
      </w:r>
    </w:p>
    <w:p w14:paraId="7158E548" w14:textId="77C0DC07" w:rsidR="00B4328C" w:rsidRDefault="00B4328C" w:rsidP="00FC0422">
      <w:pPr>
        <w:ind w:left="2552"/>
      </w:pPr>
      <w:r>
        <w:t>Kaiteen suojaavan osan määräyksessä tulisi määrätä erikseen va</w:t>
      </w:r>
      <w:r>
        <w:t>a</w:t>
      </w:r>
      <w:r>
        <w:t>karima-tyyppisen suojaavan osan mitoituksesta. 30 mm raolla ase</w:t>
      </w:r>
      <w:r>
        <w:t>n</w:t>
      </w:r>
      <w:r>
        <w:t>netut vaakarimat mahdollistavat kiipeämisen kaidetta pitkin</w:t>
      </w:r>
      <w:r w:rsidR="00582970">
        <w:t>. Vaak</w:t>
      </w:r>
      <w:r w:rsidR="00582970">
        <w:t>a</w:t>
      </w:r>
      <w:r w:rsidR="00582970">
        <w:t>rimoituksessa r</w:t>
      </w:r>
      <w:r w:rsidR="00C2374E">
        <w:t>ako tulisi</w:t>
      </w:r>
      <w:r w:rsidR="00582970">
        <w:t xml:space="preserve">kin </w:t>
      </w:r>
      <w:r w:rsidR="00C2374E">
        <w:t xml:space="preserve">olla enintään 10 … 15 mm. </w:t>
      </w:r>
      <w:r w:rsidR="00B71A96">
        <w:t>Verkko</w:t>
      </w:r>
      <w:r w:rsidR="00C2374E">
        <w:t>tyypp</w:t>
      </w:r>
      <w:r w:rsidR="00C2374E">
        <w:t>i</w:t>
      </w:r>
      <w:r w:rsidR="00C2374E">
        <w:t>sessä kaiteessa 30 mm silmäkoko on riittävä.</w:t>
      </w:r>
      <w:r w:rsidR="00824911">
        <w:t xml:space="preserve"> Ohjeen kuvissa </w:t>
      </w:r>
      <w:r w:rsidR="00A74426">
        <w:t xml:space="preserve">on </w:t>
      </w:r>
      <w:r w:rsidR="00824911">
        <w:t>vi</w:t>
      </w:r>
      <w:r w:rsidR="00824911">
        <w:t>e</w:t>
      </w:r>
      <w:r w:rsidR="00824911">
        <w:lastRenderedPageBreak/>
        <w:t>lä vanhoja 110 mm</w:t>
      </w:r>
      <w:r w:rsidR="00A74426">
        <w:t xml:space="preserve"> ja 60 mm</w:t>
      </w:r>
      <w:r w:rsidR="00824911">
        <w:t xml:space="preserve"> kuutioita</w:t>
      </w:r>
      <w:r w:rsidR="00B71A96">
        <w:t>,</w:t>
      </w:r>
      <w:r w:rsidR="00824911">
        <w:t xml:space="preserve"> jollais</w:t>
      </w:r>
      <w:r w:rsidR="00A74426">
        <w:t>i</w:t>
      </w:r>
      <w:r w:rsidR="00824911">
        <w:t>a ei ole mainittu uude</w:t>
      </w:r>
      <w:r w:rsidR="00824911">
        <w:t>s</w:t>
      </w:r>
      <w:r w:rsidR="00A74426">
        <w:t>s</w:t>
      </w:r>
      <w:r w:rsidR="00824911">
        <w:t>a asetuksessa.</w:t>
      </w:r>
    </w:p>
    <w:p w14:paraId="28F4D621" w14:textId="77777777" w:rsidR="00C2374E" w:rsidRDefault="00C2374E" w:rsidP="00FC0422">
      <w:pPr>
        <w:ind w:left="2552"/>
      </w:pPr>
    </w:p>
    <w:p w14:paraId="269277A0" w14:textId="1E18E0F2" w:rsidR="00C2374E" w:rsidRDefault="00C2374E" w:rsidP="00FC0422">
      <w:pPr>
        <w:ind w:left="2552"/>
      </w:pPr>
      <w:r>
        <w:t>8 § Käsijohde</w:t>
      </w:r>
    </w:p>
    <w:p w14:paraId="09B5F8C3" w14:textId="1CFC0684" w:rsidR="003047AA" w:rsidRDefault="003047AA" w:rsidP="00FC0422">
      <w:pPr>
        <w:ind w:left="2552"/>
      </w:pPr>
      <w:r>
        <w:t>Portaaseen edellyte</w:t>
      </w:r>
      <w:r w:rsidR="00F62C3D">
        <w:t>t</w:t>
      </w:r>
      <w:r>
        <w:t>ään käsijohde koko pituudelle ja molemmille puolille syöksyä.</w:t>
      </w:r>
      <w:r w:rsidR="00F62C3D">
        <w:t xml:space="preserve"> </w:t>
      </w:r>
      <w:r>
        <w:t>Voimassa olevan ohjeessa kiertävässä käsijohde ohjataan sijoitettavaksi ulkosivulle ja leveissä portaissa molemmin puolin.</w:t>
      </w:r>
      <w:r w:rsidR="00024465">
        <w:t xml:space="preserve"> Uusi määräys käytännössä tuplaa käsijohteiden määrän.</w:t>
      </w:r>
    </w:p>
    <w:p w14:paraId="0B92AEE7" w14:textId="77777777" w:rsidR="00F62C3D" w:rsidRDefault="00F62C3D" w:rsidP="00FC0422">
      <w:pPr>
        <w:ind w:left="2552"/>
      </w:pPr>
    </w:p>
    <w:p w14:paraId="7FC56113" w14:textId="4E02BF59" w:rsidR="00AF208B" w:rsidRDefault="00AF208B" w:rsidP="00AF208B">
      <w:pPr>
        <w:ind w:left="2552"/>
      </w:pPr>
      <w:r>
        <w:t>Tuleeko käsijohteen olla portaan matkalla yhtenäisesti jatkuva?</w:t>
      </w:r>
    </w:p>
    <w:p w14:paraId="335661B6" w14:textId="2514F6E8" w:rsidR="003047AA" w:rsidRDefault="003047AA" w:rsidP="00FC0422">
      <w:pPr>
        <w:ind w:left="2552"/>
      </w:pPr>
    </w:p>
    <w:p w14:paraId="5C03EFF1" w14:textId="3E35AABA" w:rsidR="00C2374E" w:rsidRDefault="00C2374E" w:rsidP="00FC0422">
      <w:pPr>
        <w:ind w:left="2552"/>
      </w:pPr>
      <w:r>
        <w:t>Käsijohteen jatkaminen 300 mm syöksyn alkamis- ja loppumisko</w:t>
      </w:r>
      <w:r>
        <w:t>h</w:t>
      </w:r>
      <w:r>
        <w:t>dan ohi johtaa porrashuoneiden suurenemiseen noin 600 mm:llä n</w:t>
      </w:r>
      <w:r>
        <w:t>y</w:t>
      </w:r>
      <w:r w:rsidR="00F62C3D">
        <w:t>ky</w:t>
      </w:r>
      <w:r>
        <w:t>käytäntöön verrattuna.</w:t>
      </w:r>
    </w:p>
    <w:p w14:paraId="7A60F97B" w14:textId="7AAAAF4C" w:rsidR="00B4328C" w:rsidRDefault="003047AA" w:rsidP="00FC0422">
      <w:pPr>
        <w:ind w:left="2552"/>
      </w:pPr>
      <w:r>
        <w:t>Millainen on käsijohteenpään turvallinen muotoilu?</w:t>
      </w:r>
      <w:r w:rsidR="00AF208B">
        <w:t xml:space="preserve"> Tarkempia mä</w:t>
      </w:r>
      <w:r w:rsidR="00AF208B">
        <w:t>ä</w:t>
      </w:r>
      <w:r w:rsidR="00AF208B">
        <w:t>rittelyjä kaivataan.</w:t>
      </w:r>
    </w:p>
    <w:p w14:paraId="754FED79" w14:textId="77777777" w:rsidR="00B4328C" w:rsidRDefault="00B4328C" w:rsidP="00FC0422">
      <w:pPr>
        <w:ind w:left="2552"/>
      </w:pPr>
    </w:p>
    <w:p w14:paraId="6CE69458" w14:textId="6398DB34" w:rsidR="00F62C3D" w:rsidRDefault="00AF208B" w:rsidP="00F62C3D">
      <w:pPr>
        <w:ind w:left="2552"/>
      </w:pPr>
      <w:r>
        <w:t>O</w:t>
      </w:r>
      <w:r w:rsidR="006C4D5B">
        <w:t>nko</w:t>
      </w:r>
      <w:r>
        <w:t xml:space="preserve"> alla oleva</w:t>
      </w:r>
      <w:r w:rsidR="003D515F">
        <w:t>,</w:t>
      </w:r>
      <w:r>
        <w:t xml:space="preserve"> </w:t>
      </w:r>
      <w:r w:rsidR="00F62C3D">
        <w:t xml:space="preserve">paljon käytetty ratkaisu </w:t>
      </w:r>
      <w:r>
        <w:t>turvalli</w:t>
      </w:r>
      <w:r w:rsidR="00F62C3D">
        <w:t>nen? (käsijohteen jo</w:t>
      </w:r>
      <w:r w:rsidR="00F62C3D">
        <w:t>h</w:t>
      </w:r>
      <w:r w:rsidR="00F62C3D">
        <w:t>teen jatkuvuus, pään muotoilu). Ratkaisu on luonnoksen määr</w:t>
      </w:r>
      <w:r w:rsidR="00F62C3D">
        <w:t>ä</w:t>
      </w:r>
      <w:r w:rsidR="00F62C3D">
        <w:t>yksen vastainen siltä osin</w:t>
      </w:r>
      <w:r w:rsidR="006C4D5B">
        <w:t>,</w:t>
      </w:r>
      <w:r w:rsidR="00F62C3D">
        <w:t xml:space="preserve"> ettei käsijohde jatku 300 mm askelman ohi. Täy</w:t>
      </w:r>
      <w:r w:rsidR="00F62C3D">
        <w:t>t</w:t>
      </w:r>
      <w:r w:rsidR="00F62C3D">
        <w:t>tyykö määräys, jos käsijohde kääntyy 300 mm kulman y</w:t>
      </w:r>
      <w:r w:rsidR="00F62C3D">
        <w:t>m</w:t>
      </w:r>
      <w:r w:rsidR="00F62C3D">
        <w:t>päri?</w:t>
      </w:r>
    </w:p>
    <w:p w14:paraId="7EF6AE73" w14:textId="77777777" w:rsidR="00F62C3D" w:rsidRDefault="00F62C3D" w:rsidP="00F62C3D">
      <w:pPr>
        <w:ind w:left="2552"/>
      </w:pPr>
    </w:p>
    <w:p w14:paraId="7811BBB9" w14:textId="64D5F3CB" w:rsidR="00024465" w:rsidRDefault="00F62C3D" w:rsidP="00F62C3D">
      <w:pPr>
        <w:ind w:left="2552"/>
      </w:pPr>
      <w:r>
        <w:rPr>
          <w:noProof/>
          <w:lang w:eastAsia="fi-FI"/>
        </w:rPr>
        <w:drawing>
          <wp:inline distT="0" distB="0" distL="0" distR="0" wp14:anchorId="4127D736" wp14:editId="626247EF">
            <wp:extent cx="3597216" cy="2553419"/>
            <wp:effectExtent l="0" t="0" r="381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339" cy="25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08B">
        <w:t xml:space="preserve">    </w:t>
      </w:r>
    </w:p>
    <w:p w14:paraId="61787DA1" w14:textId="77777777" w:rsidR="00AF208B" w:rsidRDefault="00AF208B" w:rsidP="00AF208B"/>
    <w:p w14:paraId="5B5B8E2F" w14:textId="3593050E" w:rsidR="00024465" w:rsidRDefault="00AF208B" w:rsidP="00FC0422">
      <w:pPr>
        <w:ind w:left="2552"/>
      </w:pPr>
      <w:r>
        <w:t>Epämääräiset määrittelyt aiheuttavat kentällä vääntöä rakennusten käyttäjien / rakentajien kanssa.</w:t>
      </w:r>
    </w:p>
    <w:p w14:paraId="626A8327" w14:textId="77777777" w:rsidR="00024465" w:rsidRDefault="00024465" w:rsidP="00FC0422">
      <w:pPr>
        <w:ind w:left="2552"/>
      </w:pPr>
    </w:p>
    <w:p w14:paraId="2B366675" w14:textId="77777777" w:rsidR="00024465" w:rsidRDefault="00024465" w:rsidP="00FC0422">
      <w:pPr>
        <w:ind w:left="2552"/>
      </w:pPr>
    </w:p>
    <w:p w14:paraId="28AB6886" w14:textId="509C9BCC" w:rsidR="00DA77B6" w:rsidRDefault="00E26AB8" w:rsidP="00DA77B6">
      <w:pPr>
        <w:ind w:left="2552"/>
      </w:pPr>
      <w:r>
        <w:t>10 § Lasirakenteet</w:t>
      </w:r>
    </w:p>
    <w:p w14:paraId="673E0041" w14:textId="740A913D" w:rsidR="00E26AB8" w:rsidRDefault="00E26AB8" w:rsidP="00DA77B6">
      <w:pPr>
        <w:ind w:left="2552"/>
      </w:pPr>
      <w:r>
        <w:t xml:space="preserve">Voimassa olevan F2:n ohjeessa on katsottu 6 mm:n tasolasin olevan riittävä turvalasin asemesta. Miksi uudessa asetuksessa tai ohjeessa ei </w:t>
      </w:r>
      <w:r w:rsidR="00582970">
        <w:t>ole enää t</w:t>
      </w:r>
      <w:r w:rsidR="00AF208B">
        <w:t>ä</w:t>
      </w:r>
      <w:r w:rsidR="00582970">
        <w:t>llaista vaihtoehtoa</w:t>
      </w:r>
      <w:r>
        <w:t>?</w:t>
      </w:r>
    </w:p>
    <w:p w14:paraId="0705916A" w14:textId="77777777" w:rsidR="00FB647B" w:rsidRDefault="00FB647B" w:rsidP="00DA77B6">
      <w:pPr>
        <w:ind w:left="2552"/>
      </w:pPr>
    </w:p>
    <w:p w14:paraId="1C7908D8" w14:textId="264C15BE" w:rsidR="0032645F" w:rsidRDefault="0032645F" w:rsidP="00DA77B6">
      <w:pPr>
        <w:ind w:left="2552"/>
      </w:pPr>
      <w:r>
        <w:t>17 § Kulkutien ja oleskelualueen suojaaminen</w:t>
      </w:r>
    </w:p>
    <w:p w14:paraId="696CFA70" w14:textId="1294538E" w:rsidR="00F106D6" w:rsidRDefault="0032645F" w:rsidP="00F62C3D">
      <w:pPr>
        <w:ind w:left="2552"/>
      </w:pPr>
      <w:r>
        <w:t>Määräykseen tul</w:t>
      </w:r>
      <w:r w:rsidR="006C4D5B">
        <w:t>isi</w:t>
      </w:r>
      <w:r>
        <w:t xml:space="preserve"> lisätä maininta, että myös riittävän karkea kat</w:t>
      </w:r>
      <w:r>
        <w:t>e</w:t>
      </w:r>
      <w:r>
        <w:t>materiaali voi itsessään toimia lumiesteenä.</w:t>
      </w:r>
      <w:r w:rsidR="003D515F">
        <w:t xml:space="preserve"> Karkeapintaiselle katolle on turha asentaa erillisiä putkilumiesteitä.</w:t>
      </w:r>
      <w:r w:rsidR="00F106D6">
        <w:t xml:space="preserve"> Ratkaisuja on monia mu</w:t>
      </w:r>
      <w:r w:rsidR="00F106D6">
        <w:t>i</w:t>
      </w:r>
      <w:r w:rsidR="00F106D6">
        <w:lastRenderedPageBreak/>
        <w:t>takin kuin perinteinen lumieste räystään tuntumassa.</w:t>
      </w:r>
      <w:r w:rsidR="00F62C3D">
        <w:t xml:space="preserve"> </w:t>
      </w:r>
      <w:r w:rsidR="00F106D6">
        <w:t>Alla olev</w:t>
      </w:r>
      <w:r w:rsidR="00606315">
        <w:t>i</w:t>
      </w:r>
      <w:r w:rsidR="00F106D6">
        <w:t>ssa kuvassa kattopinta on ”karhennettu” erillisillä metalliosi</w:t>
      </w:r>
      <w:r w:rsidR="00F106D6">
        <w:t>l</w:t>
      </w:r>
      <w:r w:rsidR="00F106D6">
        <w:t>la.</w:t>
      </w:r>
    </w:p>
    <w:p w14:paraId="14D0926D" w14:textId="3437FC43" w:rsidR="00F106D6" w:rsidRDefault="00F106D6" w:rsidP="00DA77B6">
      <w:pPr>
        <w:ind w:left="2552"/>
      </w:pPr>
      <w:r>
        <w:rPr>
          <w:noProof/>
          <w:lang w:eastAsia="fi-FI"/>
        </w:rPr>
        <w:drawing>
          <wp:inline distT="0" distB="0" distL="0" distR="0" wp14:anchorId="76B81448" wp14:editId="027B299A">
            <wp:extent cx="2296682" cy="1762125"/>
            <wp:effectExtent l="0" t="0" r="889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2390" cy="17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315">
        <w:t xml:space="preserve">   </w:t>
      </w:r>
    </w:p>
    <w:p w14:paraId="699A51F4" w14:textId="77777777" w:rsidR="00606315" w:rsidRDefault="00606315" w:rsidP="00DA77B6">
      <w:pPr>
        <w:ind w:left="2552"/>
      </w:pPr>
    </w:p>
    <w:p w14:paraId="6046DF45" w14:textId="74E86BC0" w:rsidR="00606315" w:rsidRDefault="00606315" w:rsidP="00DA77B6">
      <w:pPr>
        <w:ind w:left="2552"/>
      </w:pPr>
      <w:r>
        <w:rPr>
          <w:noProof/>
          <w:lang w:eastAsia="fi-FI"/>
        </w:rPr>
        <w:drawing>
          <wp:inline distT="0" distB="0" distL="0" distR="0" wp14:anchorId="137AA52E" wp14:editId="0CEEE420">
            <wp:extent cx="3467100" cy="2021779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9198" cy="2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0E8C" w14:textId="77777777" w:rsidR="0032645F" w:rsidRDefault="0032645F" w:rsidP="00DA77B6">
      <w:pPr>
        <w:ind w:left="2552"/>
      </w:pPr>
    </w:p>
    <w:p w14:paraId="7BA8368B" w14:textId="0AC086E3" w:rsidR="00FB647B" w:rsidRDefault="00FB647B" w:rsidP="00DA77B6">
      <w:pPr>
        <w:ind w:left="2552"/>
      </w:pPr>
      <w:r>
        <w:t>24 § Huoltomahdollisuudet</w:t>
      </w:r>
    </w:p>
    <w:p w14:paraId="2D53DEF4" w14:textId="46CBBBB5" w:rsidR="0032645F" w:rsidRDefault="00FB647B" w:rsidP="00DA77B6">
      <w:pPr>
        <w:ind w:left="2552"/>
      </w:pPr>
      <w:r>
        <w:t>”Yli kaksikerroksisissa rakennuksissa ullakolle ja katolle on päästävä sekä sisä- että ulkokautta ja kulkutie yli 1:8 kaltevalla katolla on r</w:t>
      </w:r>
      <w:r>
        <w:t>a</w:t>
      </w:r>
      <w:r>
        <w:t>kennettava kattosilta</w:t>
      </w:r>
      <w:r w:rsidR="006C4D5B">
        <w:t>a</w:t>
      </w:r>
      <w:r>
        <w:t xml:space="preserve">, ….”. </w:t>
      </w:r>
    </w:p>
    <w:p w14:paraId="7F4164AF" w14:textId="3DDFBF43" w:rsidR="00FB647B" w:rsidRPr="00E26AB8" w:rsidRDefault="0032645F" w:rsidP="00DA77B6">
      <w:pPr>
        <w:ind w:left="2552"/>
      </w:pPr>
      <w:r>
        <w:t>Y</w:t>
      </w:r>
      <w:r w:rsidR="00FB647B">
        <w:t>ksikerroksisen talon katolle ei siis tarvita kattosiltaa vaikka katto ol</w:t>
      </w:r>
      <w:r w:rsidR="00FB647B">
        <w:t>i</w:t>
      </w:r>
      <w:r w:rsidR="00FB647B">
        <w:t>si jyrkähkökin. Onko putoaminen yksikerroksisen rakennuksen kato</w:t>
      </w:r>
      <w:r w:rsidR="00FB647B">
        <w:t>l</w:t>
      </w:r>
      <w:r w:rsidR="00FB647B">
        <w:t>ta vähemmän vaarallista kuin putoami</w:t>
      </w:r>
      <w:r w:rsidR="00A74426">
        <w:t xml:space="preserve">nen kaksikerroksisen </w:t>
      </w:r>
      <w:r w:rsidR="00FB647B">
        <w:t>rake</w:t>
      </w:r>
      <w:r w:rsidR="00FB647B">
        <w:t>n</w:t>
      </w:r>
      <w:r w:rsidR="00FB647B">
        <w:t>nukse</w:t>
      </w:r>
      <w:r w:rsidR="00F62C3D">
        <w:t>n</w:t>
      </w:r>
      <w:r w:rsidR="00FB647B">
        <w:t xml:space="preserve"> katolta</w:t>
      </w:r>
      <w:r w:rsidR="00A74426">
        <w:t>?</w:t>
      </w:r>
      <w:r w:rsidR="00FB647B">
        <w:t xml:space="preserve"> Kyllä ei ole.</w:t>
      </w:r>
    </w:p>
    <w:p w14:paraId="52609B8B" w14:textId="77777777" w:rsidR="00186FBC" w:rsidRDefault="00186FBC" w:rsidP="00186FBC">
      <w:pPr>
        <w:ind w:left="2552"/>
      </w:pPr>
    </w:p>
    <w:p w14:paraId="628AD1D1" w14:textId="77777777" w:rsidR="006C4D5B" w:rsidRDefault="006C4D5B" w:rsidP="00186FBC">
      <w:pPr>
        <w:ind w:left="2552"/>
      </w:pPr>
    </w:p>
    <w:p w14:paraId="02A03ACA" w14:textId="77777777" w:rsidR="006C4D5B" w:rsidRDefault="006C4D5B" w:rsidP="00186FBC">
      <w:pPr>
        <w:ind w:left="2552"/>
      </w:pPr>
    </w:p>
    <w:p w14:paraId="325D142B" w14:textId="77777777" w:rsidR="006C4D5B" w:rsidRDefault="006C4D5B" w:rsidP="006C4D5B">
      <w:pPr>
        <w:ind w:left="2552"/>
      </w:pPr>
      <w:r>
        <w:t xml:space="preserve">Jyväskylän kaupungin rakennusvalvonnan huomiot kokosi yhteen </w:t>
      </w:r>
    </w:p>
    <w:p w14:paraId="7A301529" w14:textId="77777777" w:rsidR="006C4D5B" w:rsidRDefault="006C4D5B" w:rsidP="006C4D5B">
      <w:pPr>
        <w:ind w:left="2552"/>
      </w:pPr>
    </w:p>
    <w:p w14:paraId="21A8C2F4" w14:textId="77777777" w:rsidR="006C4D5B" w:rsidRDefault="006C4D5B" w:rsidP="006C4D5B">
      <w:pPr>
        <w:ind w:left="2552"/>
      </w:pPr>
    </w:p>
    <w:p w14:paraId="175B12D1" w14:textId="31D76B90" w:rsidR="006C4D5B" w:rsidRDefault="006C4D5B" w:rsidP="006C4D5B">
      <w:pPr>
        <w:ind w:left="2552"/>
      </w:pPr>
      <w:r>
        <w:tab/>
      </w:r>
      <w:r>
        <w:tab/>
      </w:r>
      <w:r>
        <w:tab/>
        <w:t>Risto Mustonen, lupainsinööri</w:t>
      </w:r>
    </w:p>
    <w:p w14:paraId="69EC85D7" w14:textId="1B31804B" w:rsidR="006C4D5B" w:rsidRDefault="006C4D5B" w:rsidP="006C4D5B">
      <w:pPr>
        <w:ind w:left="2552"/>
      </w:pPr>
      <w:r>
        <w:tab/>
      </w:r>
      <w:r>
        <w:tab/>
      </w:r>
      <w:r>
        <w:tab/>
      </w:r>
      <w:hyperlink r:id="rId17" w:history="1">
        <w:r w:rsidRPr="000807A9">
          <w:rPr>
            <w:rStyle w:val="Hyperlinkki"/>
          </w:rPr>
          <w:t>risto.mustonen@jkl.fi</w:t>
        </w:r>
      </w:hyperlink>
    </w:p>
    <w:p w14:paraId="7B7C33B3" w14:textId="5924483F" w:rsidR="006C4D5B" w:rsidRDefault="006C4D5B" w:rsidP="006C4D5B">
      <w:pPr>
        <w:ind w:left="2552"/>
      </w:pPr>
      <w:r>
        <w:tab/>
      </w:r>
      <w:r>
        <w:tab/>
      </w:r>
      <w:r>
        <w:tab/>
        <w:t>p. 014-2665 211</w:t>
      </w:r>
    </w:p>
    <w:p w14:paraId="57FBF9A0" w14:textId="043E6D1C" w:rsidR="006C4D5B" w:rsidRDefault="006C4D5B" w:rsidP="006C4D5B">
      <w:pPr>
        <w:ind w:left="2552"/>
      </w:pPr>
      <w:r>
        <w:tab/>
      </w:r>
      <w:r>
        <w:tab/>
        <w:t xml:space="preserve"> </w:t>
      </w:r>
    </w:p>
    <w:p w14:paraId="352490D0" w14:textId="77777777" w:rsidR="00F806F7" w:rsidRDefault="00F806F7" w:rsidP="00FC0422">
      <w:pPr>
        <w:ind w:left="6237"/>
      </w:pPr>
    </w:p>
    <w:p w14:paraId="33E61F17" w14:textId="77777777" w:rsidR="008E4B85" w:rsidRDefault="008E4B85" w:rsidP="00B43ADF"/>
    <w:sectPr w:rsidR="008E4B85" w:rsidSect="002B2EEE">
      <w:headerReference w:type="default" r:id="rId18"/>
      <w:headerReference w:type="first" r:id="rId19"/>
      <w:footerReference w:type="first" r:id="rId20"/>
      <w:pgSz w:w="11906" w:h="16838"/>
      <w:pgMar w:top="567" w:right="851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3EBFC" w14:textId="77777777" w:rsidR="0024342F" w:rsidRDefault="0024342F" w:rsidP="008B3910">
      <w:r>
        <w:separator/>
      </w:r>
    </w:p>
  </w:endnote>
  <w:endnote w:type="continuationSeparator" w:id="0">
    <w:p w14:paraId="16522410" w14:textId="77777777" w:rsidR="0024342F" w:rsidRDefault="0024342F" w:rsidP="008B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icMT">
    <w:altName w:val="News Gothic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61F69" w14:textId="77777777" w:rsidR="007D1C57" w:rsidRPr="00AF2E13" w:rsidRDefault="009D1924" w:rsidP="00C606C3">
    <w:pPr>
      <w:pStyle w:val="Alatunniste"/>
      <w:tabs>
        <w:tab w:val="clear" w:pos="4819"/>
        <w:tab w:val="clear" w:pos="9638"/>
        <w:tab w:val="right" w:pos="9923"/>
      </w:tabs>
      <w:rPr>
        <w:sz w:val="16"/>
      </w:rPr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33E61F72" wp14:editId="33E61F73">
          <wp:simplePos x="0" y="0"/>
          <wp:positionH relativeFrom="column">
            <wp:posOffset>5528945</wp:posOffset>
          </wp:positionH>
          <wp:positionV relativeFrom="paragraph">
            <wp:posOffset>-7620</wp:posOffset>
          </wp:positionV>
          <wp:extent cx="1100455" cy="1083310"/>
          <wp:effectExtent l="0" t="0" r="0" b="8890"/>
          <wp:wrapNone/>
          <wp:docPr id="14" name="Kuva 13" descr="Kuvaus: Macintosh HD:Users:terhipekkarinen:Documents:DOT_ilme:VALMIIT_ELOKUU_2012:Aineistot:Graafiset elementit:Aallokkomerkki :1-väri-Aallokkomerkki-leikattu-A4-kulmaan50pros_vii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3" descr="Kuvaus: Macintosh HD:Users:terhipekkarinen:Documents:DOT_ilme:VALMIIT_ELOKUU_2012:Aineistot:Graafiset elementit:Aallokkomerkki :1-väri-Aallokkomerkki-leikattu-A4-kulmaan50pros_viiv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E61F6A" w14:textId="77777777" w:rsidR="00904DA3" w:rsidRPr="00AF2E13" w:rsidRDefault="00904DA3" w:rsidP="00C606C3">
    <w:pPr>
      <w:pStyle w:val="Alatunniste"/>
      <w:tabs>
        <w:tab w:val="clear" w:pos="4819"/>
        <w:tab w:val="clear" w:pos="9638"/>
        <w:tab w:val="right" w:pos="9923"/>
      </w:tabs>
      <w:rPr>
        <w:sz w:val="16"/>
      </w:rPr>
    </w:pPr>
  </w:p>
  <w:p w14:paraId="33E61F6B" w14:textId="77777777" w:rsidR="007D1C57" w:rsidRPr="00AF2E13" w:rsidRDefault="00387450" w:rsidP="008D46F3">
    <w:pPr>
      <w:pStyle w:val="BasicParagraph"/>
      <w:rPr>
        <w:rFonts w:ascii="Arial" w:hAnsi="Arial" w:cs="NewsGothicMT"/>
        <w:sz w:val="16"/>
        <w:szCs w:val="15"/>
        <w:lang w:val="fi-FI"/>
      </w:rPr>
    </w:pPr>
    <w:r>
      <w:rPr>
        <w:rFonts w:ascii="Arial" w:hAnsi="Arial" w:cs="NewsGothicMT"/>
        <w:sz w:val="16"/>
        <w:szCs w:val="15"/>
        <w:lang w:val="fi-FI"/>
      </w:rPr>
      <w:t>Hannikaisenkatu 17</w:t>
    </w:r>
    <w:r w:rsidR="007D1C57" w:rsidRPr="00AF2E13">
      <w:rPr>
        <w:rFonts w:ascii="Arial" w:hAnsi="Arial" w:cs="NewsGothicMT"/>
        <w:sz w:val="16"/>
        <w:szCs w:val="15"/>
        <w:lang w:val="fi-FI"/>
      </w:rPr>
      <w:t xml:space="preserve">  •  PL </w:t>
    </w:r>
    <w:r>
      <w:rPr>
        <w:rFonts w:ascii="Arial" w:hAnsi="Arial" w:cs="NewsGothicMT"/>
        <w:sz w:val="16"/>
        <w:szCs w:val="15"/>
        <w:lang w:val="fi-FI"/>
      </w:rPr>
      <w:t>233</w:t>
    </w:r>
    <w:r w:rsidR="007D1C57" w:rsidRPr="00AF2E13">
      <w:rPr>
        <w:rFonts w:ascii="Arial" w:hAnsi="Arial" w:cs="NewsGothicMT"/>
        <w:sz w:val="16"/>
        <w:szCs w:val="15"/>
        <w:lang w:val="fi-FI"/>
      </w:rPr>
      <w:t>, 40101 Jyväskylä</w:t>
    </w:r>
  </w:p>
  <w:p w14:paraId="33E61F6C" w14:textId="77777777" w:rsidR="007D1C57" w:rsidRPr="00AF2E13" w:rsidRDefault="007D1C57" w:rsidP="008D46F3">
    <w:pPr>
      <w:pStyle w:val="BasicParagraph"/>
      <w:tabs>
        <w:tab w:val="left" w:pos="7627"/>
      </w:tabs>
      <w:rPr>
        <w:rFonts w:ascii="Arial" w:hAnsi="Arial" w:cs="NewsGothicMT"/>
        <w:sz w:val="16"/>
        <w:szCs w:val="15"/>
        <w:lang w:val="fi-FI"/>
      </w:rPr>
    </w:pPr>
    <w:r w:rsidRPr="00AF2E13">
      <w:rPr>
        <w:rFonts w:ascii="Arial" w:hAnsi="Arial" w:cs="NewsGothicMT"/>
        <w:sz w:val="16"/>
        <w:szCs w:val="15"/>
        <w:lang w:val="fi-FI"/>
      </w:rPr>
      <w:t xml:space="preserve">Laskutusosoite: PL </w:t>
    </w:r>
    <w:r w:rsidR="008E117B">
      <w:rPr>
        <w:rFonts w:ascii="Arial" w:hAnsi="Arial" w:cs="NewsGothicMT"/>
        <w:sz w:val="16"/>
        <w:szCs w:val="15"/>
        <w:lang w:val="fi-FI"/>
      </w:rPr>
      <w:t>184</w:t>
    </w:r>
    <w:r w:rsidRPr="00AF2E13">
      <w:rPr>
        <w:rFonts w:ascii="Arial" w:hAnsi="Arial" w:cs="NewsGothicMT"/>
        <w:sz w:val="16"/>
        <w:szCs w:val="15"/>
        <w:lang w:val="fi-FI"/>
      </w:rPr>
      <w:t>, 00026 B</w:t>
    </w:r>
    <w:r>
      <w:rPr>
        <w:rFonts w:ascii="Arial" w:hAnsi="Arial" w:cs="NewsGothicMT"/>
        <w:sz w:val="16"/>
        <w:szCs w:val="15"/>
        <w:lang w:val="fi-FI"/>
      </w:rPr>
      <w:t>asware</w:t>
    </w:r>
  </w:p>
  <w:p w14:paraId="33E61F6D" w14:textId="77777777" w:rsidR="007D1C57" w:rsidRDefault="004323AC" w:rsidP="00C606C3">
    <w:pPr>
      <w:pStyle w:val="BasicParagraph"/>
      <w:rPr>
        <w:rFonts w:ascii="Arial" w:hAnsi="Arial" w:cs="NewsGothicMT"/>
        <w:sz w:val="16"/>
        <w:szCs w:val="15"/>
        <w:lang w:val="fi-FI"/>
      </w:rPr>
    </w:pPr>
    <w:r>
      <w:rPr>
        <w:rFonts w:ascii="Arial" w:hAnsi="Arial" w:cs="NewsGothicMT"/>
        <w:sz w:val="16"/>
        <w:szCs w:val="15"/>
        <w:lang w:val="fi-FI"/>
      </w:rPr>
      <w:t>Verkkolaskun OVT-tunnus</w:t>
    </w:r>
    <w:r w:rsidR="007D1C57">
      <w:rPr>
        <w:rFonts w:ascii="Arial" w:hAnsi="Arial" w:cs="NewsGothicMT"/>
        <w:sz w:val="16"/>
        <w:szCs w:val="15"/>
        <w:lang w:val="fi-FI"/>
      </w:rPr>
      <w:t xml:space="preserve">: </w:t>
    </w:r>
    <w:r w:rsidR="008E117B">
      <w:rPr>
        <w:rFonts w:ascii="Arial" w:hAnsi="Arial" w:cs="NewsGothicMT"/>
        <w:sz w:val="16"/>
        <w:szCs w:val="15"/>
        <w:lang w:val="fi-FI"/>
      </w:rPr>
      <w:t>003701746664800</w:t>
    </w:r>
  </w:p>
  <w:p w14:paraId="33E61F6E" w14:textId="77777777" w:rsidR="007D1C57" w:rsidRPr="00AF2E13" w:rsidRDefault="007D1C57" w:rsidP="00C606C3">
    <w:pPr>
      <w:pStyle w:val="BasicParagraph"/>
      <w:rPr>
        <w:rFonts w:ascii="Arial" w:hAnsi="Arial" w:cs="NewsGothicMT"/>
        <w:sz w:val="16"/>
        <w:szCs w:val="15"/>
        <w:lang w:val="fi-FI"/>
      </w:rPr>
    </w:pPr>
    <w:r>
      <w:rPr>
        <w:rFonts w:ascii="Arial" w:hAnsi="Arial" w:cs="NewsGothicMT"/>
        <w:sz w:val="16"/>
        <w:szCs w:val="15"/>
        <w:lang w:val="fi-FI"/>
      </w:rPr>
      <w:t>Puhelin: 014</w:t>
    </w:r>
    <w:r w:rsidR="00387450">
      <w:rPr>
        <w:rFonts w:ascii="Arial" w:hAnsi="Arial" w:cs="NewsGothicMT"/>
        <w:sz w:val="16"/>
        <w:szCs w:val="15"/>
        <w:lang w:val="fi-FI"/>
      </w:rPr>
      <w:t> </w:t>
    </w:r>
    <w:r>
      <w:rPr>
        <w:rFonts w:ascii="Arial" w:hAnsi="Arial" w:cs="NewsGothicMT"/>
        <w:sz w:val="16"/>
        <w:szCs w:val="15"/>
        <w:lang w:val="fi-FI"/>
      </w:rPr>
      <w:t>26</w:t>
    </w:r>
    <w:r w:rsidR="00387450">
      <w:rPr>
        <w:rFonts w:ascii="Arial" w:hAnsi="Arial" w:cs="NewsGothicMT"/>
        <w:sz w:val="16"/>
        <w:szCs w:val="15"/>
        <w:lang w:val="fi-FI"/>
      </w:rPr>
      <w:t>6 0680</w:t>
    </w:r>
    <w:r>
      <w:rPr>
        <w:rFonts w:ascii="Arial" w:hAnsi="Arial" w:cs="NewsGothicMT"/>
        <w:sz w:val="16"/>
        <w:szCs w:val="15"/>
        <w:lang w:val="fi-FI"/>
      </w:rPr>
      <w:t xml:space="preserve">  •  Vaihde: 014 26</w:t>
    </w:r>
    <w:r w:rsidRPr="00AF2E13">
      <w:rPr>
        <w:rFonts w:ascii="Arial" w:hAnsi="Arial" w:cs="NewsGothicMT"/>
        <w:sz w:val="16"/>
        <w:szCs w:val="15"/>
        <w:lang w:val="fi-FI"/>
      </w:rPr>
      <w:t>6</w:t>
    </w:r>
    <w:r>
      <w:rPr>
        <w:rFonts w:ascii="Arial" w:hAnsi="Arial" w:cs="NewsGothicMT"/>
        <w:sz w:val="16"/>
        <w:szCs w:val="15"/>
        <w:lang w:val="fi-FI"/>
      </w:rPr>
      <w:t xml:space="preserve"> </w:t>
    </w:r>
    <w:r w:rsidRPr="00AF2E13">
      <w:rPr>
        <w:rFonts w:ascii="Arial" w:hAnsi="Arial" w:cs="NewsGothicMT"/>
        <w:sz w:val="16"/>
        <w:szCs w:val="15"/>
        <w:lang w:val="fi-FI"/>
      </w:rPr>
      <w:t xml:space="preserve">0000 </w:t>
    </w:r>
  </w:p>
  <w:p w14:paraId="33E61F6F" w14:textId="77777777" w:rsidR="007D1C57" w:rsidRPr="00C606C3" w:rsidRDefault="007D1C57" w:rsidP="00C606C3">
    <w:pPr>
      <w:pStyle w:val="BasicParagraph"/>
      <w:rPr>
        <w:rFonts w:ascii="Arial" w:hAnsi="Arial" w:cs="NewsGothicMT"/>
        <w:sz w:val="16"/>
        <w:szCs w:val="15"/>
        <w:lang w:val="fi-FI"/>
      </w:rPr>
    </w:pPr>
    <w:r w:rsidRPr="00AF2E13">
      <w:rPr>
        <w:rFonts w:ascii="Arial" w:hAnsi="Arial" w:cs="NewsGothicMT"/>
        <w:sz w:val="16"/>
        <w:szCs w:val="15"/>
        <w:lang w:val="fi-FI"/>
      </w:rPr>
      <w:t>etunimi.sukunimi@jkl.fi  •</w:t>
    </w:r>
    <w:r>
      <w:rPr>
        <w:rFonts w:ascii="Arial" w:hAnsi="Arial" w:cs="NewsGothicMT"/>
        <w:sz w:val="16"/>
        <w:szCs w:val="15"/>
        <w:lang w:val="fi-FI"/>
      </w:rPr>
      <w:t xml:space="preserve">  </w:t>
    </w:r>
    <w:r w:rsidR="00B43ADF">
      <w:rPr>
        <w:rFonts w:ascii="Arial" w:hAnsi="Arial" w:cs="NewsGothicMT"/>
        <w:sz w:val="16"/>
        <w:szCs w:val="15"/>
        <w:lang w:val="fi-FI"/>
      </w:rPr>
      <w:t>www.</w:t>
    </w:r>
    <w:r>
      <w:rPr>
        <w:rFonts w:ascii="Arial" w:hAnsi="Arial" w:cs="NewsGothicMT"/>
        <w:sz w:val="16"/>
        <w:szCs w:val="15"/>
        <w:lang w:val="fi-FI"/>
      </w:rPr>
      <w:t>jyvaskyla.fi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9942C" w14:textId="77777777" w:rsidR="0024342F" w:rsidRDefault="0024342F" w:rsidP="008B3910">
      <w:r>
        <w:separator/>
      </w:r>
    </w:p>
  </w:footnote>
  <w:footnote w:type="continuationSeparator" w:id="0">
    <w:p w14:paraId="112D3D2B" w14:textId="77777777" w:rsidR="0024342F" w:rsidRDefault="0024342F" w:rsidP="008B3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61F5A" w14:textId="77777777" w:rsidR="007D1C57" w:rsidRDefault="007D1C57" w:rsidP="0018674D">
    <w:pPr>
      <w:pStyle w:val="Yltunniste"/>
      <w:tabs>
        <w:tab w:val="clear" w:pos="4819"/>
        <w:tab w:val="clear" w:pos="9638"/>
        <w:tab w:val="left" w:pos="1021"/>
      </w:tabs>
      <w:rPr>
        <w:sz w:val="16"/>
      </w:rPr>
    </w:pPr>
  </w:p>
  <w:p w14:paraId="33E61F5B" w14:textId="77777777" w:rsidR="007D1C57" w:rsidRDefault="007D1C57" w:rsidP="0018674D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  <w:r>
      <w:rPr>
        <w:sz w:val="18"/>
      </w:rPr>
      <w:t>JYVÄSKYLÄN KAUPUNKI</w:t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 w:rsidRPr="00C606C3">
      <w:rPr>
        <w:b/>
        <w:sz w:val="18"/>
      </w:rPr>
      <w:t>Asiakirjatyyppi</w:t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>
      <w:rPr>
        <w:rStyle w:val="Sivunumero"/>
        <w:sz w:val="18"/>
      </w:rPr>
      <w:fldChar w:fldCharType="begin"/>
    </w:r>
    <w:r>
      <w:rPr>
        <w:rStyle w:val="Sivunumero"/>
        <w:sz w:val="18"/>
      </w:rPr>
      <w:instrText xml:space="preserve"> PAGE </w:instrText>
    </w:r>
    <w:r>
      <w:rPr>
        <w:rStyle w:val="Sivunumero"/>
        <w:sz w:val="18"/>
      </w:rPr>
      <w:fldChar w:fldCharType="separate"/>
    </w:r>
    <w:r w:rsidR="003D515F">
      <w:rPr>
        <w:rStyle w:val="Sivunumero"/>
        <w:noProof/>
        <w:sz w:val="18"/>
      </w:rPr>
      <w:t>3</w:t>
    </w:r>
    <w:r>
      <w:rPr>
        <w:rStyle w:val="Sivunumero"/>
        <w:sz w:val="18"/>
      </w:rPr>
      <w:fldChar w:fldCharType="end"/>
    </w:r>
  </w:p>
  <w:p w14:paraId="33E61F5C" w14:textId="77777777" w:rsidR="007D1C57" w:rsidRDefault="007D1C57" w:rsidP="0018674D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</w:p>
  <w:p w14:paraId="33E61F5D" w14:textId="77777777" w:rsidR="0049709C" w:rsidRDefault="009372FF" w:rsidP="0049709C">
    <w:pPr>
      <w:pStyle w:val="Yltunniste"/>
      <w:tabs>
        <w:tab w:val="clear" w:pos="4819"/>
        <w:tab w:val="clear" w:pos="9638"/>
        <w:tab w:val="left" w:pos="1021"/>
      </w:tabs>
      <w:rPr>
        <w:b/>
        <w:sz w:val="18"/>
      </w:rPr>
    </w:pPr>
    <w:r>
      <w:rPr>
        <w:b/>
        <w:sz w:val="18"/>
      </w:rPr>
      <w:t>Kaupunkirakennepalvelut</w:t>
    </w:r>
  </w:p>
  <w:p w14:paraId="33E61F5E" w14:textId="77777777" w:rsidR="007D1C57" w:rsidRPr="004F7E2A" w:rsidRDefault="0049709C" w:rsidP="008E4B85">
    <w:pPr>
      <w:pStyle w:val="Yltunniste"/>
      <w:tabs>
        <w:tab w:val="clear" w:pos="4819"/>
        <w:tab w:val="clear" w:pos="9638"/>
        <w:tab w:val="left" w:pos="1021"/>
      </w:tabs>
      <w:rPr>
        <w:b/>
        <w:sz w:val="18"/>
      </w:rPr>
    </w:pPr>
    <w:r>
      <w:rPr>
        <w:b/>
        <w:sz w:val="18"/>
        <w:szCs w:val="18"/>
      </w:rPr>
      <w:t>Rakennusvalvonta</w:t>
    </w:r>
    <w:r>
      <w:rPr>
        <w:sz w:val="18"/>
      </w:rPr>
      <w:tab/>
    </w:r>
    <w:r>
      <w:rPr>
        <w:sz w:val="18"/>
      </w:rPr>
      <w:tab/>
    </w:r>
    <w:r>
      <w:rPr>
        <w:sz w:val="18"/>
      </w:rPr>
      <w:tab/>
    </w:r>
    <w:r w:rsidR="007D1C57">
      <w:rPr>
        <w:sz w:val="18"/>
      </w:rPr>
      <w:fldChar w:fldCharType="begin"/>
    </w:r>
    <w:r w:rsidR="007D1C57">
      <w:rPr>
        <w:sz w:val="18"/>
      </w:rPr>
      <w:instrText xml:space="preserve"> DATE \@ "d.M.yyyy" </w:instrText>
    </w:r>
    <w:r w:rsidR="007D1C57">
      <w:rPr>
        <w:sz w:val="18"/>
      </w:rPr>
      <w:fldChar w:fldCharType="separate"/>
    </w:r>
    <w:r w:rsidR="006C4D5B">
      <w:rPr>
        <w:noProof/>
        <w:sz w:val="18"/>
      </w:rPr>
      <w:t>13.1.2017</w:t>
    </w:r>
    <w:r w:rsidR="007D1C57">
      <w:rPr>
        <w:sz w:val="18"/>
      </w:rPr>
      <w:fldChar w:fldCharType="end"/>
    </w:r>
  </w:p>
  <w:p w14:paraId="33E61F5F" w14:textId="77777777" w:rsidR="007D1C57" w:rsidRPr="001C2E8C" w:rsidRDefault="007D1C57" w:rsidP="009A1F52">
    <w:pPr>
      <w:pStyle w:val="Yltunniste"/>
      <w:tabs>
        <w:tab w:val="clear" w:pos="4819"/>
        <w:tab w:val="clear" w:pos="9638"/>
      </w:tabs>
      <w:rPr>
        <w:sz w:val="62"/>
        <w:szCs w:val="6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61F62" w14:textId="77777777" w:rsidR="007D1C57" w:rsidRDefault="009D1924" w:rsidP="00B81760">
    <w:pPr>
      <w:pStyle w:val="Yltunniste"/>
      <w:tabs>
        <w:tab w:val="clear" w:pos="4819"/>
        <w:tab w:val="clear" w:pos="9638"/>
        <w:tab w:val="left" w:pos="1021"/>
      </w:tabs>
      <w:rPr>
        <w:sz w:val="16"/>
      </w:rPr>
    </w:pPr>
    <w:r>
      <w:rPr>
        <w:noProof/>
        <w:lang w:eastAsia="fi-FI"/>
      </w:rPr>
      <w:drawing>
        <wp:anchor distT="0" distB="0" distL="114300" distR="114300" simplePos="0" relativeHeight="251657216" behindDoc="1" locked="0" layoutInCell="0" allowOverlap="1" wp14:anchorId="33E61F70" wp14:editId="33E61F71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476250" cy="723900"/>
          <wp:effectExtent l="0" t="0" r="6350" b="12700"/>
          <wp:wrapTight wrapText="bothSides">
            <wp:wrapPolygon edited="0">
              <wp:start x="0" y="0"/>
              <wp:lineTo x="0" y="21221"/>
              <wp:lineTo x="20736" y="21221"/>
              <wp:lineTo x="20736" y="0"/>
              <wp:lineTo x="0" y="0"/>
            </wp:wrapPolygon>
          </wp:wrapTight>
          <wp:docPr id="15" name="Kuva 8" descr="Kuvaus: vaak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8" descr="Kuvaus: vaakm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E61F63" w14:textId="4015F648" w:rsidR="007D1C57" w:rsidRDefault="007D1C57" w:rsidP="00382E92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  <w:r>
      <w:rPr>
        <w:sz w:val="18"/>
      </w:rPr>
      <w:tab/>
      <w:t>JYVÄSKYLÄN KAUPUNKI</w:t>
    </w:r>
    <w:r>
      <w:rPr>
        <w:sz w:val="18"/>
      </w:rPr>
      <w:tab/>
    </w:r>
    <w:r>
      <w:rPr>
        <w:sz w:val="18"/>
      </w:rPr>
      <w:tab/>
    </w:r>
    <w:r>
      <w:rPr>
        <w:b/>
        <w:sz w:val="18"/>
      </w:rPr>
      <w:tab/>
    </w:r>
  </w:p>
  <w:p w14:paraId="33E61F64" w14:textId="77777777" w:rsidR="007D1C57" w:rsidRDefault="007D1C57" w:rsidP="00382E92">
    <w:pPr>
      <w:pStyle w:val="Yltunniste"/>
      <w:tabs>
        <w:tab w:val="clear" w:pos="4819"/>
        <w:tab w:val="clear" w:pos="9638"/>
        <w:tab w:val="left" w:pos="1021"/>
      </w:tabs>
      <w:rPr>
        <w:sz w:val="18"/>
      </w:rPr>
    </w:pPr>
  </w:p>
  <w:p w14:paraId="33E61F65" w14:textId="77777777" w:rsidR="007D1C57" w:rsidRDefault="008E117B" w:rsidP="00382E92">
    <w:pPr>
      <w:pStyle w:val="Yltunniste"/>
      <w:tabs>
        <w:tab w:val="clear" w:pos="4819"/>
        <w:tab w:val="clear" w:pos="9638"/>
        <w:tab w:val="left" w:pos="1021"/>
      </w:tabs>
      <w:ind w:left="1021"/>
      <w:rPr>
        <w:b/>
        <w:sz w:val="18"/>
      </w:rPr>
    </w:pPr>
    <w:r>
      <w:rPr>
        <w:b/>
        <w:sz w:val="18"/>
      </w:rPr>
      <w:t>K</w:t>
    </w:r>
    <w:r w:rsidR="00387450">
      <w:rPr>
        <w:b/>
        <w:sz w:val="18"/>
      </w:rPr>
      <w:t>aupunkirakenne</w:t>
    </w:r>
    <w:r>
      <w:rPr>
        <w:b/>
        <w:sz w:val="18"/>
      </w:rPr>
      <w:t>palvelut</w:t>
    </w:r>
  </w:p>
  <w:p w14:paraId="33E61F66" w14:textId="7A9290A9" w:rsidR="007D1C57" w:rsidRDefault="00840F61" w:rsidP="00B4328C">
    <w:pPr>
      <w:pStyle w:val="Yltunniste"/>
      <w:tabs>
        <w:tab w:val="clear" w:pos="4819"/>
        <w:tab w:val="clear" w:pos="9638"/>
        <w:tab w:val="left" w:pos="1021"/>
        <w:tab w:val="left" w:pos="1304"/>
        <w:tab w:val="left" w:pos="2608"/>
        <w:tab w:val="left" w:pos="3912"/>
        <w:tab w:val="left" w:pos="5216"/>
        <w:tab w:val="left" w:pos="6645"/>
      </w:tabs>
      <w:ind w:left="1021"/>
      <w:rPr>
        <w:sz w:val="18"/>
      </w:rPr>
    </w:pPr>
    <w:r>
      <w:rPr>
        <w:b/>
        <w:sz w:val="18"/>
      </w:rPr>
      <w:t>Rakennusvalvonta</w:t>
    </w:r>
    <w:r w:rsidR="007D1C57">
      <w:rPr>
        <w:b/>
        <w:sz w:val="18"/>
      </w:rPr>
      <w:tab/>
    </w:r>
    <w:r w:rsidR="007D1C57">
      <w:rPr>
        <w:b/>
        <w:sz w:val="18"/>
      </w:rPr>
      <w:tab/>
    </w:r>
  </w:p>
  <w:p w14:paraId="33E61F67" w14:textId="77777777" w:rsidR="007D1C57" w:rsidRPr="00AD7E91" w:rsidRDefault="007D1C57" w:rsidP="00382E92">
    <w:pPr>
      <w:pStyle w:val="Yltunniste"/>
      <w:tabs>
        <w:tab w:val="clear" w:pos="4819"/>
        <w:tab w:val="clear" w:pos="9638"/>
      </w:tabs>
      <w:rPr>
        <w:sz w:val="18"/>
        <w:szCs w:val="18"/>
      </w:rPr>
    </w:pPr>
  </w:p>
  <w:p w14:paraId="33E61F68" w14:textId="77777777" w:rsidR="007D1C57" w:rsidRPr="0098022E" w:rsidRDefault="007D1C57">
    <w:pPr>
      <w:pStyle w:val="Yltunniste"/>
      <w:rPr>
        <w:sz w:val="62"/>
        <w:szCs w:val="6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50B"/>
    <w:rsid w:val="00001417"/>
    <w:rsid w:val="00012E7D"/>
    <w:rsid w:val="00022084"/>
    <w:rsid w:val="00022D42"/>
    <w:rsid w:val="00024465"/>
    <w:rsid w:val="000263B6"/>
    <w:rsid w:val="00055348"/>
    <w:rsid w:val="00055AF4"/>
    <w:rsid w:val="0006438E"/>
    <w:rsid w:val="000D5DED"/>
    <w:rsid w:val="0018674D"/>
    <w:rsid w:val="00186FBC"/>
    <w:rsid w:val="001874C5"/>
    <w:rsid w:val="001C2A1E"/>
    <w:rsid w:val="001C2E8C"/>
    <w:rsid w:val="001D121B"/>
    <w:rsid w:val="001F3922"/>
    <w:rsid w:val="001F7317"/>
    <w:rsid w:val="00240D2C"/>
    <w:rsid w:val="0024342F"/>
    <w:rsid w:val="00246164"/>
    <w:rsid w:val="00251BB0"/>
    <w:rsid w:val="0026101F"/>
    <w:rsid w:val="002652C3"/>
    <w:rsid w:val="00284CAA"/>
    <w:rsid w:val="002A302A"/>
    <w:rsid w:val="002B2EEE"/>
    <w:rsid w:val="002B6B27"/>
    <w:rsid w:val="003047AA"/>
    <w:rsid w:val="0032645F"/>
    <w:rsid w:val="003315E4"/>
    <w:rsid w:val="00346310"/>
    <w:rsid w:val="00382E92"/>
    <w:rsid w:val="00387450"/>
    <w:rsid w:val="003C68FD"/>
    <w:rsid w:val="003D515F"/>
    <w:rsid w:val="003E20F0"/>
    <w:rsid w:val="004323AC"/>
    <w:rsid w:val="00434DB8"/>
    <w:rsid w:val="00441143"/>
    <w:rsid w:val="00452311"/>
    <w:rsid w:val="00453527"/>
    <w:rsid w:val="00481992"/>
    <w:rsid w:val="0049709C"/>
    <w:rsid w:val="004A0FFF"/>
    <w:rsid w:val="004F7E4F"/>
    <w:rsid w:val="00513B67"/>
    <w:rsid w:val="00582970"/>
    <w:rsid w:val="00582A61"/>
    <w:rsid w:val="00583B9E"/>
    <w:rsid w:val="005C6179"/>
    <w:rsid w:val="00606315"/>
    <w:rsid w:val="00622707"/>
    <w:rsid w:val="00643067"/>
    <w:rsid w:val="0067514C"/>
    <w:rsid w:val="00694254"/>
    <w:rsid w:val="0069480C"/>
    <w:rsid w:val="00696700"/>
    <w:rsid w:val="006B7C36"/>
    <w:rsid w:val="006C3F8F"/>
    <w:rsid w:val="006C41A5"/>
    <w:rsid w:val="006C4D5B"/>
    <w:rsid w:val="006C751F"/>
    <w:rsid w:val="006F0815"/>
    <w:rsid w:val="0073319D"/>
    <w:rsid w:val="00735831"/>
    <w:rsid w:val="00786BD4"/>
    <w:rsid w:val="007A536A"/>
    <w:rsid w:val="007B3A9E"/>
    <w:rsid w:val="007B6177"/>
    <w:rsid w:val="007C650B"/>
    <w:rsid w:val="007D1C57"/>
    <w:rsid w:val="008171AC"/>
    <w:rsid w:val="00824911"/>
    <w:rsid w:val="00840F61"/>
    <w:rsid w:val="008523A4"/>
    <w:rsid w:val="0086064F"/>
    <w:rsid w:val="0087019F"/>
    <w:rsid w:val="008818E8"/>
    <w:rsid w:val="0089181A"/>
    <w:rsid w:val="008A3695"/>
    <w:rsid w:val="008B0028"/>
    <w:rsid w:val="008B3910"/>
    <w:rsid w:val="008D46F3"/>
    <w:rsid w:val="008E117B"/>
    <w:rsid w:val="008E4B85"/>
    <w:rsid w:val="008F64CD"/>
    <w:rsid w:val="009019D9"/>
    <w:rsid w:val="00904DA3"/>
    <w:rsid w:val="00917707"/>
    <w:rsid w:val="009372FF"/>
    <w:rsid w:val="00957963"/>
    <w:rsid w:val="009762BE"/>
    <w:rsid w:val="0098022E"/>
    <w:rsid w:val="00990CCC"/>
    <w:rsid w:val="009A1F52"/>
    <w:rsid w:val="009C0A08"/>
    <w:rsid w:val="009D1924"/>
    <w:rsid w:val="009F353B"/>
    <w:rsid w:val="00A74426"/>
    <w:rsid w:val="00AA0239"/>
    <w:rsid w:val="00AA3C23"/>
    <w:rsid w:val="00AD7E91"/>
    <w:rsid w:val="00AF1250"/>
    <w:rsid w:val="00AF208B"/>
    <w:rsid w:val="00B4328C"/>
    <w:rsid w:val="00B43ADF"/>
    <w:rsid w:val="00B71A96"/>
    <w:rsid w:val="00B72DDD"/>
    <w:rsid w:val="00B81760"/>
    <w:rsid w:val="00BD3D04"/>
    <w:rsid w:val="00BE44A5"/>
    <w:rsid w:val="00C2374E"/>
    <w:rsid w:val="00C606C3"/>
    <w:rsid w:val="00CC1F2C"/>
    <w:rsid w:val="00CF4BE1"/>
    <w:rsid w:val="00D02D78"/>
    <w:rsid w:val="00D47828"/>
    <w:rsid w:val="00D8465D"/>
    <w:rsid w:val="00D92D2C"/>
    <w:rsid w:val="00D96102"/>
    <w:rsid w:val="00DA77B6"/>
    <w:rsid w:val="00DB08CB"/>
    <w:rsid w:val="00DD2611"/>
    <w:rsid w:val="00DF18F9"/>
    <w:rsid w:val="00DF3B55"/>
    <w:rsid w:val="00E13EE4"/>
    <w:rsid w:val="00E14165"/>
    <w:rsid w:val="00E20AD2"/>
    <w:rsid w:val="00E26AB8"/>
    <w:rsid w:val="00E4391F"/>
    <w:rsid w:val="00E522F2"/>
    <w:rsid w:val="00EB1B60"/>
    <w:rsid w:val="00ED2CF8"/>
    <w:rsid w:val="00F106D6"/>
    <w:rsid w:val="00F161FD"/>
    <w:rsid w:val="00F62C3D"/>
    <w:rsid w:val="00F806F7"/>
    <w:rsid w:val="00FB2402"/>
    <w:rsid w:val="00FB647B"/>
    <w:rsid w:val="00FC0422"/>
    <w:rsid w:val="00FC7351"/>
    <w:rsid w:val="00FE1BFE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E61E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Calibri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  <w:rPr>
      <w:sz w:val="24"/>
      <w:szCs w:val="24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="MS Gothic" w:cs="Cambria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="MS Gothic" w:cs="Cambria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="MS Gothic" w:cs="Cambria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="MS Gothic" w:cs="Cambria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="MS Gothic" w:cs="Cambria"/>
      <w:b/>
      <w:sz w:val="32"/>
      <w:szCs w:val="52"/>
    </w:rPr>
  </w:style>
  <w:style w:type="character" w:customStyle="1" w:styleId="OtsikkoChar">
    <w:name w:val="Otsikko Char"/>
    <w:link w:val="Otsikko"/>
    <w:uiPriority w:val="10"/>
    <w:rsid w:val="009A1F52"/>
    <w:rPr>
      <w:rFonts w:eastAsia="MS Gothic" w:cs="Cambria"/>
      <w:b/>
      <w:sz w:val="32"/>
      <w:szCs w:val="52"/>
    </w:rPr>
  </w:style>
  <w:style w:type="character" w:customStyle="1" w:styleId="Otsikko1Char">
    <w:name w:val="Otsikko 1 Char"/>
    <w:link w:val="Otsikko1"/>
    <w:uiPriority w:val="9"/>
    <w:rsid w:val="009A1F52"/>
    <w:rPr>
      <w:rFonts w:eastAsia="MS Gothic" w:cs="Cambria"/>
      <w:b/>
      <w:bCs/>
      <w:sz w:val="32"/>
      <w:szCs w:val="28"/>
    </w:rPr>
  </w:style>
  <w:style w:type="character" w:customStyle="1" w:styleId="Otsikko2Char">
    <w:name w:val="Otsikko 2 Char"/>
    <w:link w:val="Otsikko2"/>
    <w:uiPriority w:val="9"/>
    <w:semiHidden/>
    <w:rsid w:val="009A1F52"/>
    <w:rPr>
      <w:rFonts w:eastAsia="MS Gothic" w:cs="Cambria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="MS Gothic" w:cs="Cambria"/>
      <w:b/>
      <w:iCs/>
      <w:sz w:val="28"/>
    </w:rPr>
  </w:style>
  <w:style w:type="character" w:customStyle="1" w:styleId="AlaotsikkoChar">
    <w:name w:val="Alaotsikko Char"/>
    <w:link w:val="Alaotsikko"/>
    <w:uiPriority w:val="11"/>
    <w:rsid w:val="009A1F52"/>
    <w:rPr>
      <w:rFonts w:eastAsia="MS Gothic" w:cs="Cambria"/>
      <w:b/>
      <w:iCs/>
      <w:sz w:val="28"/>
      <w:szCs w:val="24"/>
    </w:rPr>
  </w:style>
  <w:style w:type="character" w:customStyle="1" w:styleId="Otsikko3Char">
    <w:name w:val="Otsikko 3 Char"/>
    <w:link w:val="Otsikko3"/>
    <w:uiPriority w:val="9"/>
    <w:semiHidden/>
    <w:rsid w:val="002B6B27"/>
    <w:rPr>
      <w:rFonts w:eastAsia="MS Gothic" w:cs="Cambria"/>
      <w:b/>
      <w:bCs/>
    </w:rPr>
  </w:style>
  <w:style w:type="character" w:customStyle="1" w:styleId="Otsikko4Char">
    <w:name w:val="Otsikko 4 Char"/>
    <w:link w:val="Otsikko4"/>
    <w:uiPriority w:val="9"/>
    <w:semiHidden/>
    <w:rsid w:val="008171AC"/>
    <w:rPr>
      <w:rFonts w:eastAsia="MS Gothic" w:cs="Cambria"/>
      <w:bCs/>
      <w:iCs/>
    </w:rPr>
  </w:style>
  <w:style w:type="paragraph" w:customStyle="1" w:styleId="BasicParagraph">
    <w:name w:val="[Basic Paragraph]"/>
    <w:basedOn w:val="Normaali"/>
    <w:uiPriority w:val="99"/>
    <w:rsid w:val="00B72D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lang w:val="en-GB" w:eastAsia="fi-FI"/>
    </w:rPr>
  </w:style>
  <w:style w:type="character" w:styleId="Sivunumero">
    <w:name w:val="page number"/>
    <w:semiHidden/>
    <w:unhideWhenUsed/>
    <w:rsid w:val="001F3922"/>
  </w:style>
  <w:style w:type="character" w:styleId="Hyperlinkki">
    <w:name w:val="Hyperlink"/>
    <w:rsid w:val="00FC04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Calibri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171AC"/>
    <w:rPr>
      <w:sz w:val="24"/>
      <w:szCs w:val="24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A1F52"/>
    <w:pPr>
      <w:keepNext/>
      <w:keepLines/>
      <w:outlineLvl w:val="0"/>
    </w:pPr>
    <w:rPr>
      <w:rFonts w:eastAsia="MS Gothic" w:cs="Cambria"/>
      <w:b/>
      <w:bCs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A1F52"/>
    <w:pPr>
      <w:keepNext/>
      <w:keepLines/>
      <w:outlineLvl w:val="1"/>
    </w:pPr>
    <w:rPr>
      <w:rFonts w:eastAsia="MS Gothic" w:cs="Cambria"/>
      <w:b/>
      <w:bCs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B6B27"/>
    <w:pPr>
      <w:keepNext/>
      <w:keepLines/>
      <w:outlineLvl w:val="2"/>
    </w:pPr>
    <w:rPr>
      <w:rFonts w:eastAsia="MS Gothic" w:cs="Cambria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171AC"/>
    <w:pPr>
      <w:keepNext/>
      <w:keepLines/>
      <w:outlineLvl w:val="3"/>
    </w:pPr>
    <w:rPr>
      <w:rFonts w:eastAsia="MS Gothic" w:cs="Cambria"/>
      <w:bCs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B3910"/>
  </w:style>
  <w:style w:type="paragraph" w:styleId="Alatunniste">
    <w:name w:val="footer"/>
    <w:basedOn w:val="Normaali"/>
    <w:link w:val="AlatunnisteChar"/>
    <w:unhideWhenUsed/>
    <w:rsid w:val="008B391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B3910"/>
  </w:style>
  <w:style w:type="paragraph" w:styleId="Seliteteksti">
    <w:name w:val="Balloon Text"/>
    <w:basedOn w:val="Normaali"/>
    <w:link w:val="SelitetekstiChar"/>
    <w:uiPriority w:val="99"/>
    <w:semiHidden/>
    <w:unhideWhenUsed/>
    <w:rsid w:val="008B391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8B3910"/>
    <w:rPr>
      <w:rFonts w:ascii="Tahoma" w:hAnsi="Tahoma" w:cs="Tahoma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9A1F52"/>
    <w:pPr>
      <w:framePr w:wrap="notBeside" w:vAnchor="text" w:hAnchor="text" w:y="1"/>
      <w:contextualSpacing/>
    </w:pPr>
    <w:rPr>
      <w:rFonts w:eastAsia="MS Gothic" w:cs="Cambria"/>
      <w:b/>
      <w:sz w:val="32"/>
      <w:szCs w:val="52"/>
    </w:rPr>
  </w:style>
  <w:style w:type="character" w:customStyle="1" w:styleId="OtsikkoChar">
    <w:name w:val="Otsikko Char"/>
    <w:link w:val="Otsikko"/>
    <w:uiPriority w:val="10"/>
    <w:rsid w:val="009A1F52"/>
    <w:rPr>
      <w:rFonts w:eastAsia="MS Gothic" w:cs="Cambria"/>
      <w:b/>
      <w:sz w:val="32"/>
      <w:szCs w:val="52"/>
    </w:rPr>
  </w:style>
  <w:style w:type="character" w:customStyle="1" w:styleId="Otsikko1Char">
    <w:name w:val="Otsikko 1 Char"/>
    <w:link w:val="Otsikko1"/>
    <w:uiPriority w:val="9"/>
    <w:rsid w:val="009A1F52"/>
    <w:rPr>
      <w:rFonts w:eastAsia="MS Gothic" w:cs="Cambria"/>
      <w:b/>
      <w:bCs/>
      <w:sz w:val="32"/>
      <w:szCs w:val="28"/>
    </w:rPr>
  </w:style>
  <w:style w:type="character" w:customStyle="1" w:styleId="Otsikko2Char">
    <w:name w:val="Otsikko 2 Char"/>
    <w:link w:val="Otsikko2"/>
    <w:uiPriority w:val="9"/>
    <w:semiHidden/>
    <w:rsid w:val="009A1F52"/>
    <w:rPr>
      <w:rFonts w:eastAsia="MS Gothic" w:cs="Cambria"/>
      <w:b/>
      <w:bCs/>
      <w:sz w:val="28"/>
      <w:szCs w:val="2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A1F52"/>
    <w:pPr>
      <w:numPr>
        <w:ilvl w:val="1"/>
      </w:numPr>
    </w:pPr>
    <w:rPr>
      <w:rFonts w:eastAsia="MS Gothic" w:cs="Cambria"/>
      <w:b/>
      <w:iCs/>
      <w:sz w:val="28"/>
    </w:rPr>
  </w:style>
  <w:style w:type="character" w:customStyle="1" w:styleId="AlaotsikkoChar">
    <w:name w:val="Alaotsikko Char"/>
    <w:link w:val="Alaotsikko"/>
    <w:uiPriority w:val="11"/>
    <w:rsid w:val="009A1F52"/>
    <w:rPr>
      <w:rFonts w:eastAsia="MS Gothic" w:cs="Cambria"/>
      <w:b/>
      <w:iCs/>
      <w:sz w:val="28"/>
      <w:szCs w:val="24"/>
    </w:rPr>
  </w:style>
  <w:style w:type="character" w:customStyle="1" w:styleId="Otsikko3Char">
    <w:name w:val="Otsikko 3 Char"/>
    <w:link w:val="Otsikko3"/>
    <w:uiPriority w:val="9"/>
    <w:semiHidden/>
    <w:rsid w:val="002B6B27"/>
    <w:rPr>
      <w:rFonts w:eastAsia="MS Gothic" w:cs="Cambria"/>
      <w:b/>
      <w:bCs/>
    </w:rPr>
  </w:style>
  <w:style w:type="character" w:customStyle="1" w:styleId="Otsikko4Char">
    <w:name w:val="Otsikko 4 Char"/>
    <w:link w:val="Otsikko4"/>
    <w:uiPriority w:val="9"/>
    <w:semiHidden/>
    <w:rsid w:val="008171AC"/>
    <w:rPr>
      <w:rFonts w:eastAsia="MS Gothic" w:cs="Cambria"/>
      <w:bCs/>
      <w:iCs/>
    </w:rPr>
  </w:style>
  <w:style w:type="paragraph" w:customStyle="1" w:styleId="BasicParagraph">
    <w:name w:val="[Basic Paragraph]"/>
    <w:basedOn w:val="Normaali"/>
    <w:uiPriority w:val="99"/>
    <w:rsid w:val="00B72D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lang w:val="en-GB" w:eastAsia="fi-FI"/>
    </w:rPr>
  </w:style>
  <w:style w:type="character" w:styleId="Sivunumero">
    <w:name w:val="page number"/>
    <w:semiHidden/>
    <w:unhideWhenUsed/>
    <w:rsid w:val="001F3922"/>
  </w:style>
  <w:style w:type="character" w:styleId="Hyperlinkki">
    <w:name w:val="Hyperlink"/>
    <w:rsid w:val="00FC04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kirjaamo@ym.fi" TargetMode="External"/><Relationship Id="rId17" Type="http://schemas.openxmlformats.org/officeDocument/2006/relationships/hyperlink" Target="mailto:risto.mustonen@jkl.f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pekka.lukkarinen@ym.fi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tonri\Desktop\Jkl_A4%20pohja_mv_word2010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Yleinen" ma:contentTypeID="0x01010005F00720816C7C41B43655261CBB164B00969098C492C6EB4E8C8F09BDE182B83D" ma:contentTypeVersion="18" ma:contentTypeDescription="" ma:contentTypeScope="" ma:versionID="b7fda79b26e7208b65d6a91801b08b46">
  <xsd:schema xmlns:xsd="http://www.w3.org/2001/XMLSchema" xmlns:p="http://schemas.microsoft.com/office/2006/metadata/properties" xmlns:ns2="f5c5f768-025d-4258-a717-78865902ec2e" targetNamespace="http://schemas.microsoft.com/office/2006/metadata/properties" ma:root="true" ma:fieldsID="a009fc11c1c3881593994c6b1629edb4" ns2:_="">
    <xsd:import namespace="f5c5f768-025d-4258-a717-78865902ec2e"/>
    <xsd:element name="properties">
      <xsd:complexType>
        <xsd:sequence>
          <xsd:element name="documentManagement">
            <xsd:complexType>
              <xsd:all>
                <xsd:element ref="ns2:Asiakirjan_x0020_nimi"/>
                <xsd:element ref="ns2:Omistava_x0020_organisaatio"/>
                <xsd:element ref="ns2:Asiakirjan_x0020_kirjoittaja"/>
                <xsd:element ref="ns2:Asiakirjalaji"/>
                <xsd:element ref="ns2:Asiakirjan_x0020_tila" minOccurs="0"/>
                <xsd:element ref="ns2:Julkisuus" minOccurs="0"/>
                <xsd:element ref="ns2:Säilytysaika" minOccurs="0"/>
                <xsd:element ref="ns2:Dokumentin_x0020_kuvaus" minOccurs="0"/>
                <xsd:element ref="ns2:Asiatunnus" minOccurs="0"/>
                <xsd:element ref="ns2:Diaarinumero" minOccurs="0"/>
                <xsd:element ref="ns2:Liiteasiakirja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5c5f768-025d-4258-a717-78865902ec2e" elementFormDefault="qualified">
    <xsd:import namespace="http://schemas.microsoft.com/office/2006/documentManagement/types"/>
    <xsd:element name="Asiakirjan_x0020_nimi" ma:index="1" ma:displayName="Asiakirjan nimi" ma:internalName="Asiakirjan_x0020_nimi" ma:readOnly="false">
      <xsd:simpleType>
        <xsd:restriction base="dms:Text">
          <xsd:maxLength value="255"/>
        </xsd:restriction>
      </xsd:simpleType>
    </xsd:element>
    <xsd:element name="Omistava_x0020_organisaatio" ma:index="3" ma:displayName="Omistava organisaatio" ma:format="Dropdown" ma:internalName="Omistava_x0020_organisaatio" ma:readOnly="false">
      <xsd:simpleType>
        <xsd:restriction base="dms:Choice">
          <xsd:enumeration value="Konsernihallinto"/>
          <xsd:enumeration value="~ Hallintokeskus"/>
          <xsd:enumeration value="~ Kaupunginhallitus"/>
          <xsd:enumeration value="~ Kaupunginvaltuusto"/>
          <xsd:enumeration value="~ Tilintarkastus"/>
          <xsd:enumeration value="Liiketoimi"/>
          <xsd:enumeration value="~ Erillispalvelut"/>
          <xsd:enumeration value="~ Talous- ja hankintapalvelukeskus"/>
          <xsd:enumeration value="~ Tietohallinto"/>
          <xsd:enumeration value="Sivistystoimi"/>
          <xsd:enumeration value="~ Kulttuuri- ja nuorisotoimi"/>
          <xsd:enumeration value="~~ Kaupunginorkesteri"/>
          <xsd:enumeration value="~~ Kaupunginteatteri"/>
          <xsd:enumeration value="~~ Keski-Suomen museo"/>
          <xsd:enumeration value="~~ Kirjasto"/>
          <xsd:enumeration value="~~ Kulttuuripalvelukeskus"/>
          <xsd:enumeration value="~~ Kuvataidekoulu"/>
          <xsd:enumeration value="~~ Nuorisoasiainkeskus"/>
          <xsd:enumeration value="~~ Suomen käsityön museo"/>
          <xsd:enumeration value="~~ Taidemuseo"/>
          <xsd:enumeration value="~ Liikuntapalvelukeskus"/>
          <xsd:enumeration value="~ Opetustoimi"/>
          <xsd:enumeration value="~~ Erityiskoulut"/>
          <xsd:enumeration value="~~ Lukiot"/>
          <xsd:enumeration value="~~ Opetuspalvelukeskus"/>
          <xsd:enumeration value="~~ Peruskoulut, 1-6 lk"/>
          <xsd:enumeration value="~~ Peruskoulut, 7-9 lk"/>
          <xsd:enumeration value="Sosiaali- ja terveyspalvelukeskus"/>
          <xsd:enumeration value="~ Avoterveydenhuollon palvelut"/>
          <xsd:enumeration value="~~ Avosairaanhoito"/>
          <xsd:enumeration value="~~ Hammashuolto"/>
          <xsd:enumeration value="~~ Terveyden edistäminen"/>
          <xsd:enumeration value="~ Hallinto ja talous"/>
          <xsd:enumeration value="~ Jyväskylän Seudun Työterveyshuolto"/>
          <xsd:enumeration value="~ Lasten päivähoitopalvelut"/>
          <xsd:enumeration value="~ Sosiaali- ja mielenterveyspalvelut"/>
          <xsd:enumeration value="~~ Aikuispsykiatria ja päihdepalvelut"/>
          <xsd:enumeration value="~~ Kuntouttava sosiaalityö ja perusturva"/>
          <xsd:enumeration value="~~ Lastensuojelu"/>
          <xsd:enumeration value="~~ Psykososiaaliset palvelut"/>
          <xsd:enumeration value="~~ Työllisyyspalvelut"/>
          <xsd:enumeration value="~~ Vammaispalvelut"/>
          <xsd:enumeration value="~ Vanhuspalvelut ja terveyskeskussairaala"/>
          <xsd:enumeration value="~~ Kotihoito ja palveluasuminen"/>
          <xsd:enumeration value="~~ Terveyskeskussairaala"/>
          <xsd:enumeration value="~~ Vanhainkoti"/>
          <xsd:enumeration value="Yhdyskuntatoimi"/>
          <xsd:enumeration value="~ Hallinto- ja kehittämisosasto"/>
          <xsd:enumeration value="~ Jyväskylän Vesi"/>
          <xsd:enumeration value="~ Katu- ja puisto-osasto"/>
          <xsd:enumeration value="~ Kaupunkisuunnitteluosasto"/>
          <xsd:enumeration value="~ Rakennusvalvontaosasto"/>
          <xsd:enumeration value="~ Tonttiosasto"/>
          <xsd:enumeration value="~ Ympäristöosasto"/>
          <xsd:enumeration value="Aluetekniikka"/>
          <xsd:enumeration value="Kylän kattaus"/>
          <xsd:enumeration value="Tilapalvelu"/>
          <xsd:enumeration value="Total Kiinteistöpalvelu"/>
          <xsd:enumeration value="Jyväskylän seudun kansalaisopisto"/>
          <xsd:enumeration value="Keski-Suomen pelastuslaitos"/>
          <xsd:enumeration value="Yhteiset"/>
        </xsd:restriction>
      </xsd:simpleType>
    </xsd:element>
    <xsd:element name="Asiakirjan_x0020_kirjoittaja" ma:index="4" ma:displayName="Asiakirjan kirjoittaja" ma:internalName="Asiakirjan_x0020_kirjoittaja" ma:readOnly="false">
      <xsd:simpleType>
        <xsd:restriction base="dms:Text">
          <xsd:maxLength value="255"/>
        </xsd:restriction>
      </xsd:simpleType>
    </xsd:element>
    <xsd:element name="Asiakirjalaji" ma:index="5" ma:displayName="Asiakirjalaji" ma:format="Dropdown" ma:internalName="Asiakirjalaji" ma:readOnly="false">
      <xsd:simpleType>
        <xsd:restriction base="dms:Choice">
          <xsd:enumeration value="esitys"/>
          <xsd:enumeration value="kartta tai piirustus"/>
          <xsd:enumeration value="kirje"/>
          <xsd:enumeration value="kuva tai äänite"/>
          <xsd:enumeration value="lomake"/>
          <xsd:enumeration value="muistio"/>
          <xsd:enumeration value="ohje tai sääntö"/>
          <xsd:enumeration value="pöytäkirja"/>
          <xsd:enumeration value="raportti tai selonteko"/>
          <xsd:enumeration value="rekisteri tai luettelo"/>
          <xsd:enumeration value="sopimus"/>
          <xsd:enumeration value="suunnitelma"/>
          <xsd:enumeration value="tiedote tai esite"/>
          <xsd:enumeration value="tilasto"/>
          <xsd:enumeration value="toimintakertomus"/>
        </xsd:restriction>
      </xsd:simpleType>
    </xsd:element>
    <xsd:element name="Asiakirjan_x0020_tila" ma:index="6" nillable="true" ma:displayName="Asiakirjan tila" ma:internalName="Asiakirjan_x0020_ti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eskeneräinen"/>
                  </xsd:restriction>
                </xsd:simpleType>
              </xsd:element>
            </xsd:sequence>
          </xsd:extension>
        </xsd:complexContent>
      </xsd:complexType>
    </xsd:element>
    <xsd:element name="Julkisuus" ma:index="7" nillable="true" ma:displayName="Julkisuus" ma:default="Julkinen" ma:format="RadioButtons" ma:internalName="Julkisuus">
      <xsd:simpleType>
        <xsd:restriction base="dms:Choice">
          <xsd:enumeration value="Julkinen"/>
          <xsd:enumeration value="Ei-julkinen"/>
          <xsd:enumeration value="Salainen"/>
        </xsd:restriction>
      </xsd:simpleType>
    </xsd:element>
    <xsd:element name="Säilytysaika" ma:index="8" nillable="true" ma:displayName="Säilytysaika" ma:format="Dropdown" ma:internalName="S_x00e4_ilytysaika">
      <xsd:simpleType>
        <xsd:restriction base="dms:Choice">
          <xsd:enumeration value="oma tarve"/>
          <xsd:enumeration value="voimassaoloaika + 2v"/>
          <xsd:enumeration value="2v"/>
          <xsd:enumeration value="6v"/>
          <xsd:enumeration value="10v"/>
          <xsd:enumeration value="50v"/>
          <xsd:enumeration value="säilytetään pysyvästi"/>
        </xsd:restriction>
      </xsd:simpleType>
    </xsd:element>
    <xsd:element name="Dokumentin_x0020_kuvaus" ma:index="9" nillable="true" ma:displayName="Dokumentin kuvaus" ma:internalName="Dokumentin_x0020_kuvaus">
      <xsd:simpleType>
        <xsd:restriction base="dms:Note"/>
      </xsd:simpleType>
    </xsd:element>
    <xsd:element name="Asiatunnus" ma:index="10" nillable="true" ma:displayName="Asiatunnus" ma:internalName="Asiatunnus">
      <xsd:simpleType>
        <xsd:restriction base="dms:Text">
          <xsd:maxLength value="255"/>
        </xsd:restriction>
      </xsd:simpleType>
    </xsd:element>
    <xsd:element name="Diaarinumero" ma:index="11" nillable="true" ma:displayName="Diaarinumero" ma:internalName="Diaarinumero">
      <xsd:simpleType>
        <xsd:restriction base="dms:Text">
          <xsd:maxLength value="255"/>
        </xsd:restriction>
      </xsd:simpleType>
    </xsd:element>
    <xsd:element name="Liiteasiakirja" ma:index="12" nillable="true" ma:displayName="Liiteasiakirja" ma:format="Hyperlink" ma:internalName="Liiteasiakirj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Sisältölaji"/>
        <xsd:element ref="dc:title" minOccurs="0" maxOccurs="1" ma:index="2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Asiakirjan_x0020_tila xmlns="f5c5f768-025d-4258-a717-78865902ec2e">
      <Value>Keskeneräinen</Value>
    </Asiakirjan_x0020_tila>
    <Diaarinumero xmlns="f5c5f768-025d-4258-a717-78865902ec2e" xsi:nil="true"/>
    <Julkisuus xmlns="f5c5f768-025d-4258-a717-78865902ec2e">Julkinen</Julkisuus>
    <Liiteasiakirja xmlns="f5c5f768-025d-4258-a717-78865902ec2e">
      <Url xsi:nil="true"/>
      <Description xsi:nil="true"/>
    </Liiteasiakirja>
    <Dokumentin_x0020_kuvaus xmlns="f5c5f768-025d-4258-a717-78865902ec2e">Kaupungin käytössä oleva, uuden graafisen markkinointi-ilmeen mukainen kirjepohja. Mustavalkoisissa tulosteissa käytetään aina mustavalkoista pohjaa.</Dokumentin_x0020_kuvaus>
    <Asiakirjan_x0020_nimi xmlns="f5c5f768-025d-4258-a717-78865902ec2e">Kaupungin kirjepohja mustavalkoinen</Asiakirjan_x0020_nimi>
    <Asiakirjan_x0020_kirjoittaja xmlns="f5c5f768-025d-4258-a717-78865902ec2e">Terhi Pekkarinen / Brand United Oy</Asiakirjan_x0020_kirjoittaja>
    <Asiakirjalaji xmlns="f5c5f768-025d-4258-a717-78865902ec2e">kirje</Asiakirjalaji>
    <Säilytysaika xmlns="f5c5f768-025d-4258-a717-78865902ec2e" xsi:nil="true"/>
    <Asiatunnus xmlns="f5c5f768-025d-4258-a717-78865902ec2e" xsi:nil="true"/>
    <Omistava_x0020_organisaatio xmlns="f5c5f768-025d-4258-a717-78865902ec2e">~ Rakennusvalvontaosasto</Omistava_x0020_organisaati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01693-DCD0-44E3-8ED9-47C4DE457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c5f768-025d-4258-a717-78865902ec2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83742D7-9E25-421B-B69F-A7E4B25F1D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3762C0-2030-45B4-8D09-1C2EAFAE399F}">
  <ds:schemaRefs>
    <ds:schemaRef ds:uri="http://schemas.microsoft.com/office/2006/metadata/properties"/>
    <ds:schemaRef ds:uri="f5c5f768-025d-4258-a717-78865902ec2e"/>
  </ds:schemaRefs>
</ds:datastoreItem>
</file>

<file path=customXml/itemProps4.xml><?xml version="1.0" encoding="utf-8"?>
<ds:datastoreItem xmlns:ds="http://schemas.openxmlformats.org/officeDocument/2006/customXml" ds:itemID="{9FEF82A8-63DD-4937-B4B4-FDFA47F67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Jkl_A4 pohja_mv_word2010</Template>
  <TotalTime>0</TotalTime>
  <Pages>3</Pages>
  <Words>365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Kaupungin kirjepohja mustavalkoinen</vt:lpstr>
    </vt:vector>
  </TitlesOfParts>
  <Company>Jyväskylän kaupunki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Kaupungin kirjepohja mustavalkoinen</dc:title>
  <dc:creator>Fagerlund Marja</dc:creator>
  <cp:lastModifiedBy>jkl</cp:lastModifiedBy>
  <cp:revision>2</cp:revision>
  <cp:lastPrinted>2016-10-13T11:32:00Z</cp:lastPrinted>
  <dcterms:created xsi:type="dcterms:W3CDTF">2017-01-13T06:34:00Z</dcterms:created>
  <dcterms:modified xsi:type="dcterms:W3CDTF">2017-01-13T06:34:00Z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0x01010005F00720816C7C41B43655261CBB164B00969098C492C6EB4E8C8F09BDE182B83D</vt:lpwstr>
  </property>
</Properties>
</file>