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980" w:rsidRPr="00EB1980" w:rsidRDefault="00A02DB1" w:rsidP="00EB1980">
      <w:pPr>
        <w:spacing w:after="0"/>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p>
    <w:p w:rsidR="000A0A2C" w:rsidRDefault="000A0A2C" w:rsidP="00C344BC">
      <w:pPr>
        <w:spacing w:after="0"/>
        <w:ind w:firstLine="3"/>
        <w:jc w:val="both"/>
        <w:rPr>
          <w:rFonts w:ascii="Arial" w:hAnsi="Arial"/>
          <w:b/>
          <w:bCs/>
        </w:rPr>
      </w:pPr>
    </w:p>
    <w:p w:rsidR="000A0A2C" w:rsidRDefault="000A0A2C" w:rsidP="00C344BC">
      <w:pPr>
        <w:spacing w:after="0"/>
        <w:ind w:firstLine="3"/>
        <w:jc w:val="both"/>
        <w:rPr>
          <w:rFonts w:ascii="Arial" w:hAnsi="Arial"/>
          <w:b/>
          <w:bCs/>
        </w:rPr>
      </w:pPr>
    </w:p>
    <w:p w:rsidR="00EB1980" w:rsidRDefault="005931CA" w:rsidP="00C344BC">
      <w:pPr>
        <w:spacing w:after="0"/>
        <w:ind w:firstLine="3"/>
        <w:jc w:val="both"/>
        <w:rPr>
          <w:rFonts w:ascii="Arial" w:hAnsi="Arial"/>
          <w:b/>
          <w:bCs/>
        </w:rPr>
      </w:pPr>
      <w:r>
        <w:rPr>
          <w:rFonts w:ascii="Arial" w:hAnsi="Arial"/>
          <w:b/>
          <w:bCs/>
        </w:rPr>
        <w:t>Maa- ja metsätalousministeriö</w:t>
      </w:r>
    </w:p>
    <w:p w:rsidR="005931CA" w:rsidRPr="005931CA" w:rsidRDefault="005931CA" w:rsidP="00C344BC">
      <w:pPr>
        <w:spacing w:after="0"/>
        <w:ind w:firstLine="3"/>
        <w:jc w:val="both"/>
        <w:rPr>
          <w:rFonts w:ascii="Arial" w:hAnsi="Arial" w:cs="Arial"/>
          <w:b/>
        </w:rPr>
      </w:pPr>
      <w:r w:rsidRPr="005931CA">
        <w:rPr>
          <w:rFonts w:ascii="Arial" w:hAnsi="Arial" w:cs="Arial"/>
          <w:b/>
        </w:rPr>
        <w:t>kirjaamo@mmm.fi</w:t>
      </w:r>
    </w:p>
    <w:p w:rsidR="00EB1980" w:rsidRPr="00EB1980" w:rsidRDefault="00EB1980" w:rsidP="00EB1980">
      <w:pPr>
        <w:spacing w:after="0"/>
        <w:ind w:left="5216" w:firstLine="3"/>
        <w:rPr>
          <w:rFonts w:ascii="Arial" w:hAnsi="Arial" w:cs="Arial"/>
          <w:sz w:val="18"/>
          <w:szCs w:val="18"/>
        </w:rPr>
      </w:pPr>
    </w:p>
    <w:p w:rsidR="00D729E5" w:rsidRDefault="00F30664" w:rsidP="00C344BC">
      <w:pPr>
        <w:pStyle w:val="Sisennettyleipteksti"/>
        <w:spacing w:after="0" w:line="23" w:lineRule="atLeast"/>
        <w:ind w:left="567" w:right="709" w:hanging="567"/>
        <w:outlineLvl w:val="0"/>
        <w:rPr>
          <w:rFonts w:ascii="Arial" w:hAnsi="Arial" w:cs="Arial"/>
          <w:lang w:val="fi-FI"/>
        </w:rPr>
      </w:pPr>
      <w:r w:rsidRPr="00D729E5">
        <w:rPr>
          <w:rFonts w:ascii="Arial" w:hAnsi="Arial" w:cs="Arial"/>
        </w:rPr>
        <w:t xml:space="preserve">Asia: </w:t>
      </w:r>
      <w:r w:rsidR="00E93D76">
        <w:rPr>
          <w:rFonts w:ascii="Arial" w:hAnsi="Arial" w:cs="Arial"/>
          <w:lang w:val="fi-FI"/>
        </w:rPr>
        <w:t>Metsästrategian 2025 päivitys</w:t>
      </w:r>
      <w:r w:rsidR="00D729E5" w:rsidRPr="00C344BC">
        <w:rPr>
          <w:rFonts w:ascii="Arial" w:hAnsi="Arial" w:cs="Arial"/>
          <w:lang w:val="fi-FI"/>
        </w:rPr>
        <w:t xml:space="preserve"> </w:t>
      </w:r>
      <w:r w:rsidR="00E93D76">
        <w:rPr>
          <w:rFonts w:ascii="Arial" w:hAnsi="Arial" w:cs="Arial"/>
          <w:lang w:val="fi-FI"/>
        </w:rPr>
        <w:t xml:space="preserve"> </w:t>
      </w:r>
    </w:p>
    <w:p w:rsidR="00381746" w:rsidRPr="00C344BC" w:rsidRDefault="00381746" w:rsidP="00C344BC">
      <w:pPr>
        <w:pStyle w:val="Sisennettyleipteksti"/>
        <w:spacing w:after="0" w:line="23" w:lineRule="atLeast"/>
        <w:ind w:left="567" w:right="709" w:hanging="567"/>
        <w:outlineLvl w:val="0"/>
        <w:rPr>
          <w:rFonts w:ascii="Arial" w:hAnsi="Arial" w:cs="Arial"/>
          <w:lang w:val="fi-FI"/>
        </w:rPr>
      </w:pPr>
      <w:r>
        <w:rPr>
          <w:rFonts w:ascii="Arial" w:hAnsi="Arial" w:cs="Arial"/>
          <w:lang w:val="fi-FI"/>
        </w:rPr>
        <w:t>Viite:</w:t>
      </w:r>
      <w:r>
        <w:rPr>
          <w:rFonts w:ascii="Arial" w:hAnsi="Arial" w:cs="Arial"/>
          <w:lang w:val="fi-FI"/>
        </w:rPr>
        <w:tab/>
        <w:t>Lausuntopyyntö  261135 (MMM023:00/2015)</w:t>
      </w:r>
    </w:p>
    <w:p w:rsidR="00D729E5" w:rsidRDefault="00D729E5" w:rsidP="00C344BC">
      <w:pPr>
        <w:pStyle w:val="Sisennettyleipteksti"/>
        <w:spacing w:after="0" w:line="23" w:lineRule="atLeast"/>
        <w:ind w:left="567" w:right="709"/>
        <w:outlineLvl w:val="0"/>
        <w:rPr>
          <w:rFonts w:ascii="Arial" w:hAnsi="Arial" w:cs="Arial"/>
          <w:lang w:val="fi-FI"/>
        </w:rPr>
      </w:pPr>
    </w:p>
    <w:p w:rsidR="000A0A2C" w:rsidRPr="00C344BC" w:rsidRDefault="000A0A2C" w:rsidP="00C344BC">
      <w:pPr>
        <w:pStyle w:val="Sisennettyleipteksti"/>
        <w:spacing w:after="0" w:line="23" w:lineRule="atLeast"/>
        <w:ind w:left="567" w:right="709"/>
        <w:outlineLvl w:val="0"/>
        <w:rPr>
          <w:rFonts w:ascii="Arial" w:hAnsi="Arial" w:cs="Arial"/>
          <w:lang w:val="fi-FI"/>
        </w:rPr>
      </w:pPr>
    </w:p>
    <w:p w:rsidR="00C04FFE" w:rsidRPr="00C344BC" w:rsidRDefault="001A01FD" w:rsidP="00C344BC">
      <w:pPr>
        <w:pStyle w:val="Default"/>
        <w:ind w:left="567" w:hanging="567"/>
        <w:rPr>
          <w:rFonts w:ascii="Arial" w:hAnsi="Arial" w:cs="Arial"/>
          <w:color w:val="0000FF"/>
          <w:sz w:val="22"/>
        </w:rPr>
      </w:pPr>
      <w:r>
        <w:rPr>
          <w:rFonts w:ascii="Arial" w:hAnsi="Arial" w:cs="Arial"/>
          <w:sz w:val="22"/>
          <w:szCs w:val="22"/>
        </w:rPr>
        <w:tab/>
      </w:r>
      <w:r w:rsidRPr="00C344BC">
        <w:rPr>
          <w:rFonts w:ascii="Arial" w:hAnsi="Arial" w:cs="Arial"/>
          <w:sz w:val="22"/>
        </w:rPr>
        <w:t xml:space="preserve">Koneyrittäjien liitto toteaa lausuntonaan </w:t>
      </w:r>
      <w:r w:rsidR="00E93D76">
        <w:rPr>
          <w:rFonts w:ascii="Arial" w:hAnsi="Arial" w:cs="Arial"/>
          <w:sz w:val="22"/>
        </w:rPr>
        <w:t>Metsästrategian päivitysluonnoksesta seuraavan:</w:t>
      </w:r>
    </w:p>
    <w:p w:rsidR="00C04FFE" w:rsidRPr="00C344BC" w:rsidRDefault="00C04FFE" w:rsidP="001A01FD">
      <w:pPr>
        <w:pStyle w:val="Sisennettyleipteksti"/>
        <w:spacing w:after="0" w:line="23" w:lineRule="atLeast"/>
        <w:ind w:left="567" w:right="709"/>
        <w:outlineLvl w:val="0"/>
        <w:rPr>
          <w:rFonts w:ascii="Arial" w:hAnsi="Arial" w:cs="Arial"/>
          <w:sz w:val="20"/>
          <w:lang w:val="fi-FI"/>
        </w:rPr>
      </w:pPr>
    </w:p>
    <w:p w:rsidR="004B29CD" w:rsidRDefault="004B29CD" w:rsidP="001A01FD">
      <w:pPr>
        <w:pStyle w:val="Sisennettyleipteksti"/>
        <w:spacing w:after="0" w:line="23" w:lineRule="atLeast"/>
        <w:ind w:left="567" w:right="709"/>
        <w:outlineLvl w:val="0"/>
        <w:rPr>
          <w:rFonts w:ascii="Arial" w:hAnsi="Arial" w:cs="Arial"/>
          <w:lang w:val="fi-FI"/>
        </w:rPr>
      </w:pPr>
    </w:p>
    <w:p w:rsidR="004E264D" w:rsidRDefault="004E264D" w:rsidP="001A01FD">
      <w:pPr>
        <w:pStyle w:val="Sisennettyleipteksti"/>
        <w:spacing w:after="0" w:line="23" w:lineRule="atLeast"/>
        <w:ind w:left="567" w:right="709"/>
        <w:outlineLvl w:val="0"/>
        <w:rPr>
          <w:rFonts w:ascii="Arial" w:hAnsi="Arial" w:cs="Arial"/>
          <w:lang w:val="fi-FI"/>
        </w:rPr>
      </w:pPr>
      <w:r>
        <w:rPr>
          <w:rFonts w:ascii="Arial" w:hAnsi="Arial" w:cs="Arial"/>
          <w:lang w:val="fi-FI"/>
        </w:rPr>
        <w:t xml:space="preserve">Toimintaympäristön ja sen muutosten kuvaus: </w:t>
      </w:r>
    </w:p>
    <w:p w:rsidR="00E93D76" w:rsidRDefault="0096028D" w:rsidP="001A01FD">
      <w:pPr>
        <w:pStyle w:val="Sisennettyleipteksti"/>
        <w:spacing w:after="0" w:line="23" w:lineRule="atLeast"/>
        <w:ind w:left="567" w:right="709"/>
        <w:outlineLvl w:val="0"/>
        <w:rPr>
          <w:rFonts w:ascii="Arial" w:hAnsi="Arial" w:cs="Arial"/>
          <w:lang w:val="fi-FI"/>
        </w:rPr>
      </w:pPr>
      <w:r>
        <w:rPr>
          <w:rFonts w:ascii="Arial" w:hAnsi="Arial" w:cs="Arial"/>
          <w:lang w:val="fi-FI"/>
        </w:rPr>
        <w:t xml:space="preserve">Metsästrategiassa on asianmukaisesti huomioitu YK:n kestävän kehityksen tavoitteet. </w:t>
      </w:r>
      <w:r w:rsidR="00E93D76">
        <w:rPr>
          <w:rFonts w:ascii="Arial" w:hAnsi="Arial" w:cs="Arial"/>
          <w:lang w:val="fi-FI"/>
        </w:rPr>
        <w:t xml:space="preserve">Metsästrategia-asiakirjassa on pääosin hyvin kuvattu toimintaympäristön isot muutosvoimat ja niiden vaikutukset metsäsektoriin Suomessa. </w:t>
      </w:r>
    </w:p>
    <w:p w:rsidR="00E93D76" w:rsidRDefault="00E93D76" w:rsidP="001A01FD">
      <w:pPr>
        <w:pStyle w:val="Sisennettyleipteksti"/>
        <w:spacing w:after="0" w:line="23" w:lineRule="atLeast"/>
        <w:ind w:left="567" w:right="709"/>
        <w:outlineLvl w:val="0"/>
        <w:rPr>
          <w:rFonts w:ascii="Arial" w:hAnsi="Arial" w:cs="Arial"/>
          <w:lang w:val="fi-FI"/>
        </w:rPr>
      </w:pPr>
    </w:p>
    <w:p w:rsidR="00E93D76" w:rsidRDefault="004927B3" w:rsidP="001A01FD">
      <w:pPr>
        <w:pStyle w:val="Sisennettyleipteksti"/>
        <w:spacing w:after="0" w:line="23" w:lineRule="atLeast"/>
        <w:ind w:left="567" w:right="709"/>
        <w:outlineLvl w:val="0"/>
        <w:rPr>
          <w:rFonts w:ascii="Arial" w:hAnsi="Arial" w:cs="Arial"/>
          <w:lang w:val="fi-FI"/>
        </w:rPr>
      </w:pPr>
      <w:r>
        <w:rPr>
          <w:rFonts w:ascii="Arial" w:hAnsi="Arial" w:cs="Arial"/>
          <w:lang w:val="fi-FI"/>
        </w:rPr>
        <w:t>Tekstiilialan merkitys puupohjaisten raaka-aineiden käyttäjänä voisi olla korostetummin esillä</w:t>
      </w:r>
      <w:r w:rsidR="004E264D">
        <w:rPr>
          <w:rFonts w:ascii="Arial" w:hAnsi="Arial" w:cs="Arial"/>
          <w:lang w:val="fi-FI"/>
        </w:rPr>
        <w:t xml:space="preserve">. </w:t>
      </w:r>
    </w:p>
    <w:p w:rsidR="00986776" w:rsidRDefault="00986776" w:rsidP="004E264D">
      <w:pPr>
        <w:pStyle w:val="Sisennettyleipteksti"/>
        <w:spacing w:after="0" w:line="23" w:lineRule="atLeast"/>
        <w:ind w:left="0" w:right="709"/>
        <w:outlineLvl w:val="0"/>
        <w:rPr>
          <w:rFonts w:ascii="Arial" w:hAnsi="Arial" w:cs="Arial"/>
          <w:lang w:val="fi-FI"/>
        </w:rPr>
      </w:pPr>
    </w:p>
    <w:p w:rsidR="0096028D" w:rsidRDefault="00986776" w:rsidP="001A01FD">
      <w:pPr>
        <w:pStyle w:val="Sisennettyleipteksti"/>
        <w:spacing w:after="0" w:line="23" w:lineRule="atLeast"/>
        <w:ind w:left="567" w:right="709"/>
        <w:outlineLvl w:val="0"/>
        <w:rPr>
          <w:rFonts w:ascii="Arial" w:hAnsi="Arial" w:cs="Arial"/>
          <w:lang w:val="fi-FI"/>
        </w:rPr>
      </w:pPr>
      <w:r>
        <w:rPr>
          <w:rFonts w:ascii="Arial" w:hAnsi="Arial" w:cs="Arial"/>
          <w:lang w:val="fi-FI"/>
        </w:rPr>
        <w:t>Metsäalaan liittyvästä merkittävästä k</w:t>
      </w:r>
      <w:r w:rsidR="00BD15EC">
        <w:rPr>
          <w:rFonts w:ascii="Arial" w:hAnsi="Arial" w:cs="Arial"/>
          <w:lang w:val="fi-FI"/>
        </w:rPr>
        <w:t xml:space="preserve">onepajateollisuudesta on mainittu hyvin koneenvalmistus, mutta </w:t>
      </w:r>
      <w:r>
        <w:rPr>
          <w:rFonts w:ascii="Arial" w:hAnsi="Arial" w:cs="Arial"/>
          <w:lang w:val="fi-FI"/>
        </w:rPr>
        <w:t xml:space="preserve">tosiasia on, että </w:t>
      </w:r>
      <w:r w:rsidR="00BD15EC">
        <w:rPr>
          <w:rFonts w:ascii="Arial" w:hAnsi="Arial" w:cs="Arial"/>
          <w:lang w:val="fi-FI"/>
        </w:rPr>
        <w:t>myös sellu- ja paperiteollisuuden sekä bioenergian tuotannon laiteiden valmistus on merkittävää Suomessa.</w:t>
      </w:r>
    </w:p>
    <w:p w:rsidR="00986776" w:rsidRDefault="00986776" w:rsidP="001A01FD">
      <w:pPr>
        <w:pStyle w:val="Sisennettyleipteksti"/>
        <w:spacing w:after="0" w:line="23" w:lineRule="atLeast"/>
        <w:ind w:left="567" w:right="709"/>
        <w:outlineLvl w:val="0"/>
        <w:rPr>
          <w:rFonts w:ascii="Arial" w:hAnsi="Arial" w:cs="Arial"/>
          <w:lang w:val="fi-FI"/>
        </w:rPr>
      </w:pPr>
    </w:p>
    <w:p w:rsidR="00986776" w:rsidRDefault="00986776" w:rsidP="001A01FD">
      <w:pPr>
        <w:pStyle w:val="Sisennettyleipteksti"/>
        <w:spacing w:after="0" w:line="23" w:lineRule="atLeast"/>
        <w:ind w:left="567" w:right="709"/>
        <w:outlineLvl w:val="0"/>
        <w:rPr>
          <w:rFonts w:ascii="Arial" w:hAnsi="Arial" w:cs="Arial"/>
          <w:lang w:val="fi-FI"/>
        </w:rPr>
      </w:pPr>
      <w:r>
        <w:rPr>
          <w:rFonts w:ascii="Arial" w:hAnsi="Arial" w:cs="Arial"/>
          <w:lang w:val="fi-FI"/>
        </w:rPr>
        <w:t xml:space="preserve">Hiilinielu ja </w:t>
      </w:r>
      <w:r w:rsidR="004E264D">
        <w:rPr>
          <w:rFonts w:ascii="Arial" w:hAnsi="Arial" w:cs="Arial"/>
          <w:lang w:val="fi-FI"/>
        </w:rPr>
        <w:t>-</w:t>
      </w:r>
      <w:r>
        <w:rPr>
          <w:rFonts w:ascii="Arial" w:hAnsi="Arial" w:cs="Arial"/>
          <w:lang w:val="fi-FI"/>
        </w:rPr>
        <w:t xml:space="preserve">varasto on </w:t>
      </w:r>
      <w:r w:rsidR="00720B0E">
        <w:rPr>
          <w:rFonts w:ascii="Arial" w:hAnsi="Arial" w:cs="Arial"/>
          <w:lang w:val="fi-FI"/>
        </w:rPr>
        <w:t xml:space="preserve">selitetty selkeästi. </w:t>
      </w:r>
    </w:p>
    <w:p w:rsidR="00986776" w:rsidRDefault="00986776" w:rsidP="001A01FD">
      <w:pPr>
        <w:pStyle w:val="Sisennettyleipteksti"/>
        <w:spacing w:after="0" w:line="23" w:lineRule="atLeast"/>
        <w:ind w:left="567" w:right="709"/>
        <w:outlineLvl w:val="0"/>
        <w:rPr>
          <w:rFonts w:ascii="Arial" w:hAnsi="Arial" w:cs="Arial"/>
          <w:lang w:val="fi-FI"/>
        </w:rPr>
      </w:pPr>
    </w:p>
    <w:p w:rsidR="00720B0E" w:rsidRDefault="00720B0E" w:rsidP="00720B0E">
      <w:pPr>
        <w:pStyle w:val="Sisennettyleipteksti"/>
        <w:spacing w:after="0" w:line="23" w:lineRule="atLeast"/>
        <w:ind w:left="567" w:right="709"/>
        <w:outlineLvl w:val="0"/>
        <w:rPr>
          <w:rFonts w:ascii="Arial" w:hAnsi="Arial" w:cs="Arial"/>
          <w:lang w:val="fi-FI"/>
        </w:rPr>
      </w:pPr>
      <w:r>
        <w:rPr>
          <w:rFonts w:ascii="Arial" w:hAnsi="Arial" w:cs="Arial"/>
          <w:lang w:val="fi-FI"/>
        </w:rPr>
        <w:t>Digitalisaatio on hyvin esillä, mutta näkökulma on hyvin teknokraattinen. Siihen liittyen viestinnässä tapahtuvien muutosten vaikutuksia on arvioitu sangen vähän.</w:t>
      </w:r>
    </w:p>
    <w:p w:rsidR="005A6B9A" w:rsidRDefault="005A6B9A" w:rsidP="00720B0E">
      <w:pPr>
        <w:pStyle w:val="Sisennettyleipteksti"/>
        <w:spacing w:after="0" w:line="23" w:lineRule="atLeast"/>
        <w:ind w:left="567" w:right="709"/>
        <w:outlineLvl w:val="0"/>
        <w:rPr>
          <w:rFonts w:ascii="Arial" w:hAnsi="Arial" w:cs="Arial"/>
          <w:lang w:val="fi-FI"/>
        </w:rPr>
      </w:pPr>
    </w:p>
    <w:p w:rsidR="005A6B9A" w:rsidRDefault="005A6B9A" w:rsidP="00720B0E">
      <w:pPr>
        <w:pStyle w:val="Sisennettyleipteksti"/>
        <w:spacing w:after="0" w:line="23" w:lineRule="atLeast"/>
        <w:ind w:left="567" w:right="709"/>
        <w:outlineLvl w:val="0"/>
        <w:rPr>
          <w:rFonts w:ascii="Arial" w:hAnsi="Arial" w:cs="Arial"/>
          <w:lang w:val="fi-FI"/>
        </w:rPr>
      </w:pPr>
      <w:r>
        <w:rPr>
          <w:rFonts w:ascii="Arial" w:hAnsi="Arial" w:cs="Arial"/>
          <w:lang w:val="fi-FI"/>
        </w:rPr>
        <w:t>Metsä</w:t>
      </w:r>
      <w:r w:rsidR="009C397D">
        <w:rPr>
          <w:rFonts w:ascii="Arial" w:hAnsi="Arial" w:cs="Arial"/>
          <w:lang w:val="fi-FI"/>
        </w:rPr>
        <w:t>sektorin työllisyys tietolaatikkoa ei kannata aloittaa negatiivisilla asioilla. Kerrotaan, mikä on työllistävyys nyt suoraan ja välillisesti. Lisäksi hyvä mainita, että olemme kasvu-uralla, mikä on työllisyyden kannalta hyväasia. Lisäksi olisi hyvä ilmaista metsäteollisuus ja metsätalous erikseen. Lisäksi olisi hyvä painottaa sitä, että työpaikkoja on metsäalalla kautta maan. Työpaikkojen rakenteestakin olisi hyvä olla jotakin – iso teollisuus, sahayritykset,, puutuoteteollisuus, koneyritykset ja puun sekä tuotteiden kuljetus</w:t>
      </w:r>
      <w:r w:rsidR="00920F5F">
        <w:rPr>
          <w:rFonts w:ascii="Arial" w:hAnsi="Arial" w:cs="Arial"/>
          <w:lang w:val="fi-FI"/>
        </w:rPr>
        <w:t>.</w:t>
      </w:r>
      <w:r w:rsidR="009C397D">
        <w:rPr>
          <w:rFonts w:ascii="Arial" w:hAnsi="Arial" w:cs="Arial"/>
          <w:lang w:val="fi-FI"/>
        </w:rPr>
        <w:t xml:space="preserve"> </w:t>
      </w:r>
    </w:p>
    <w:p w:rsidR="00986776" w:rsidRDefault="00986776" w:rsidP="001A01FD">
      <w:pPr>
        <w:pStyle w:val="Sisennettyleipteksti"/>
        <w:spacing w:after="0" w:line="23" w:lineRule="atLeast"/>
        <w:ind w:left="567" w:right="709"/>
        <w:outlineLvl w:val="0"/>
        <w:rPr>
          <w:rFonts w:ascii="Arial" w:hAnsi="Arial" w:cs="Arial"/>
          <w:lang w:val="fi-FI"/>
        </w:rPr>
      </w:pPr>
    </w:p>
    <w:p w:rsidR="00515CC3" w:rsidRDefault="004E264D" w:rsidP="001A01FD">
      <w:pPr>
        <w:pStyle w:val="Sisennettyleipteksti"/>
        <w:spacing w:after="0" w:line="23" w:lineRule="atLeast"/>
        <w:ind w:left="567" w:right="709"/>
        <w:outlineLvl w:val="0"/>
        <w:rPr>
          <w:rFonts w:ascii="Arial" w:hAnsi="Arial" w:cs="Arial"/>
          <w:lang w:val="fi-FI"/>
        </w:rPr>
      </w:pPr>
      <w:r>
        <w:rPr>
          <w:rFonts w:ascii="Arial" w:hAnsi="Arial" w:cs="Arial"/>
          <w:lang w:val="fi-FI"/>
        </w:rPr>
        <w:t>Strategia:</w:t>
      </w:r>
    </w:p>
    <w:p w:rsidR="00230483" w:rsidRDefault="00230483" w:rsidP="001A01FD">
      <w:pPr>
        <w:pStyle w:val="Sisennettyleipteksti"/>
        <w:spacing w:after="0" w:line="23" w:lineRule="atLeast"/>
        <w:ind w:left="567" w:right="709"/>
        <w:outlineLvl w:val="0"/>
        <w:rPr>
          <w:rFonts w:ascii="Arial" w:hAnsi="Arial" w:cs="Arial"/>
          <w:lang w:val="fi-FI"/>
        </w:rPr>
      </w:pPr>
    </w:p>
    <w:p w:rsidR="00515CC3" w:rsidRDefault="00515CC3" w:rsidP="001A01FD">
      <w:pPr>
        <w:pStyle w:val="Sisennettyleipteksti"/>
        <w:spacing w:after="0" w:line="23" w:lineRule="atLeast"/>
        <w:ind w:left="567" w:right="709"/>
        <w:outlineLvl w:val="0"/>
        <w:rPr>
          <w:rFonts w:ascii="Arial" w:hAnsi="Arial" w:cs="Arial"/>
          <w:lang w:val="fi-FI"/>
        </w:rPr>
      </w:pPr>
      <w:r>
        <w:rPr>
          <w:rFonts w:ascii="Arial" w:hAnsi="Arial" w:cs="Arial"/>
          <w:lang w:val="fi-FI"/>
        </w:rPr>
        <w:t xml:space="preserve">Strategiset päämäärät ja tavoitteet ovat edelleen </w:t>
      </w:r>
      <w:r w:rsidR="005450AF">
        <w:rPr>
          <w:rFonts w:ascii="Arial" w:hAnsi="Arial" w:cs="Arial"/>
          <w:lang w:val="fi-FI"/>
        </w:rPr>
        <w:t xml:space="preserve">asianmukaiset. </w:t>
      </w:r>
      <w:r w:rsidR="00F45F19">
        <w:rPr>
          <w:rFonts w:ascii="Arial" w:hAnsi="Arial" w:cs="Arial"/>
          <w:lang w:val="fi-FI"/>
        </w:rPr>
        <w:t>Nä</w:t>
      </w:r>
      <w:r w:rsidR="00920F5F">
        <w:rPr>
          <w:rFonts w:ascii="Arial" w:hAnsi="Arial" w:cs="Arial"/>
          <w:lang w:val="fi-FI"/>
        </w:rPr>
        <w:t>e</w:t>
      </w:r>
      <w:r w:rsidR="00F45F19">
        <w:rPr>
          <w:rFonts w:ascii="Arial" w:hAnsi="Arial" w:cs="Arial"/>
          <w:lang w:val="fi-FI"/>
        </w:rPr>
        <w:t>mme, että metsäpalvelumarkkinoiden aktiivisen kehittämisen tulisi selkeämmin näkyä strategisena valinta</w:t>
      </w:r>
      <w:r w:rsidR="00920F5F">
        <w:rPr>
          <w:rFonts w:ascii="Arial" w:hAnsi="Arial" w:cs="Arial"/>
          <w:lang w:val="fi-FI"/>
        </w:rPr>
        <w:t>na, koska kaupungistumisen myötä tarve toimiville palvelumarkkinoille korostuu Tätä palvelumarkkinoiden kehittymistä tulisi vauhdittaa myös verotuksellisin keinoin.</w:t>
      </w:r>
      <w:r w:rsidR="005450AF">
        <w:rPr>
          <w:rFonts w:ascii="Arial" w:hAnsi="Arial" w:cs="Arial"/>
          <w:lang w:val="fi-FI"/>
        </w:rPr>
        <w:t xml:space="preserve"> </w:t>
      </w:r>
    </w:p>
    <w:p w:rsidR="00230483" w:rsidRDefault="00230483" w:rsidP="001A01FD">
      <w:pPr>
        <w:pStyle w:val="Sisennettyleipteksti"/>
        <w:spacing w:after="0" w:line="23" w:lineRule="atLeast"/>
        <w:ind w:left="567" w:right="709"/>
        <w:outlineLvl w:val="0"/>
        <w:rPr>
          <w:rFonts w:ascii="Arial" w:hAnsi="Arial" w:cs="Arial"/>
          <w:lang w:val="fi-FI"/>
        </w:rPr>
      </w:pPr>
    </w:p>
    <w:p w:rsidR="00230483" w:rsidRDefault="00230483" w:rsidP="001A01FD">
      <w:pPr>
        <w:pStyle w:val="Sisennettyleipteksti"/>
        <w:spacing w:after="0" w:line="23" w:lineRule="atLeast"/>
        <w:ind w:left="567" w:right="709"/>
        <w:outlineLvl w:val="0"/>
        <w:rPr>
          <w:rFonts w:ascii="Arial" w:hAnsi="Arial" w:cs="Arial"/>
          <w:lang w:val="fi-FI"/>
        </w:rPr>
      </w:pPr>
      <w:r>
        <w:rPr>
          <w:rFonts w:ascii="Arial" w:hAnsi="Arial" w:cs="Arial"/>
          <w:lang w:val="fi-FI"/>
        </w:rPr>
        <w:t>Koulutuksen mitoituksen osalta ei tulisi lausua itsestään selvyytenä olevaa työvoimaan siirtymistä alalta toiselle eikä varsinkaan näkemyksenä, että metsäala olisi tässä muita kilpailukyvyttömämpänä nettomenettäjä.</w:t>
      </w:r>
    </w:p>
    <w:p w:rsidR="005450AF" w:rsidRDefault="005450AF" w:rsidP="001A01FD">
      <w:pPr>
        <w:pStyle w:val="Sisennettyleipteksti"/>
        <w:spacing w:after="0" w:line="23" w:lineRule="atLeast"/>
        <w:ind w:left="567" w:right="709"/>
        <w:outlineLvl w:val="0"/>
        <w:rPr>
          <w:rFonts w:ascii="Arial" w:hAnsi="Arial" w:cs="Arial"/>
          <w:lang w:val="fi-FI"/>
        </w:rPr>
      </w:pPr>
    </w:p>
    <w:p w:rsidR="004E264D" w:rsidRDefault="004E264D" w:rsidP="001A01FD">
      <w:pPr>
        <w:pStyle w:val="Sisennettyleipteksti"/>
        <w:spacing w:after="0" w:line="23" w:lineRule="atLeast"/>
        <w:ind w:left="567" w:right="709"/>
        <w:outlineLvl w:val="0"/>
        <w:rPr>
          <w:rFonts w:ascii="Arial" w:hAnsi="Arial" w:cs="Arial"/>
          <w:lang w:val="fi-FI"/>
        </w:rPr>
      </w:pPr>
      <w:r>
        <w:rPr>
          <w:rFonts w:ascii="Arial" w:hAnsi="Arial" w:cs="Arial"/>
          <w:lang w:val="fi-FI"/>
        </w:rPr>
        <w:t xml:space="preserve">Hankesalkku: </w:t>
      </w:r>
    </w:p>
    <w:p w:rsidR="005450AF" w:rsidRDefault="005450AF" w:rsidP="001A01FD">
      <w:pPr>
        <w:pStyle w:val="Sisennettyleipteksti"/>
        <w:spacing w:after="0" w:line="23" w:lineRule="atLeast"/>
        <w:ind w:left="567" w:right="709"/>
        <w:outlineLvl w:val="0"/>
        <w:rPr>
          <w:rFonts w:ascii="Arial" w:hAnsi="Arial" w:cs="Arial"/>
          <w:lang w:val="fi-FI"/>
        </w:rPr>
      </w:pPr>
      <w:r>
        <w:rPr>
          <w:rFonts w:ascii="Arial" w:hAnsi="Arial" w:cs="Arial"/>
          <w:lang w:val="fi-FI"/>
        </w:rPr>
        <w:t>Hankesalkku on hyvä tapa toteuttaa strategiaa ja hankesalkun uudistus heijastelee hyvin toimintaympäristön muutoksen aiheuttamia paineita.</w:t>
      </w:r>
    </w:p>
    <w:p w:rsidR="005450AF" w:rsidRDefault="005450AF" w:rsidP="001A01FD">
      <w:pPr>
        <w:pStyle w:val="Sisennettyleipteksti"/>
        <w:spacing w:after="0" w:line="23" w:lineRule="atLeast"/>
        <w:ind w:left="567" w:right="709"/>
        <w:outlineLvl w:val="0"/>
        <w:rPr>
          <w:rFonts w:ascii="Arial" w:hAnsi="Arial" w:cs="Arial"/>
          <w:lang w:val="fi-FI"/>
        </w:rPr>
      </w:pPr>
    </w:p>
    <w:p w:rsidR="005450AF" w:rsidRDefault="005450AF" w:rsidP="001A01FD">
      <w:pPr>
        <w:pStyle w:val="Sisennettyleipteksti"/>
        <w:spacing w:after="0" w:line="23" w:lineRule="atLeast"/>
        <w:ind w:left="567" w:right="709"/>
        <w:outlineLvl w:val="0"/>
        <w:rPr>
          <w:rFonts w:ascii="Arial" w:hAnsi="Arial" w:cs="Arial"/>
          <w:lang w:val="fi-FI"/>
        </w:rPr>
      </w:pPr>
      <w:r>
        <w:rPr>
          <w:rFonts w:ascii="Arial" w:hAnsi="Arial" w:cs="Arial"/>
          <w:lang w:val="fi-FI"/>
        </w:rPr>
        <w:lastRenderedPageBreak/>
        <w:t>Hankesalk</w:t>
      </w:r>
      <w:r w:rsidR="009A0331">
        <w:rPr>
          <w:rFonts w:ascii="Arial" w:hAnsi="Arial" w:cs="Arial"/>
          <w:lang w:val="fi-FI"/>
        </w:rPr>
        <w:t>k</w:t>
      </w:r>
      <w:r>
        <w:rPr>
          <w:rFonts w:ascii="Arial" w:hAnsi="Arial" w:cs="Arial"/>
          <w:lang w:val="fi-FI"/>
        </w:rPr>
        <w:t xml:space="preserve">u on sisällöltään monipuolinen ja ajanmukainen kokonaisuus. Korostamme sitä, että kyse on kokonaisuus, joka tulee myös toteuttaa kokonaisuutena. Yhdenkin palasen jääminen huonolle toteutukselle vaikeuttaa muiden hankesalkun osien toteutusta taikka heikentää niiden vaikuttavuutta. Esimerkkinä todettakoon vaikkapa resurssitehokas ja kestävä metsänhoito. Se sisältää toimenpiteitä, joilla metsien kasvua saadaan edelleen kiihdytettyä ja näin vastaamme muun muassa hiilinielujen kasvattamistavoitteeseen. Tässä hankkeessa esitetyt toimenpiteet kuitenkin edellyttävät, että metsätieto ja alustatalouden, osaamisen lisäämisen ja monimuotoisuuden sekä viestinnän hankkeissa onnistutaan. </w:t>
      </w:r>
    </w:p>
    <w:p w:rsidR="000C2E5A" w:rsidRDefault="000C2E5A" w:rsidP="001A01FD">
      <w:pPr>
        <w:pStyle w:val="Sisennettyleipteksti"/>
        <w:spacing w:after="0" w:line="23" w:lineRule="atLeast"/>
        <w:ind w:left="567" w:right="709"/>
        <w:outlineLvl w:val="0"/>
        <w:rPr>
          <w:rFonts w:ascii="Arial" w:hAnsi="Arial" w:cs="Arial"/>
          <w:lang w:val="fi-FI"/>
        </w:rPr>
      </w:pPr>
    </w:p>
    <w:p w:rsidR="002C5789" w:rsidRDefault="002C5789" w:rsidP="001A01FD">
      <w:pPr>
        <w:pStyle w:val="Sisennettyleipteksti"/>
        <w:spacing w:after="0" w:line="23" w:lineRule="atLeast"/>
        <w:ind w:left="567" w:right="709"/>
        <w:outlineLvl w:val="0"/>
        <w:rPr>
          <w:rFonts w:ascii="Arial" w:hAnsi="Arial" w:cs="Arial"/>
          <w:lang w:val="fi-FI"/>
        </w:rPr>
      </w:pPr>
      <w:bookmarkStart w:id="0" w:name="_GoBack"/>
      <w:bookmarkEnd w:id="0"/>
      <w:r>
        <w:rPr>
          <w:rFonts w:ascii="Arial" w:hAnsi="Arial" w:cs="Arial"/>
          <w:lang w:val="fi-FI"/>
        </w:rPr>
        <w:t>Metsätieto ja alustatalous hankesalkun perusteluissa todetaan, että julkisin varoin kerättävä paikkatieto muodostaa vakaan ja turvallisen paikkatiedon alustan, jonka päälle eri toimijat voivat rakentaa sovelluksia ja uutta liiketoimintaa. Tässä yhteydessä olisi hyvä kirjata periaatteeksi se, että julkisia varoja voidaan käyttää sekä julkisten organisaatioiden, että yksityisten toimijoiden tuottaman tiedon hankintaan.</w:t>
      </w:r>
    </w:p>
    <w:p w:rsidR="002C5789" w:rsidRDefault="002C5789" w:rsidP="001A01FD">
      <w:pPr>
        <w:pStyle w:val="Sisennettyleipteksti"/>
        <w:spacing w:after="0" w:line="23" w:lineRule="atLeast"/>
        <w:ind w:left="567" w:right="709"/>
        <w:outlineLvl w:val="0"/>
        <w:rPr>
          <w:rFonts w:ascii="Arial" w:hAnsi="Arial" w:cs="Arial"/>
          <w:lang w:val="fi-FI"/>
        </w:rPr>
      </w:pPr>
    </w:p>
    <w:p w:rsidR="002C5789" w:rsidRDefault="002C5789" w:rsidP="001A01FD">
      <w:pPr>
        <w:pStyle w:val="Sisennettyleipteksti"/>
        <w:spacing w:after="0" w:line="23" w:lineRule="atLeast"/>
        <w:ind w:left="567" w:right="709"/>
        <w:outlineLvl w:val="0"/>
        <w:rPr>
          <w:rFonts w:ascii="Arial" w:hAnsi="Arial" w:cs="Arial"/>
          <w:lang w:val="fi-FI"/>
        </w:rPr>
      </w:pPr>
      <w:r>
        <w:rPr>
          <w:rFonts w:ascii="Arial" w:hAnsi="Arial" w:cs="Arial"/>
          <w:lang w:val="fi-FI"/>
        </w:rPr>
        <w:t xml:space="preserve">Viestintähankkeessa puhutaan metsäsuhdeajattelusta ja sen hyödyntämisestä. Termi lienee melko vieras suurelle osalle ihmisistä, joten sitä olisi syytä hieman avata. Muuten viesti ei aukene. </w:t>
      </w:r>
    </w:p>
    <w:p w:rsidR="002C5789" w:rsidRDefault="002C5789" w:rsidP="001A01FD">
      <w:pPr>
        <w:pStyle w:val="Sisennettyleipteksti"/>
        <w:spacing w:after="0" w:line="23" w:lineRule="atLeast"/>
        <w:ind w:left="567" w:right="709"/>
        <w:outlineLvl w:val="0"/>
        <w:rPr>
          <w:rFonts w:ascii="Arial" w:hAnsi="Arial" w:cs="Arial"/>
          <w:lang w:val="fi-FI"/>
        </w:rPr>
      </w:pPr>
    </w:p>
    <w:p w:rsidR="002C5789" w:rsidRDefault="00A36C3F" w:rsidP="001A01FD">
      <w:pPr>
        <w:pStyle w:val="Sisennettyleipteksti"/>
        <w:spacing w:after="0" w:line="23" w:lineRule="atLeast"/>
        <w:ind w:left="567" w:right="709"/>
        <w:outlineLvl w:val="0"/>
        <w:rPr>
          <w:rFonts w:ascii="Arial" w:hAnsi="Arial" w:cs="Arial"/>
          <w:lang w:val="fi-FI"/>
        </w:rPr>
      </w:pPr>
      <w:r>
        <w:rPr>
          <w:rFonts w:ascii="Arial" w:hAnsi="Arial" w:cs="Arial"/>
          <w:lang w:val="fi-FI"/>
        </w:rPr>
        <w:t xml:space="preserve">Resurssitehokas ja kestävä metsänhoito -hankkeen kuvauksessa pitäisi nostaa selkeämmin esille, että kyse on metsien kasvun lisäämisestä ja hiilinielun vahvistamisesta. Tämä toki sisältyy kestävien hakkuumahdollisuuksien taakse, mutta avautuuko se kaikille. Luonnonhoito ja vesistövaikutukset  on kuitenkin erikseen mainittu. </w:t>
      </w:r>
    </w:p>
    <w:p w:rsidR="002C5789" w:rsidRDefault="002C5789" w:rsidP="001A01FD">
      <w:pPr>
        <w:pStyle w:val="Sisennettyleipteksti"/>
        <w:spacing w:after="0" w:line="23" w:lineRule="atLeast"/>
        <w:ind w:left="567" w:right="709"/>
        <w:outlineLvl w:val="0"/>
        <w:rPr>
          <w:rFonts w:ascii="Arial" w:hAnsi="Arial" w:cs="Arial"/>
          <w:lang w:val="fi-FI"/>
        </w:rPr>
      </w:pPr>
    </w:p>
    <w:p w:rsidR="000C2E5A" w:rsidRDefault="000C2E5A" w:rsidP="001A01FD">
      <w:pPr>
        <w:pStyle w:val="Sisennettyleipteksti"/>
        <w:spacing w:after="0" w:line="23" w:lineRule="atLeast"/>
        <w:ind w:left="567" w:right="709"/>
        <w:outlineLvl w:val="0"/>
        <w:rPr>
          <w:rFonts w:ascii="Arial" w:hAnsi="Arial" w:cs="Arial"/>
          <w:lang w:val="fi-FI"/>
        </w:rPr>
      </w:pPr>
      <w:r>
        <w:rPr>
          <w:rFonts w:ascii="Arial" w:hAnsi="Arial" w:cs="Arial"/>
          <w:lang w:val="fi-FI"/>
        </w:rPr>
        <w:t xml:space="preserve">Metsätalouden ja -teollisuuden sekä muunkin elinkeinoelämän tarvitsema liikenneinfra on tärkeyttään vastaavalla tavalla hankkeena metsästrategialuonnoksessa. </w:t>
      </w:r>
      <w:r w:rsidR="009A0331">
        <w:rPr>
          <w:rFonts w:ascii="Arial" w:hAnsi="Arial" w:cs="Arial"/>
          <w:lang w:val="fi-FI"/>
        </w:rPr>
        <w:t xml:space="preserve">Metsätiet ja metsien saavutettavuus hankkeeseen on sisällytetty myös laajakaistayhteyksien saatavuus. Tämä on asiana erinomaisen tärkeä. Tietoliikenteen sujuvuus, kapasiteetti ja nopeus on oleellisen tärkeää metsätaloudessa. Metsätyötä tehdään harvaan asutuilla alueilla. Työn toteutuksessa ja seurannassa tietoliikenteen sujuvuus ja nopeus jatkuvasti on yhä tärkeämpää. </w:t>
      </w:r>
      <w:r w:rsidR="00DA60EF">
        <w:rPr>
          <w:rFonts w:ascii="Arial" w:hAnsi="Arial" w:cs="Arial"/>
          <w:lang w:val="fi-FI"/>
        </w:rPr>
        <w:t xml:space="preserve">Tietoliikenneinfran kehittämisellä on selkeä yhteys myös </w:t>
      </w:r>
      <w:r>
        <w:rPr>
          <w:rFonts w:ascii="Arial" w:hAnsi="Arial" w:cs="Arial"/>
          <w:lang w:val="fi-FI"/>
        </w:rPr>
        <w:t>metsätieto ja alustataloushankkee</w:t>
      </w:r>
      <w:r w:rsidR="00DA60EF">
        <w:rPr>
          <w:rFonts w:ascii="Arial" w:hAnsi="Arial" w:cs="Arial"/>
          <w:lang w:val="fi-FI"/>
        </w:rPr>
        <w:t xml:space="preserve">seen, jonka tuloksia voidaan hyödyntää käytännön työssä mm. päätöstukimallien avulla. Se edellyttää toimivaa tietoliikenneinfraa. Toisaalta käytännön työssä tuotetaan tulevaisuudessa tietoa, jota käytetään erilaisissa palvelusovellutuksissa. Tässäkin tarvitaan toimivaa tietoliikenneinfraa. Metsäkoneista on jo tullut ja tulossa yhä enemmän metsätiedon solmukohtia, mutta samalla niillä on tehtävä tuottavasti työtä, ei tietoliikenteen takkuilu saa muodostua tuottavuuden haitaksi. </w:t>
      </w:r>
      <w:r>
        <w:rPr>
          <w:rFonts w:ascii="Arial" w:hAnsi="Arial" w:cs="Arial"/>
          <w:lang w:val="fi-FI"/>
        </w:rPr>
        <w:t xml:space="preserve"> </w:t>
      </w:r>
    </w:p>
    <w:p w:rsidR="000C2E5A" w:rsidRDefault="000C2E5A" w:rsidP="001A01FD">
      <w:pPr>
        <w:pStyle w:val="Sisennettyleipteksti"/>
        <w:spacing w:after="0" w:line="23" w:lineRule="atLeast"/>
        <w:ind w:left="567" w:right="709"/>
        <w:outlineLvl w:val="0"/>
        <w:rPr>
          <w:rFonts w:ascii="Arial" w:hAnsi="Arial" w:cs="Arial"/>
          <w:lang w:val="fi-FI"/>
        </w:rPr>
      </w:pPr>
    </w:p>
    <w:p w:rsidR="001A01FD" w:rsidRPr="001A01FD" w:rsidRDefault="004E264D" w:rsidP="001A01FD">
      <w:pPr>
        <w:pStyle w:val="Sisennettyleipteksti"/>
        <w:spacing w:after="0" w:line="23" w:lineRule="atLeast"/>
        <w:ind w:left="567" w:right="709"/>
        <w:outlineLvl w:val="0"/>
        <w:rPr>
          <w:rFonts w:ascii="Arial" w:hAnsi="Arial" w:cs="Arial"/>
          <w:lang w:val="fi-FI"/>
        </w:rPr>
      </w:pPr>
      <w:r>
        <w:rPr>
          <w:rFonts w:ascii="Arial" w:hAnsi="Arial" w:cs="Arial"/>
          <w:lang w:val="fi-FI"/>
        </w:rPr>
        <w:t>Osaaminen ja koulutus -hankkeen perusteluissa todetaan, että riittävän työvoiman sa</w:t>
      </w:r>
      <w:r w:rsidR="001D0D29">
        <w:rPr>
          <w:rFonts w:ascii="Arial" w:hAnsi="Arial" w:cs="Arial"/>
          <w:lang w:val="fi-FI"/>
        </w:rPr>
        <w:t>a</w:t>
      </w:r>
      <w:r>
        <w:rPr>
          <w:rFonts w:ascii="Arial" w:hAnsi="Arial" w:cs="Arial"/>
          <w:lang w:val="fi-FI"/>
        </w:rPr>
        <w:t xml:space="preserve">miseksi metsänhoitotöihin tehdään toimenpiteitä. On syytä varautua ja tehdä toimenpiteitä myös sen varalle, miten koneellisiin metsänhoito ja puunkorjuutöihin sekä myös puunkuljetukseen saataisiin hallitulla tavalla työvoimaa ulkomailta. </w:t>
      </w:r>
    </w:p>
    <w:p w:rsidR="00B02EBB" w:rsidRDefault="00B02EBB" w:rsidP="001A01FD">
      <w:pPr>
        <w:pStyle w:val="Sisennettyleipteksti"/>
        <w:spacing w:after="0" w:line="23" w:lineRule="atLeast"/>
        <w:ind w:left="567" w:right="709"/>
        <w:outlineLvl w:val="0"/>
        <w:rPr>
          <w:rFonts w:ascii="Arial" w:hAnsi="Arial" w:cs="Arial"/>
          <w:lang w:val="fi-FI"/>
        </w:rPr>
      </w:pPr>
    </w:p>
    <w:p w:rsidR="002240C4" w:rsidRPr="001A01FD" w:rsidRDefault="00B67C29" w:rsidP="001A01FD">
      <w:pPr>
        <w:autoSpaceDE w:val="0"/>
        <w:autoSpaceDN w:val="0"/>
        <w:adjustRightInd w:val="0"/>
        <w:spacing w:after="0"/>
        <w:ind w:left="567" w:right="709"/>
        <w:outlineLvl w:val="0"/>
        <w:rPr>
          <w:rFonts w:ascii="Arial" w:hAnsi="Arial" w:cs="Arial"/>
        </w:rPr>
      </w:pPr>
      <w:r w:rsidRPr="001A01FD">
        <w:rPr>
          <w:rFonts w:ascii="Arial" w:hAnsi="Arial" w:cs="Arial"/>
        </w:rPr>
        <w:t xml:space="preserve">Helsingissä </w:t>
      </w:r>
      <w:r w:rsidR="00986776">
        <w:rPr>
          <w:rFonts w:ascii="Arial" w:hAnsi="Arial" w:cs="Arial"/>
        </w:rPr>
        <w:t>30</w:t>
      </w:r>
      <w:r w:rsidR="005311A6">
        <w:rPr>
          <w:rFonts w:ascii="Arial" w:hAnsi="Arial" w:cs="Arial"/>
        </w:rPr>
        <w:t>.</w:t>
      </w:r>
      <w:r w:rsidR="00C344BC">
        <w:rPr>
          <w:rFonts w:ascii="Arial" w:hAnsi="Arial" w:cs="Arial"/>
        </w:rPr>
        <w:t>11</w:t>
      </w:r>
      <w:r w:rsidR="005311A6">
        <w:rPr>
          <w:rFonts w:ascii="Arial" w:hAnsi="Arial" w:cs="Arial"/>
        </w:rPr>
        <w:t>.201</w:t>
      </w:r>
      <w:r w:rsidR="00986776">
        <w:rPr>
          <w:rFonts w:ascii="Arial" w:hAnsi="Arial" w:cs="Arial"/>
        </w:rPr>
        <w:t>8</w:t>
      </w:r>
    </w:p>
    <w:p w:rsidR="00C04FFE" w:rsidRPr="001A01FD" w:rsidRDefault="00C04FFE" w:rsidP="001A01FD">
      <w:pPr>
        <w:autoSpaceDE w:val="0"/>
        <w:autoSpaceDN w:val="0"/>
        <w:adjustRightInd w:val="0"/>
        <w:spacing w:after="0"/>
        <w:ind w:left="567" w:right="709"/>
        <w:outlineLvl w:val="0"/>
        <w:rPr>
          <w:rFonts w:ascii="Arial" w:hAnsi="Arial" w:cs="Arial"/>
        </w:rPr>
      </w:pPr>
    </w:p>
    <w:p w:rsidR="00B67C29" w:rsidRPr="001A01FD" w:rsidRDefault="00B67C29" w:rsidP="001A01FD">
      <w:pPr>
        <w:autoSpaceDE w:val="0"/>
        <w:autoSpaceDN w:val="0"/>
        <w:adjustRightInd w:val="0"/>
        <w:spacing w:after="0"/>
        <w:ind w:left="567" w:right="709"/>
        <w:rPr>
          <w:rFonts w:ascii="Arial" w:hAnsi="Arial" w:cs="Arial"/>
        </w:rPr>
      </w:pPr>
      <w:r w:rsidRPr="001A01FD">
        <w:rPr>
          <w:rFonts w:ascii="Arial" w:hAnsi="Arial" w:cs="Arial"/>
        </w:rPr>
        <w:t>Koneyrittäjien liitto</w:t>
      </w:r>
    </w:p>
    <w:p w:rsidR="00B67C29" w:rsidRPr="001A01FD" w:rsidRDefault="00B67C29" w:rsidP="001A01FD">
      <w:pPr>
        <w:autoSpaceDE w:val="0"/>
        <w:autoSpaceDN w:val="0"/>
        <w:adjustRightInd w:val="0"/>
        <w:spacing w:after="0"/>
        <w:ind w:left="567" w:right="709" w:hanging="709"/>
        <w:rPr>
          <w:rFonts w:ascii="Arial" w:hAnsi="Arial" w:cs="Arial"/>
        </w:rPr>
      </w:pPr>
    </w:p>
    <w:p w:rsidR="001A01FD" w:rsidRPr="001A01FD" w:rsidRDefault="00572578" w:rsidP="001A01FD">
      <w:pPr>
        <w:autoSpaceDE w:val="0"/>
        <w:autoSpaceDN w:val="0"/>
        <w:adjustRightInd w:val="0"/>
        <w:spacing w:after="0"/>
        <w:ind w:left="567" w:right="709" w:hanging="709"/>
        <w:rPr>
          <w:rFonts w:ascii="Arial" w:hAnsi="Arial" w:cs="Arial"/>
        </w:rPr>
      </w:pPr>
      <w:r w:rsidRPr="001A01FD">
        <w:rPr>
          <w:rFonts w:ascii="Arial" w:hAnsi="Arial" w:cs="Arial"/>
        </w:rPr>
        <w:tab/>
      </w:r>
    </w:p>
    <w:p w:rsidR="001A01FD" w:rsidRDefault="00AE182F" w:rsidP="001A01FD">
      <w:pPr>
        <w:autoSpaceDE w:val="0"/>
        <w:autoSpaceDN w:val="0"/>
        <w:adjustRightInd w:val="0"/>
        <w:spacing w:after="0"/>
        <w:ind w:left="567" w:right="709"/>
        <w:rPr>
          <w:rFonts w:ascii="Arial" w:hAnsi="Arial" w:cs="Arial"/>
        </w:rPr>
      </w:pPr>
      <w:r>
        <w:rPr>
          <w:rFonts w:ascii="Arial" w:hAnsi="Arial" w:cs="Arial"/>
        </w:rPr>
        <w:t>Simo</w:t>
      </w:r>
      <w:r w:rsidR="00920F5F">
        <w:rPr>
          <w:rFonts w:ascii="Arial" w:hAnsi="Arial" w:cs="Arial"/>
        </w:rPr>
        <w:t xml:space="preserve"> </w:t>
      </w:r>
      <w:r>
        <w:rPr>
          <w:rFonts w:ascii="Arial" w:hAnsi="Arial" w:cs="Arial"/>
        </w:rPr>
        <w:t>Jaakkola</w:t>
      </w:r>
    </w:p>
    <w:p w:rsidR="00AE182F" w:rsidRPr="001A01FD" w:rsidRDefault="00AE182F" w:rsidP="001A01FD">
      <w:pPr>
        <w:autoSpaceDE w:val="0"/>
        <w:autoSpaceDN w:val="0"/>
        <w:adjustRightInd w:val="0"/>
        <w:spacing w:after="0"/>
        <w:ind w:left="567" w:right="709"/>
        <w:rPr>
          <w:rFonts w:ascii="Arial" w:hAnsi="Arial" w:cs="Arial"/>
        </w:rPr>
      </w:pPr>
      <w:r>
        <w:rPr>
          <w:rFonts w:ascii="Arial" w:hAnsi="Arial" w:cs="Arial"/>
        </w:rPr>
        <w:t>varatoimitusjohtaja</w:t>
      </w:r>
    </w:p>
    <w:p w:rsidR="001A01FD" w:rsidRPr="001A01FD" w:rsidRDefault="001A01FD" w:rsidP="001A01FD">
      <w:pPr>
        <w:autoSpaceDE w:val="0"/>
        <w:autoSpaceDN w:val="0"/>
        <w:adjustRightInd w:val="0"/>
        <w:spacing w:after="0"/>
        <w:ind w:left="567" w:right="709"/>
        <w:rPr>
          <w:rFonts w:ascii="Arial" w:hAnsi="Arial" w:cs="Arial"/>
        </w:rPr>
      </w:pPr>
    </w:p>
    <w:p w:rsidR="001A01FD" w:rsidRPr="001A01FD" w:rsidRDefault="001A01FD" w:rsidP="001A01FD">
      <w:pPr>
        <w:autoSpaceDE w:val="0"/>
        <w:autoSpaceDN w:val="0"/>
        <w:adjustRightInd w:val="0"/>
        <w:spacing w:after="0"/>
        <w:ind w:left="567" w:right="709"/>
        <w:rPr>
          <w:rFonts w:ascii="Arial" w:hAnsi="Arial" w:cs="Arial"/>
        </w:rPr>
      </w:pPr>
    </w:p>
    <w:p w:rsidR="00B67C29" w:rsidRPr="001A01FD" w:rsidRDefault="00B67C29" w:rsidP="001A01FD">
      <w:pPr>
        <w:autoSpaceDE w:val="0"/>
        <w:autoSpaceDN w:val="0"/>
        <w:adjustRightInd w:val="0"/>
        <w:spacing w:after="0"/>
        <w:ind w:left="567" w:right="709" w:hanging="709"/>
        <w:rPr>
          <w:rFonts w:ascii="Arial" w:hAnsi="Arial" w:cs="Arial"/>
        </w:rPr>
      </w:pPr>
    </w:p>
    <w:p w:rsidR="00B67C29" w:rsidRPr="001A01FD" w:rsidRDefault="00B67C29" w:rsidP="001A01FD">
      <w:pPr>
        <w:autoSpaceDE w:val="0"/>
        <w:autoSpaceDN w:val="0"/>
        <w:adjustRightInd w:val="0"/>
        <w:spacing w:after="0"/>
        <w:ind w:left="567" w:right="709"/>
        <w:rPr>
          <w:rFonts w:ascii="Arial" w:hAnsi="Arial" w:cs="Arial"/>
        </w:rPr>
      </w:pPr>
      <w:r w:rsidRPr="001A01FD">
        <w:rPr>
          <w:rFonts w:ascii="Arial" w:hAnsi="Arial" w:cs="Arial"/>
          <w:b/>
        </w:rPr>
        <w:t>Koneyrittäjien liitto</w:t>
      </w:r>
      <w:r w:rsidRPr="001A01FD">
        <w:rPr>
          <w:rFonts w:ascii="Arial" w:hAnsi="Arial" w:cs="Arial"/>
        </w:rPr>
        <w:t xml:space="preserve"> on </w:t>
      </w:r>
      <w:r w:rsidR="00AE182F" w:rsidRPr="001A01FD">
        <w:rPr>
          <w:rFonts w:ascii="Arial" w:hAnsi="Arial" w:cs="Arial"/>
        </w:rPr>
        <w:t>2</w:t>
      </w:r>
      <w:r w:rsidR="00AE182F">
        <w:rPr>
          <w:rFonts w:ascii="Arial" w:hAnsi="Arial" w:cs="Arial"/>
        </w:rPr>
        <w:t>4</w:t>
      </w:r>
      <w:r w:rsidR="00AE182F" w:rsidRPr="001A01FD">
        <w:rPr>
          <w:rFonts w:ascii="Arial" w:hAnsi="Arial" w:cs="Arial"/>
        </w:rPr>
        <w:t>00</w:t>
      </w:r>
      <w:r w:rsidRPr="001A01FD">
        <w:rPr>
          <w:rFonts w:ascii="Arial" w:hAnsi="Arial" w:cs="Arial"/>
        </w:rPr>
        <w:t>:n energia-, maarakennus- ja metsäalan koneyrittäjän valtakunnallinen yrittäjä- ja työnantajajärje</w:t>
      </w:r>
      <w:r w:rsidRPr="001A01FD">
        <w:rPr>
          <w:rFonts w:ascii="Arial" w:hAnsi="Arial" w:cs="Arial"/>
          <w:szCs w:val="18"/>
        </w:rPr>
        <w:t xml:space="preserve">stö. </w:t>
      </w:r>
      <w:smartTag w:uri="urn:schemas-microsoft-com:office:smarttags" w:element="PersonName">
        <w:r w:rsidRPr="001A01FD">
          <w:rPr>
            <w:rFonts w:ascii="Arial" w:hAnsi="Arial" w:cs="Arial"/>
            <w:szCs w:val="18"/>
          </w:rPr>
          <w:t>Koneyrittäjät</w:t>
        </w:r>
      </w:smartTag>
      <w:r w:rsidRPr="001A01FD">
        <w:rPr>
          <w:rFonts w:ascii="Arial" w:hAnsi="Arial" w:cs="Arial"/>
          <w:szCs w:val="18"/>
        </w:rPr>
        <w:t xml:space="preserve"> työllistävät metsäalalla välittömästi itsensä lisäksi noin </w:t>
      </w:r>
      <w:r w:rsidR="00456E51" w:rsidRPr="001A01FD">
        <w:rPr>
          <w:rFonts w:ascii="Arial" w:hAnsi="Arial" w:cs="Arial"/>
          <w:szCs w:val="18"/>
        </w:rPr>
        <w:t>yli 5</w:t>
      </w:r>
      <w:r w:rsidRPr="001A01FD">
        <w:rPr>
          <w:rFonts w:ascii="Arial" w:hAnsi="Arial" w:cs="Arial"/>
          <w:szCs w:val="18"/>
        </w:rPr>
        <w:t>000 työntekijää.</w:t>
      </w:r>
    </w:p>
    <w:sectPr w:rsidR="00B67C29" w:rsidRPr="001A01FD" w:rsidSect="00DD7CAE">
      <w:headerReference w:type="default" r:id="rId7"/>
      <w:footerReference w:type="even" r:id="rId8"/>
      <w:footerReference w:type="default" r:id="rId9"/>
      <w:headerReference w:type="first" r:id="rId10"/>
      <w:footerReference w:type="first" r:id="rId11"/>
      <w:pgSz w:w="11906" w:h="16838"/>
      <w:pgMar w:top="1417" w:right="140" w:bottom="1417"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9D4" w:rsidRDefault="001319D4" w:rsidP="006E48AE">
      <w:pPr>
        <w:spacing w:after="0" w:line="240" w:lineRule="auto"/>
      </w:pPr>
      <w:r>
        <w:separator/>
      </w:r>
    </w:p>
  </w:endnote>
  <w:endnote w:type="continuationSeparator" w:id="0">
    <w:p w:rsidR="001319D4" w:rsidRDefault="001319D4" w:rsidP="006E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5A" w:rsidRDefault="000C2E5A">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5A" w:rsidRDefault="000C2E5A" w:rsidP="00BA26EA">
    <w:pPr>
      <w:pStyle w:val="Alatunniste"/>
      <w:ind w:firstLine="2608"/>
    </w:pP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5A" w:rsidRDefault="000C2E5A" w:rsidP="00981280">
    <w:pPr>
      <w:pStyle w:val="Alatunniste"/>
      <w:tabs>
        <w:tab w:val="left" w:pos="4243"/>
      </w:tabs>
    </w:pPr>
    <w:r>
      <w:rPr>
        <w:noProof/>
      </w:rPr>
      <mc:AlternateContent>
        <mc:Choice Requires="wps">
          <w:drawing>
            <wp:anchor distT="0" distB="0" distL="114300" distR="114300" simplePos="0" relativeHeight="251657728" behindDoc="0" locked="0" layoutInCell="1" allowOverlap="1">
              <wp:simplePos x="0" y="0"/>
              <wp:positionH relativeFrom="margin">
                <wp:posOffset>2916555</wp:posOffset>
              </wp:positionH>
              <wp:positionV relativeFrom="paragraph">
                <wp:posOffset>136525</wp:posOffset>
              </wp:positionV>
              <wp:extent cx="3714750" cy="838200"/>
              <wp:effectExtent l="1905" t="317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E5A" w:rsidRPr="00961EF4" w:rsidRDefault="000C2E5A" w:rsidP="003B7EE4">
                          <w:pPr>
                            <w:spacing w:line="240" w:lineRule="auto"/>
                            <w:jc w:val="right"/>
                            <w:rPr>
                              <w:sz w:val="20"/>
                            </w:rPr>
                          </w:pPr>
                          <w:r w:rsidRPr="00CE2A94">
                            <w:rPr>
                              <w:sz w:val="20"/>
                            </w:rPr>
                            <w:t>Sitratie 7, 00420 Helsinki</w:t>
                          </w:r>
                          <w:r>
                            <w:rPr>
                              <w:sz w:val="20"/>
                            </w:rPr>
                            <w:br/>
                            <w:t xml:space="preserve">puh. 040 900 9410, </w:t>
                          </w:r>
                          <w:r w:rsidRPr="00CE2A94">
                            <w:rPr>
                              <w:sz w:val="20"/>
                            </w:rPr>
                            <w:t>fax (09) 563 0329</w:t>
                          </w:r>
                          <w:r>
                            <w:rPr>
                              <w:sz w:val="20"/>
                            </w:rPr>
                            <w:br/>
                            <w:t>etunimi.sukunimi@koneyrittajat.fi</w:t>
                          </w:r>
                          <w:r w:rsidRPr="00CE2A94">
                            <w:rPr>
                              <w:sz w:val="20"/>
                            </w:rPr>
                            <w:t xml:space="preserve"> </w:t>
                          </w:r>
                          <w:r w:rsidRPr="00CE2A94">
                            <w:rPr>
                              <w:sz w:val="20"/>
                            </w:rPr>
                            <w:br/>
                          </w:r>
                          <w:r>
                            <w:rPr>
                              <w:sz w:val="20"/>
                            </w:rPr>
                            <w:t>www.finnmetko.fi,</w:t>
                          </w:r>
                          <w:r w:rsidRPr="00CE2A94">
                            <w:rPr>
                              <w:sz w:val="20"/>
                            </w:rPr>
                            <w:t xml:space="preserve"> www.koneyrittajat.fi </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29.65pt;margin-top:10.75pt;width:292.5pt;height:6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PLsw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Sx7c7Q6xSc7ntwMyMcA8uuUt3fyfKrRkKuGiq27EYpOTSMVpBdaG/6Z1cn&#10;HG1BNsMHWUEYujPSAY216mzroBkI0IGlxxMzNpUSDi8XIVnMwFSCLb6MgXoXgqbH273S5h2THbKL&#10;DCtg3qHT/Z02NhuaHl1sMCEL3raO/VY8OwDH6QRiw1Vrs1k4Mn8kQbKO1zHxSDRfeyTIc++mWBFv&#10;XoSLWX6Zr1Z5+NPGDUna8KpiwoY5Ciskf0bcQeKTJE7S0rLllYWzKWm13axahfYUhF2479CQMzf/&#10;eRquCVDLi5LCiAS3UeIV83jhkYLMvGQRxF4QJrfJPCAJyYvnJd1xwf69JDRkOJlFs0lMv60tcN/r&#10;2mjacQOjo+UdKOLkRFMrwbWoHLWG8nZan7XCpv/UCqD7SLQTrNXopFYzbkZAsSreyOoRpKskKAtE&#10;CPMOFo1U3zEaYHZkWH/bUcUwat8LkH8SEmKHjduQ2SKCjTq3bM4tVJQAlWGD0bRcmWlA7XrFtw1E&#10;mh6ckDfwZGru1PyU1eGhwXxwRR1mmR1A53vn9TRxl78AAAD//wMAUEsDBBQABgAIAAAAIQDSDBwR&#10;3gAAAAsBAAAPAAAAZHJzL2Rvd25yZXYueG1sTI9NT8MwDIbvSPyHyEjcWLKtQVtpOiEQVxADJnHL&#10;Gq+taJyqydby7/FO7OaPR68fF5vJd+KEQ2wDGZjPFAikKriWagOfHy93KxAxWXK2C4QGfjHCpry+&#10;KmzuwkjveNqmWnAIxdwaaFLqcylj1aC3cRZ6JN4dwuBt4naopRvsyOG+kwul7qW3LfGFxvb41GD1&#10;sz16A1+vh+9dpt7qZ6/7MUxKkl9LY25vpscHEAmn9A/DWZ/VoWSnfTiSi6IzkOn1klEDi7kGcQZU&#10;lvFkz5VeapBlIS9/KP8AAAD//wMAUEsBAi0AFAAGAAgAAAAhALaDOJL+AAAA4QEAABMAAAAAAAAA&#10;AAAAAAAAAAAAAFtDb250ZW50X1R5cGVzXS54bWxQSwECLQAUAAYACAAAACEAOP0h/9YAAACUAQAA&#10;CwAAAAAAAAAAAAAAAAAvAQAAX3JlbHMvLnJlbHNQSwECLQAUAAYACAAAACEAwccTy7MCAAC5BQAA&#10;DgAAAAAAAAAAAAAAAAAuAgAAZHJzL2Uyb0RvYy54bWxQSwECLQAUAAYACAAAACEA0gwcEd4AAAAL&#10;AQAADwAAAAAAAAAAAAAAAAANBQAAZHJzL2Rvd25yZXYueG1sUEsFBgAAAAAEAAQA8wAAABgGAAAA&#10;AA==&#10;" filled="f" stroked="f">
              <v:textbox>
                <w:txbxContent>
                  <w:p w:rsidR="000C2E5A" w:rsidRPr="00961EF4" w:rsidRDefault="000C2E5A" w:rsidP="003B7EE4">
                    <w:pPr>
                      <w:spacing w:line="240" w:lineRule="auto"/>
                      <w:jc w:val="right"/>
                      <w:rPr>
                        <w:sz w:val="20"/>
                      </w:rPr>
                    </w:pPr>
                    <w:r w:rsidRPr="00CE2A94">
                      <w:rPr>
                        <w:sz w:val="20"/>
                      </w:rPr>
                      <w:t>Sitratie 7, 00420 Helsinki</w:t>
                    </w:r>
                    <w:r>
                      <w:rPr>
                        <w:sz w:val="20"/>
                      </w:rPr>
                      <w:br/>
                      <w:t xml:space="preserve">puh. 040 900 9410, </w:t>
                    </w:r>
                    <w:r w:rsidRPr="00CE2A94">
                      <w:rPr>
                        <w:sz w:val="20"/>
                      </w:rPr>
                      <w:t>fax (09) 563 0329</w:t>
                    </w:r>
                    <w:r>
                      <w:rPr>
                        <w:sz w:val="20"/>
                      </w:rPr>
                      <w:br/>
                      <w:t>etunimi.sukunimi@koneyrittajat.fi</w:t>
                    </w:r>
                    <w:r w:rsidRPr="00CE2A94">
                      <w:rPr>
                        <w:sz w:val="20"/>
                      </w:rPr>
                      <w:t xml:space="preserve"> </w:t>
                    </w:r>
                    <w:r w:rsidRPr="00CE2A94">
                      <w:rPr>
                        <w:sz w:val="20"/>
                      </w:rPr>
                      <w:br/>
                    </w:r>
                    <w:r>
                      <w:rPr>
                        <w:sz w:val="20"/>
                      </w:rPr>
                      <w:t>www.finnmetko.fi,</w:t>
                    </w:r>
                    <w:r w:rsidRPr="00CE2A94">
                      <w:rPr>
                        <w:sz w:val="20"/>
                      </w:rPr>
                      <w:t xml:space="preserve"> www.koneyrittajat.fi </w:t>
                    </w:r>
                    <w:r>
                      <w:br/>
                    </w:r>
                  </w:p>
                </w:txbxContent>
              </v:textbox>
              <w10:wrap anchorx="margin"/>
            </v:shape>
          </w:pict>
        </mc:Fallback>
      </mc:AlternateContent>
    </w:r>
    <w:r>
      <w:tab/>
      <w:t xml:space="preserve">           </w:t>
    </w:r>
    <w:r>
      <w:tab/>
      <w:t xml:space="preserve">    </w:t>
    </w:r>
    <w:r>
      <w:rPr>
        <w:noProof/>
      </w:rPr>
      <w:drawing>
        <wp:inline distT="0" distB="0" distL="0" distR="0">
          <wp:extent cx="3535680" cy="1028700"/>
          <wp:effectExtent l="0" t="0" r="0" b="0"/>
          <wp:docPr id="3" name="Kuva 0" descr="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palkk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5680" cy="1028700"/>
                  </a:xfrm>
                  <a:prstGeom prst="rect">
                    <a:avLst/>
                  </a:prstGeom>
                  <a:noFill/>
                  <a:ln>
                    <a:noFill/>
                  </a:ln>
                </pic:spPr>
              </pic:pic>
            </a:graphicData>
          </a:graphic>
        </wp:inline>
      </w:drawing>
    </w:r>
  </w:p>
  <w:p w:rsidR="000C2E5A" w:rsidRDefault="000C2E5A" w:rsidP="00981280">
    <w:pPr>
      <w:pStyle w:val="Alatunniste"/>
      <w:tabs>
        <w:tab w:val="left" w:pos="424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9D4" w:rsidRDefault="001319D4" w:rsidP="006E48AE">
      <w:pPr>
        <w:spacing w:after="0" w:line="240" w:lineRule="auto"/>
      </w:pPr>
      <w:r>
        <w:separator/>
      </w:r>
    </w:p>
  </w:footnote>
  <w:footnote w:type="continuationSeparator" w:id="0">
    <w:p w:rsidR="001319D4" w:rsidRDefault="001319D4" w:rsidP="006E4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5A" w:rsidRDefault="000C2E5A" w:rsidP="00CE2A94">
    <w:pPr>
      <w:pStyle w:val="Yltunniste"/>
      <w:tabs>
        <w:tab w:val="clear" w:pos="4819"/>
        <w:tab w:val="center" w:pos="6946"/>
      </w:tabs>
      <w:ind w:left="-567"/>
    </w:pPr>
    <w:r>
      <w:rPr>
        <w:noProof/>
      </w:rPr>
      <w:drawing>
        <wp:inline distT="0" distB="0" distL="0" distR="0">
          <wp:extent cx="2644140" cy="388620"/>
          <wp:effectExtent l="0" t="0" r="0" b="0"/>
          <wp:docPr id="2" name="Kuva 2" descr="Vaak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aka_M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140" cy="38862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5A" w:rsidRDefault="000C2E5A" w:rsidP="00C344BC">
    <w:pPr>
      <w:tabs>
        <w:tab w:val="left" w:pos="6379"/>
      </w:tabs>
      <w:spacing w:after="0"/>
      <w:rPr>
        <w:rFonts w:ascii="Arial" w:hAnsi="Arial" w:cs="Arial"/>
        <w:b/>
        <w:sz w:val="20"/>
        <w:szCs w:val="20"/>
      </w:rPr>
    </w:pPr>
    <w:r>
      <w:rPr>
        <w:noProof/>
      </w:rPr>
      <w:drawing>
        <wp:inline distT="0" distB="0" distL="0" distR="0">
          <wp:extent cx="2644140" cy="388620"/>
          <wp:effectExtent l="0" t="0" r="0" b="0"/>
          <wp:docPr id="1" name="Kuva 1" descr="Vaak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ka_M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140" cy="388620"/>
                  </a:xfrm>
                  <a:prstGeom prst="rect">
                    <a:avLst/>
                  </a:prstGeom>
                  <a:noFill/>
                  <a:ln>
                    <a:noFill/>
                  </a:ln>
                </pic:spPr>
              </pic:pic>
            </a:graphicData>
          </a:graphic>
        </wp:inline>
      </w:drawing>
    </w:r>
    <w:r>
      <w:t xml:space="preserve">            </w:t>
    </w:r>
    <w:r>
      <w:rPr>
        <w:rFonts w:ascii="Arial" w:hAnsi="Arial" w:cs="Arial"/>
        <w:b/>
        <w:sz w:val="20"/>
        <w:szCs w:val="20"/>
      </w:rPr>
      <w:tab/>
    </w:r>
    <w:r w:rsidRPr="00FD64B7">
      <w:rPr>
        <w:rFonts w:ascii="Arial" w:hAnsi="Arial" w:cs="Arial"/>
        <w:b/>
        <w:sz w:val="20"/>
        <w:szCs w:val="20"/>
      </w:rPr>
      <w:t xml:space="preserve">Lausunto </w:t>
    </w:r>
    <w:r w:rsidR="004E264D">
      <w:rPr>
        <w:rFonts w:ascii="Arial" w:hAnsi="Arial" w:cs="Arial"/>
        <w:b/>
        <w:sz w:val="20"/>
        <w:szCs w:val="20"/>
      </w:rPr>
      <w:t>30</w:t>
    </w:r>
    <w:r w:rsidRPr="00FD64B7">
      <w:rPr>
        <w:rFonts w:ascii="Arial" w:hAnsi="Arial" w:cs="Arial"/>
        <w:b/>
        <w:sz w:val="20"/>
        <w:szCs w:val="20"/>
      </w:rPr>
      <w:t>.</w:t>
    </w:r>
    <w:r>
      <w:rPr>
        <w:rFonts w:ascii="Arial" w:hAnsi="Arial" w:cs="Arial"/>
        <w:b/>
        <w:sz w:val="20"/>
        <w:szCs w:val="20"/>
      </w:rPr>
      <w:t>11</w:t>
    </w:r>
    <w:r w:rsidRPr="00FD64B7">
      <w:rPr>
        <w:rFonts w:ascii="Arial" w:hAnsi="Arial" w:cs="Arial"/>
        <w:b/>
        <w:sz w:val="20"/>
        <w:szCs w:val="20"/>
      </w:rPr>
      <w:t>.201</w:t>
    </w:r>
    <w:r w:rsidR="004E264D">
      <w:rPr>
        <w:rFonts w:ascii="Arial" w:hAnsi="Arial" w:cs="Arial"/>
        <w:b/>
        <w:sz w:val="20"/>
        <w:szCs w:val="20"/>
      </w:rPr>
      <w:t>8</w:t>
    </w:r>
    <w:r w:rsidRPr="00EB1980">
      <w:rPr>
        <w:rFonts w:ascii="Arial" w:hAnsi="Arial" w:cs="Arial"/>
        <w:b/>
        <w:sz w:val="20"/>
        <w:szCs w:val="20"/>
      </w:rPr>
      <w:tab/>
    </w:r>
  </w:p>
  <w:p w:rsidR="005931CA" w:rsidRDefault="005931CA" w:rsidP="00C344BC">
    <w:pPr>
      <w:tabs>
        <w:tab w:val="left" w:pos="6379"/>
      </w:tabs>
      <w:spacing w:after="0"/>
      <w:rPr>
        <w:rFonts w:ascii="Arial" w:hAnsi="Arial" w:cs="Arial"/>
        <w:b/>
        <w:sz w:val="20"/>
        <w:szCs w:val="20"/>
      </w:rPr>
    </w:pPr>
  </w:p>
  <w:p w:rsidR="005931CA" w:rsidRPr="00EB1980" w:rsidRDefault="005931CA" w:rsidP="00C344BC">
    <w:pPr>
      <w:tabs>
        <w:tab w:val="left" w:pos="6379"/>
      </w:tabs>
      <w:spacing w:after="0"/>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250EF"/>
    <w:multiLevelType w:val="hybridMultilevel"/>
    <w:tmpl w:val="35D44F5C"/>
    <w:lvl w:ilvl="0" w:tplc="040B0011">
      <w:start w:val="1"/>
      <w:numFmt w:val="decimal"/>
      <w:lvlText w:val="%1)"/>
      <w:lvlJc w:val="left"/>
      <w:pPr>
        <w:ind w:left="927"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9C"/>
    <w:rsid w:val="00015576"/>
    <w:rsid w:val="00015DA2"/>
    <w:rsid w:val="00053F0B"/>
    <w:rsid w:val="000675F4"/>
    <w:rsid w:val="000927CF"/>
    <w:rsid w:val="00096C3A"/>
    <w:rsid w:val="000A0A2C"/>
    <w:rsid w:val="000C2E5A"/>
    <w:rsid w:val="000D0156"/>
    <w:rsid w:val="000D200D"/>
    <w:rsid w:val="000E533D"/>
    <w:rsid w:val="000F722A"/>
    <w:rsid w:val="001051E6"/>
    <w:rsid w:val="00127C3D"/>
    <w:rsid w:val="00130AE5"/>
    <w:rsid w:val="001319D4"/>
    <w:rsid w:val="00152999"/>
    <w:rsid w:val="00154261"/>
    <w:rsid w:val="00165F9E"/>
    <w:rsid w:val="001A01FD"/>
    <w:rsid w:val="001B1D5C"/>
    <w:rsid w:val="001D0D29"/>
    <w:rsid w:val="001E2868"/>
    <w:rsid w:val="00211E3E"/>
    <w:rsid w:val="002240C4"/>
    <w:rsid w:val="00230483"/>
    <w:rsid w:val="00234BEB"/>
    <w:rsid w:val="002423A4"/>
    <w:rsid w:val="002516B0"/>
    <w:rsid w:val="00273878"/>
    <w:rsid w:val="00273E50"/>
    <w:rsid w:val="00282FEA"/>
    <w:rsid w:val="00286DDF"/>
    <w:rsid w:val="00295F3B"/>
    <w:rsid w:val="002A78C7"/>
    <w:rsid w:val="002B4148"/>
    <w:rsid w:val="002C5789"/>
    <w:rsid w:val="002D5B49"/>
    <w:rsid w:val="002D634A"/>
    <w:rsid w:val="002F052E"/>
    <w:rsid w:val="00312819"/>
    <w:rsid w:val="003341DA"/>
    <w:rsid w:val="0034148A"/>
    <w:rsid w:val="00381746"/>
    <w:rsid w:val="003A1B36"/>
    <w:rsid w:val="003B2A59"/>
    <w:rsid w:val="003B7EE4"/>
    <w:rsid w:val="003D51B8"/>
    <w:rsid w:val="003F2D78"/>
    <w:rsid w:val="00403B4F"/>
    <w:rsid w:val="00406BD7"/>
    <w:rsid w:val="004229FB"/>
    <w:rsid w:val="00432EAB"/>
    <w:rsid w:val="00454A04"/>
    <w:rsid w:val="00456E51"/>
    <w:rsid w:val="004927B3"/>
    <w:rsid w:val="00494D1A"/>
    <w:rsid w:val="004A0C49"/>
    <w:rsid w:val="004A5DF8"/>
    <w:rsid w:val="004B29CD"/>
    <w:rsid w:val="004B4D2F"/>
    <w:rsid w:val="004B64AE"/>
    <w:rsid w:val="004C0727"/>
    <w:rsid w:val="004D0C6C"/>
    <w:rsid w:val="004E264D"/>
    <w:rsid w:val="004E2B73"/>
    <w:rsid w:val="004E3641"/>
    <w:rsid w:val="004F1B2A"/>
    <w:rsid w:val="00507536"/>
    <w:rsid w:val="00515CC3"/>
    <w:rsid w:val="00523BA3"/>
    <w:rsid w:val="005311A6"/>
    <w:rsid w:val="005319FE"/>
    <w:rsid w:val="005450AF"/>
    <w:rsid w:val="00560366"/>
    <w:rsid w:val="00567B60"/>
    <w:rsid w:val="00572578"/>
    <w:rsid w:val="00577732"/>
    <w:rsid w:val="005868F3"/>
    <w:rsid w:val="005931CA"/>
    <w:rsid w:val="005A21C1"/>
    <w:rsid w:val="005A6B9A"/>
    <w:rsid w:val="005B49B7"/>
    <w:rsid w:val="005D7A4F"/>
    <w:rsid w:val="005E2DAA"/>
    <w:rsid w:val="00601E1F"/>
    <w:rsid w:val="006027F7"/>
    <w:rsid w:val="006252EF"/>
    <w:rsid w:val="006436C5"/>
    <w:rsid w:val="00655439"/>
    <w:rsid w:val="0066283C"/>
    <w:rsid w:val="006634B2"/>
    <w:rsid w:val="006672DA"/>
    <w:rsid w:val="00667474"/>
    <w:rsid w:val="00673031"/>
    <w:rsid w:val="00687327"/>
    <w:rsid w:val="006B1159"/>
    <w:rsid w:val="006B259C"/>
    <w:rsid w:val="006B352D"/>
    <w:rsid w:val="006C3AF3"/>
    <w:rsid w:val="006E48AE"/>
    <w:rsid w:val="00704685"/>
    <w:rsid w:val="0071113D"/>
    <w:rsid w:val="00720B0E"/>
    <w:rsid w:val="0072345D"/>
    <w:rsid w:val="00723844"/>
    <w:rsid w:val="007263D9"/>
    <w:rsid w:val="007272FA"/>
    <w:rsid w:val="00755F36"/>
    <w:rsid w:val="00772DFE"/>
    <w:rsid w:val="00775461"/>
    <w:rsid w:val="007A2122"/>
    <w:rsid w:val="007B38B5"/>
    <w:rsid w:val="007D7D66"/>
    <w:rsid w:val="007E5E8B"/>
    <w:rsid w:val="008073AE"/>
    <w:rsid w:val="008128EB"/>
    <w:rsid w:val="0081415B"/>
    <w:rsid w:val="0084661D"/>
    <w:rsid w:val="00855313"/>
    <w:rsid w:val="00857BF7"/>
    <w:rsid w:val="00873D24"/>
    <w:rsid w:val="00875357"/>
    <w:rsid w:val="00881865"/>
    <w:rsid w:val="00883E66"/>
    <w:rsid w:val="008904B3"/>
    <w:rsid w:val="008972A1"/>
    <w:rsid w:val="008B6B35"/>
    <w:rsid w:val="008F1D57"/>
    <w:rsid w:val="00920882"/>
    <w:rsid w:val="00920F5F"/>
    <w:rsid w:val="009529BE"/>
    <w:rsid w:val="0096028D"/>
    <w:rsid w:val="009609E7"/>
    <w:rsid w:val="00961EF4"/>
    <w:rsid w:val="00977E08"/>
    <w:rsid w:val="00981280"/>
    <w:rsid w:val="009864CB"/>
    <w:rsid w:val="00986776"/>
    <w:rsid w:val="00987633"/>
    <w:rsid w:val="00987BFC"/>
    <w:rsid w:val="00992AED"/>
    <w:rsid w:val="009A0331"/>
    <w:rsid w:val="009B44EA"/>
    <w:rsid w:val="009C397D"/>
    <w:rsid w:val="009D315C"/>
    <w:rsid w:val="009E69F6"/>
    <w:rsid w:val="009E7F9B"/>
    <w:rsid w:val="00A00EA6"/>
    <w:rsid w:val="00A02DB1"/>
    <w:rsid w:val="00A1480A"/>
    <w:rsid w:val="00A17479"/>
    <w:rsid w:val="00A26E52"/>
    <w:rsid w:val="00A32B81"/>
    <w:rsid w:val="00A36C3F"/>
    <w:rsid w:val="00A400BC"/>
    <w:rsid w:val="00A47BFD"/>
    <w:rsid w:val="00A62606"/>
    <w:rsid w:val="00A71B80"/>
    <w:rsid w:val="00A9540A"/>
    <w:rsid w:val="00AC1835"/>
    <w:rsid w:val="00AC2D9E"/>
    <w:rsid w:val="00AE182F"/>
    <w:rsid w:val="00AE5D9F"/>
    <w:rsid w:val="00AF6CA6"/>
    <w:rsid w:val="00B02EBB"/>
    <w:rsid w:val="00B11293"/>
    <w:rsid w:val="00B3181B"/>
    <w:rsid w:val="00B37E8B"/>
    <w:rsid w:val="00B4175A"/>
    <w:rsid w:val="00B44F7E"/>
    <w:rsid w:val="00B47FC6"/>
    <w:rsid w:val="00B5021D"/>
    <w:rsid w:val="00B51984"/>
    <w:rsid w:val="00B53F65"/>
    <w:rsid w:val="00B645FC"/>
    <w:rsid w:val="00B67C29"/>
    <w:rsid w:val="00B850E6"/>
    <w:rsid w:val="00B90EB4"/>
    <w:rsid w:val="00B95446"/>
    <w:rsid w:val="00BA26EA"/>
    <w:rsid w:val="00BA64BA"/>
    <w:rsid w:val="00BB4F55"/>
    <w:rsid w:val="00BD15EC"/>
    <w:rsid w:val="00BD38D0"/>
    <w:rsid w:val="00BD7844"/>
    <w:rsid w:val="00C04FFE"/>
    <w:rsid w:val="00C12C3E"/>
    <w:rsid w:val="00C277F4"/>
    <w:rsid w:val="00C344BC"/>
    <w:rsid w:val="00C413B6"/>
    <w:rsid w:val="00C42C2E"/>
    <w:rsid w:val="00C5610A"/>
    <w:rsid w:val="00C745A4"/>
    <w:rsid w:val="00C94689"/>
    <w:rsid w:val="00C95B49"/>
    <w:rsid w:val="00C96B66"/>
    <w:rsid w:val="00CA10B7"/>
    <w:rsid w:val="00CA6A09"/>
    <w:rsid w:val="00CB7C51"/>
    <w:rsid w:val="00CC1771"/>
    <w:rsid w:val="00CD6C4B"/>
    <w:rsid w:val="00CE2A94"/>
    <w:rsid w:val="00CE31F7"/>
    <w:rsid w:val="00CE56EB"/>
    <w:rsid w:val="00CE5D55"/>
    <w:rsid w:val="00CE5ECD"/>
    <w:rsid w:val="00CF15A1"/>
    <w:rsid w:val="00D00C06"/>
    <w:rsid w:val="00D00D0F"/>
    <w:rsid w:val="00D1149A"/>
    <w:rsid w:val="00D120F8"/>
    <w:rsid w:val="00D12C42"/>
    <w:rsid w:val="00D309AF"/>
    <w:rsid w:val="00D36BD0"/>
    <w:rsid w:val="00D47E5A"/>
    <w:rsid w:val="00D50178"/>
    <w:rsid w:val="00D652BA"/>
    <w:rsid w:val="00D729E5"/>
    <w:rsid w:val="00D72E50"/>
    <w:rsid w:val="00D75F89"/>
    <w:rsid w:val="00DA1668"/>
    <w:rsid w:val="00DA4013"/>
    <w:rsid w:val="00DA60EF"/>
    <w:rsid w:val="00DB05B0"/>
    <w:rsid w:val="00DB288E"/>
    <w:rsid w:val="00DB7BA4"/>
    <w:rsid w:val="00DD7238"/>
    <w:rsid w:val="00DD7CAE"/>
    <w:rsid w:val="00DE2C99"/>
    <w:rsid w:val="00DF0443"/>
    <w:rsid w:val="00E025C9"/>
    <w:rsid w:val="00E50EBD"/>
    <w:rsid w:val="00E922FD"/>
    <w:rsid w:val="00E93D76"/>
    <w:rsid w:val="00E96C5B"/>
    <w:rsid w:val="00EA5556"/>
    <w:rsid w:val="00EB1980"/>
    <w:rsid w:val="00EC7713"/>
    <w:rsid w:val="00F24EDD"/>
    <w:rsid w:val="00F30664"/>
    <w:rsid w:val="00F44A56"/>
    <w:rsid w:val="00F45F19"/>
    <w:rsid w:val="00F6631E"/>
    <w:rsid w:val="00F71BD4"/>
    <w:rsid w:val="00F7340A"/>
    <w:rsid w:val="00F7669C"/>
    <w:rsid w:val="00F84344"/>
    <w:rsid w:val="00FA6D6B"/>
    <w:rsid w:val="00FA7F12"/>
    <w:rsid w:val="00FC469B"/>
    <w:rsid w:val="00FD5184"/>
    <w:rsid w:val="00FE1A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DB740B1-E72C-4237-AD8F-F711FEDA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75F89"/>
    <w:pPr>
      <w:spacing w:after="200" w:line="276" w:lineRule="auto"/>
    </w:pPr>
    <w:rPr>
      <w:sz w:val="22"/>
      <w:szCs w:val="22"/>
    </w:rPr>
  </w:style>
  <w:style w:type="paragraph" w:styleId="Otsikko1">
    <w:name w:val="heading 1"/>
    <w:basedOn w:val="Normaali"/>
    <w:next w:val="Normaali"/>
    <w:link w:val="Otsikko1Char"/>
    <w:uiPriority w:val="9"/>
    <w:qFormat/>
    <w:rsid w:val="00BA26EA"/>
    <w:pPr>
      <w:keepNext/>
      <w:keepLines/>
      <w:spacing w:before="480" w:after="0"/>
      <w:outlineLvl w:val="0"/>
    </w:pPr>
    <w:rPr>
      <w:rFonts w:ascii="Cambria" w:hAnsi="Cambria"/>
      <w:b/>
      <w:bCs/>
      <w:color w:val="365F91"/>
      <w:sz w:val="28"/>
      <w:szCs w:val="28"/>
      <w:lang w:val="x-none" w:eastAsia="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E48A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E48AE"/>
  </w:style>
  <w:style w:type="paragraph" w:styleId="Alatunniste">
    <w:name w:val="footer"/>
    <w:basedOn w:val="Normaali"/>
    <w:link w:val="AlatunnisteChar"/>
    <w:uiPriority w:val="99"/>
    <w:unhideWhenUsed/>
    <w:rsid w:val="006E48A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E48AE"/>
  </w:style>
  <w:style w:type="character" w:styleId="Hyperlinkki">
    <w:name w:val="Hyperlink"/>
    <w:uiPriority w:val="99"/>
    <w:unhideWhenUsed/>
    <w:rsid w:val="006E48AE"/>
    <w:rPr>
      <w:color w:val="0000FF"/>
      <w:u w:val="single"/>
    </w:rPr>
  </w:style>
  <w:style w:type="paragraph" w:styleId="Seliteteksti">
    <w:name w:val="Balloon Text"/>
    <w:basedOn w:val="Normaali"/>
    <w:link w:val="SelitetekstiChar"/>
    <w:uiPriority w:val="99"/>
    <w:semiHidden/>
    <w:unhideWhenUsed/>
    <w:rsid w:val="00BA26EA"/>
    <w:pPr>
      <w:spacing w:after="0" w:line="240" w:lineRule="auto"/>
    </w:pPr>
    <w:rPr>
      <w:rFonts w:ascii="Tahoma" w:hAnsi="Tahoma"/>
      <w:sz w:val="16"/>
      <w:szCs w:val="16"/>
      <w:lang w:val="x-none" w:eastAsia="x-none"/>
    </w:rPr>
  </w:style>
  <w:style w:type="character" w:customStyle="1" w:styleId="SelitetekstiChar">
    <w:name w:val="Seliteteksti Char"/>
    <w:link w:val="Seliteteksti"/>
    <w:uiPriority w:val="99"/>
    <w:semiHidden/>
    <w:rsid w:val="00BA26EA"/>
    <w:rPr>
      <w:rFonts w:ascii="Tahoma" w:hAnsi="Tahoma" w:cs="Tahoma"/>
      <w:sz w:val="16"/>
      <w:szCs w:val="16"/>
    </w:rPr>
  </w:style>
  <w:style w:type="character" w:customStyle="1" w:styleId="Otsikko1Char">
    <w:name w:val="Otsikko 1 Char"/>
    <w:link w:val="Otsikko1"/>
    <w:uiPriority w:val="9"/>
    <w:rsid w:val="00BA26EA"/>
    <w:rPr>
      <w:rFonts w:ascii="Cambria" w:eastAsia="Times New Roman" w:hAnsi="Cambria" w:cs="Times New Roman"/>
      <w:b/>
      <w:bCs/>
      <w:color w:val="365F91"/>
      <w:sz w:val="28"/>
      <w:szCs w:val="28"/>
    </w:rPr>
  </w:style>
  <w:style w:type="paragraph" w:styleId="Asiakirjanrakenneruutu">
    <w:name w:val="Document Map"/>
    <w:basedOn w:val="Normaali"/>
    <w:link w:val="AsiakirjanrakenneruutuChar"/>
    <w:uiPriority w:val="99"/>
    <w:semiHidden/>
    <w:unhideWhenUsed/>
    <w:rsid w:val="00855313"/>
    <w:pPr>
      <w:spacing w:after="0" w:line="240" w:lineRule="auto"/>
    </w:pPr>
    <w:rPr>
      <w:rFonts w:ascii="Tahoma" w:hAnsi="Tahoma"/>
      <w:sz w:val="16"/>
      <w:szCs w:val="16"/>
      <w:lang w:val="x-none" w:eastAsia="x-none"/>
    </w:rPr>
  </w:style>
  <w:style w:type="character" w:customStyle="1" w:styleId="AsiakirjanrakenneruutuChar">
    <w:name w:val="Asiakirjan rakenneruutu Char"/>
    <w:link w:val="Asiakirjanrakenneruutu"/>
    <w:uiPriority w:val="99"/>
    <w:semiHidden/>
    <w:rsid w:val="00855313"/>
    <w:rPr>
      <w:rFonts w:ascii="Tahoma" w:hAnsi="Tahoma" w:cs="Tahoma"/>
      <w:sz w:val="16"/>
      <w:szCs w:val="16"/>
    </w:rPr>
  </w:style>
  <w:style w:type="paragraph" w:styleId="Sisennettyleipteksti3">
    <w:name w:val="Body Text Indent 3"/>
    <w:basedOn w:val="Normaali"/>
    <w:link w:val="Sisennettyleipteksti3Char"/>
    <w:semiHidden/>
    <w:rsid w:val="00507536"/>
    <w:pPr>
      <w:spacing w:after="0" w:line="240" w:lineRule="auto"/>
      <w:ind w:left="540" w:hanging="180"/>
    </w:pPr>
    <w:rPr>
      <w:rFonts w:ascii="Times New Roman" w:hAnsi="Times New Roman"/>
      <w:bCs/>
      <w:sz w:val="24"/>
      <w:szCs w:val="24"/>
      <w:lang w:val="x-none" w:eastAsia="x-none"/>
    </w:rPr>
  </w:style>
  <w:style w:type="character" w:customStyle="1" w:styleId="Sisennettyleipteksti3Char">
    <w:name w:val="Sisennetty leipäteksti 3 Char"/>
    <w:link w:val="Sisennettyleipteksti3"/>
    <w:semiHidden/>
    <w:rsid w:val="00507536"/>
    <w:rPr>
      <w:rFonts w:ascii="Times New Roman" w:hAnsi="Times New Roman"/>
      <w:bCs/>
      <w:sz w:val="24"/>
      <w:szCs w:val="24"/>
    </w:rPr>
  </w:style>
  <w:style w:type="paragraph" w:styleId="Sisennettyleipteksti">
    <w:name w:val="Body Text Indent"/>
    <w:basedOn w:val="Normaali"/>
    <w:link w:val="SisennettyleiptekstiChar"/>
    <w:uiPriority w:val="99"/>
    <w:unhideWhenUsed/>
    <w:rsid w:val="00B67C29"/>
    <w:pPr>
      <w:spacing w:after="120"/>
      <w:ind w:left="283"/>
    </w:pPr>
    <w:rPr>
      <w:lang w:val="x-none" w:eastAsia="x-none"/>
    </w:rPr>
  </w:style>
  <w:style w:type="character" w:customStyle="1" w:styleId="SisennettyleiptekstiChar">
    <w:name w:val="Sisennetty leipäteksti Char"/>
    <w:link w:val="Sisennettyleipteksti"/>
    <w:uiPriority w:val="99"/>
    <w:rsid w:val="00B67C29"/>
    <w:rPr>
      <w:sz w:val="22"/>
      <w:szCs w:val="22"/>
    </w:rPr>
  </w:style>
  <w:style w:type="paragraph" w:styleId="Vaintekstin">
    <w:name w:val="Plain Text"/>
    <w:basedOn w:val="Normaali"/>
    <w:link w:val="VaintekstinChar"/>
    <w:unhideWhenUsed/>
    <w:rsid w:val="00B67C29"/>
    <w:pPr>
      <w:spacing w:after="0" w:line="240" w:lineRule="auto"/>
    </w:pPr>
    <w:rPr>
      <w:rFonts w:ascii="Consolas" w:eastAsia="Calibri" w:hAnsi="Consolas"/>
      <w:sz w:val="21"/>
      <w:szCs w:val="21"/>
      <w:lang w:val="x-none" w:eastAsia="en-US"/>
    </w:rPr>
  </w:style>
  <w:style w:type="character" w:customStyle="1" w:styleId="VaintekstinChar">
    <w:name w:val="Vain tekstinä Char"/>
    <w:link w:val="Vaintekstin"/>
    <w:rsid w:val="00B67C29"/>
    <w:rPr>
      <w:rFonts w:ascii="Consolas" w:eastAsia="Calibri" w:hAnsi="Consolas"/>
      <w:sz w:val="21"/>
      <w:szCs w:val="21"/>
      <w:lang w:eastAsia="en-US"/>
    </w:rPr>
  </w:style>
  <w:style w:type="paragraph" w:styleId="Kommentinteksti">
    <w:name w:val="annotation text"/>
    <w:basedOn w:val="Normaali"/>
    <w:link w:val="KommentintekstiChar"/>
    <w:rsid w:val="0071113D"/>
    <w:pPr>
      <w:spacing w:after="0" w:line="240" w:lineRule="auto"/>
    </w:pPr>
    <w:rPr>
      <w:rFonts w:ascii="Times New Roman" w:hAnsi="Times New Roman"/>
      <w:spacing w:val="-3"/>
      <w:sz w:val="20"/>
      <w:szCs w:val="20"/>
    </w:rPr>
  </w:style>
  <w:style w:type="character" w:customStyle="1" w:styleId="KommentintekstiChar">
    <w:name w:val="Kommentin teksti Char"/>
    <w:link w:val="Kommentinteksti"/>
    <w:locked/>
    <w:rsid w:val="0071113D"/>
    <w:rPr>
      <w:spacing w:val="-3"/>
      <w:lang w:val="fi-FI" w:eastAsia="fi-FI" w:bidi="ar-SA"/>
    </w:rPr>
  </w:style>
  <w:style w:type="paragraph" w:styleId="Luettelokappale">
    <w:name w:val="List Paragraph"/>
    <w:basedOn w:val="Normaali"/>
    <w:uiPriority w:val="34"/>
    <w:qFormat/>
    <w:rsid w:val="002516B0"/>
    <w:pPr>
      <w:spacing w:after="160" w:line="259" w:lineRule="auto"/>
      <w:ind w:left="720"/>
      <w:contextualSpacing/>
    </w:pPr>
    <w:rPr>
      <w:rFonts w:eastAsia="Calibri"/>
      <w:lang w:eastAsia="en-US"/>
    </w:rPr>
  </w:style>
  <w:style w:type="character" w:customStyle="1" w:styleId="kursiiviteksti">
    <w:name w:val="kursiiviteksti"/>
    <w:rsid w:val="003F2D78"/>
  </w:style>
  <w:style w:type="paragraph" w:customStyle="1" w:styleId="LLValtioneuvostonAsetus">
    <w:name w:val="LLValtioneuvostonAsetus"/>
    <w:next w:val="Normaali"/>
    <w:rsid w:val="00F30664"/>
    <w:pPr>
      <w:spacing w:after="220" w:line="320" w:lineRule="exact"/>
      <w:jc w:val="center"/>
    </w:pPr>
    <w:rPr>
      <w:rFonts w:ascii="Times New Roman" w:hAnsi="Times New Roman"/>
      <w:b/>
      <w:sz w:val="30"/>
      <w:szCs w:val="24"/>
    </w:rPr>
  </w:style>
  <w:style w:type="paragraph" w:customStyle="1" w:styleId="LLKappalejako">
    <w:name w:val="LLKappalejako"/>
    <w:link w:val="LLKappalejakoChar"/>
    <w:autoRedefine/>
    <w:rsid w:val="00B47FC6"/>
    <w:pPr>
      <w:spacing w:line="220" w:lineRule="exact"/>
      <w:ind w:left="709" w:right="993"/>
    </w:pPr>
    <w:rPr>
      <w:rFonts w:ascii="Times New Roman" w:hAnsi="Times New Roman"/>
      <w:sz w:val="22"/>
      <w:szCs w:val="24"/>
    </w:rPr>
  </w:style>
  <w:style w:type="character" w:customStyle="1" w:styleId="LLKappalejakoChar">
    <w:name w:val="LLKappalejako Char"/>
    <w:link w:val="LLKappalejako"/>
    <w:locked/>
    <w:rsid w:val="00B47FC6"/>
    <w:rPr>
      <w:rFonts w:ascii="Times New Roman" w:hAnsi="Times New Roman"/>
      <w:sz w:val="22"/>
      <w:szCs w:val="24"/>
    </w:rPr>
  </w:style>
  <w:style w:type="paragraph" w:customStyle="1" w:styleId="LLPykala">
    <w:name w:val="LLPykala"/>
    <w:next w:val="Normaali"/>
    <w:rsid w:val="00F30664"/>
    <w:pPr>
      <w:spacing w:line="220" w:lineRule="exact"/>
      <w:jc w:val="center"/>
    </w:pPr>
    <w:rPr>
      <w:rFonts w:ascii="Times New Roman" w:hAnsi="Times New Roman"/>
      <w:sz w:val="22"/>
      <w:szCs w:val="24"/>
    </w:rPr>
  </w:style>
  <w:style w:type="paragraph" w:customStyle="1" w:styleId="LLPykalanOtsikko">
    <w:name w:val="LLPykalanOtsikko"/>
    <w:next w:val="Normaali"/>
    <w:rsid w:val="00F30664"/>
    <w:pPr>
      <w:spacing w:before="220" w:after="220" w:line="220" w:lineRule="exact"/>
      <w:jc w:val="center"/>
    </w:pPr>
    <w:rPr>
      <w:rFonts w:ascii="Times New Roman" w:hAnsi="Times New Roman"/>
      <w:i/>
      <w:sz w:val="22"/>
      <w:szCs w:val="24"/>
    </w:rPr>
  </w:style>
  <w:style w:type="paragraph" w:customStyle="1" w:styleId="LLLuku">
    <w:name w:val="LLLuku"/>
    <w:next w:val="Normaali"/>
    <w:rsid w:val="00F30664"/>
    <w:pPr>
      <w:spacing w:after="220" w:line="220" w:lineRule="exact"/>
      <w:jc w:val="center"/>
    </w:pPr>
    <w:rPr>
      <w:rFonts w:ascii="Times New Roman" w:hAnsi="Times New Roman"/>
      <w:sz w:val="22"/>
      <w:szCs w:val="24"/>
    </w:rPr>
  </w:style>
  <w:style w:type="paragraph" w:customStyle="1" w:styleId="LLLuvunOtsikko">
    <w:name w:val="LLLuvunOtsikko"/>
    <w:next w:val="Normaali"/>
    <w:rsid w:val="00F30664"/>
    <w:pPr>
      <w:spacing w:after="220" w:line="220" w:lineRule="exact"/>
      <w:jc w:val="center"/>
    </w:pPr>
    <w:rPr>
      <w:rFonts w:ascii="Times New Roman" w:hAnsi="Times New Roman"/>
      <w:b/>
      <w:sz w:val="22"/>
      <w:szCs w:val="24"/>
    </w:rPr>
  </w:style>
  <w:style w:type="paragraph" w:customStyle="1" w:styleId="Default">
    <w:name w:val="Default"/>
    <w:rsid w:val="00D729E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9979">
      <w:bodyDiv w:val="1"/>
      <w:marLeft w:val="0"/>
      <w:marRight w:val="0"/>
      <w:marTop w:val="0"/>
      <w:marBottom w:val="0"/>
      <w:divBdr>
        <w:top w:val="none" w:sz="0" w:space="0" w:color="auto"/>
        <w:left w:val="none" w:sz="0" w:space="0" w:color="auto"/>
        <w:bottom w:val="none" w:sz="0" w:space="0" w:color="auto"/>
        <w:right w:val="none" w:sz="0" w:space="0" w:color="auto"/>
      </w:divBdr>
    </w:div>
    <w:div w:id="1047267148">
      <w:bodyDiv w:val="1"/>
      <w:marLeft w:val="0"/>
      <w:marRight w:val="0"/>
      <w:marTop w:val="0"/>
      <w:marBottom w:val="0"/>
      <w:divBdr>
        <w:top w:val="none" w:sz="0" w:space="0" w:color="auto"/>
        <w:left w:val="none" w:sz="0" w:space="0" w:color="auto"/>
        <w:bottom w:val="none" w:sz="0" w:space="0" w:color="auto"/>
        <w:right w:val="none" w:sz="0" w:space="0" w:color="auto"/>
      </w:divBdr>
      <w:divsChild>
        <w:div w:id="176434760">
          <w:marLeft w:val="0"/>
          <w:marRight w:val="0"/>
          <w:marTop w:val="0"/>
          <w:marBottom w:val="0"/>
          <w:divBdr>
            <w:top w:val="none" w:sz="0" w:space="0" w:color="auto"/>
            <w:left w:val="none" w:sz="0" w:space="0" w:color="auto"/>
            <w:bottom w:val="none" w:sz="0" w:space="0" w:color="auto"/>
            <w:right w:val="none" w:sz="0" w:space="0" w:color="auto"/>
          </w:divBdr>
        </w:div>
        <w:div w:id="290983582">
          <w:marLeft w:val="0"/>
          <w:marRight w:val="0"/>
          <w:marTop w:val="0"/>
          <w:marBottom w:val="0"/>
          <w:divBdr>
            <w:top w:val="none" w:sz="0" w:space="0" w:color="auto"/>
            <w:left w:val="none" w:sz="0" w:space="0" w:color="auto"/>
            <w:bottom w:val="none" w:sz="0" w:space="0" w:color="auto"/>
            <w:right w:val="none" w:sz="0" w:space="0" w:color="auto"/>
          </w:divBdr>
        </w:div>
        <w:div w:id="713895098">
          <w:marLeft w:val="0"/>
          <w:marRight w:val="0"/>
          <w:marTop w:val="0"/>
          <w:marBottom w:val="0"/>
          <w:divBdr>
            <w:top w:val="none" w:sz="0" w:space="0" w:color="auto"/>
            <w:left w:val="none" w:sz="0" w:space="0" w:color="auto"/>
            <w:bottom w:val="none" w:sz="0" w:space="0" w:color="auto"/>
            <w:right w:val="none" w:sz="0" w:space="0" w:color="auto"/>
          </w:divBdr>
        </w:div>
        <w:div w:id="1003124436">
          <w:marLeft w:val="0"/>
          <w:marRight w:val="0"/>
          <w:marTop w:val="0"/>
          <w:marBottom w:val="0"/>
          <w:divBdr>
            <w:top w:val="none" w:sz="0" w:space="0" w:color="auto"/>
            <w:left w:val="none" w:sz="0" w:space="0" w:color="auto"/>
            <w:bottom w:val="none" w:sz="0" w:space="0" w:color="auto"/>
            <w:right w:val="none" w:sz="0" w:space="0" w:color="auto"/>
          </w:divBdr>
        </w:div>
        <w:div w:id="1344820652">
          <w:marLeft w:val="0"/>
          <w:marRight w:val="0"/>
          <w:marTop w:val="0"/>
          <w:marBottom w:val="0"/>
          <w:divBdr>
            <w:top w:val="none" w:sz="0" w:space="0" w:color="auto"/>
            <w:left w:val="none" w:sz="0" w:space="0" w:color="auto"/>
            <w:bottom w:val="none" w:sz="0" w:space="0" w:color="auto"/>
            <w:right w:val="none" w:sz="0" w:space="0" w:color="auto"/>
          </w:divBdr>
        </w:div>
        <w:div w:id="1366953299">
          <w:marLeft w:val="0"/>
          <w:marRight w:val="0"/>
          <w:marTop w:val="0"/>
          <w:marBottom w:val="0"/>
          <w:divBdr>
            <w:top w:val="none" w:sz="0" w:space="0" w:color="auto"/>
            <w:left w:val="none" w:sz="0" w:space="0" w:color="auto"/>
            <w:bottom w:val="none" w:sz="0" w:space="0" w:color="auto"/>
            <w:right w:val="none" w:sz="0" w:space="0" w:color="auto"/>
          </w:divBdr>
        </w:div>
        <w:div w:id="1574437153">
          <w:marLeft w:val="0"/>
          <w:marRight w:val="0"/>
          <w:marTop w:val="0"/>
          <w:marBottom w:val="0"/>
          <w:divBdr>
            <w:top w:val="none" w:sz="0" w:space="0" w:color="auto"/>
            <w:left w:val="none" w:sz="0" w:space="0" w:color="auto"/>
            <w:bottom w:val="none" w:sz="0" w:space="0" w:color="auto"/>
            <w:right w:val="none" w:sz="0" w:space="0" w:color="auto"/>
          </w:divBdr>
        </w:div>
        <w:div w:id="1998340556">
          <w:marLeft w:val="0"/>
          <w:marRight w:val="0"/>
          <w:marTop w:val="0"/>
          <w:marBottom w:val="0"/>
          <w:divBdr>
            <w:top w:val="none" w:sz="0" w:space="0" w:color="auto"/>
            <w:left w:val="none" w:sz="0" w:space="0" w:color="auto"/>
            <w:bottom w:val="none" w:sz="0" w:space="0" w:color="auto"/>
            <w:right w:val="none" w:sz="0" w:space="0" w:color="auto"/>
          </w:divBdr>
        </w:div>
        <w:div w:id="2076392265">
          <w:marLeft w:val="0"/>
          <w:marRight w:val="0"/>
          <w:marTop w:val="0"/>
          <w:marBottom w:val="0"/>
          <w:divBdr>
            <w:top w:val="none" w:sz="0" w:space="0" w:color="auto"/>
            <w:left w:val="none" w:sz="0" w:space="0" w:color="auto"/>
            <w:bottom w:val="none" w:sz="0" w:space="0" w:color="auto"/>
            <w:right w:val="none" w:sz="0" w:space="0" w:color="auto"/>
          </w:divBdr>
        </w:div>
      </w:divsChild>
    </w:div>
    <w:div w:id="1126242234">
      <w:bodyDiv w:val="1"/>
      <w:marLeft w:val="0"/>
      <w:marRight w:val="0"/>
      <w:marTop w:val="0"/>
      <w:marBottom w:val="0"/>
      <w:divBdr>
        <w:top w:val="none" w:sz="0" w:space="0" w:color="auto"/>
        <w:left w:val="none" w:sz="0" w:space="0" w:color="auto"/>
        <w:bottom w:val="none" w:sz="0" w:space="0" w:color="auto"/>
        <w:right w:val="none" w:sz="0" w:space="0" w:color="auto"/>
      </w:divBdr>
    </w:div>
    <w:div w:id="1188105931">
      <w:bodyDiv w:val="1"/>
      <w:marLeft w:val="0"/>
      <w:marRight w:val="0"/>
      <w:marTop w:val="0"/>
      <w:marBottom w:val="0"/>
      <w:divBdr>
        <w:top w:val="none" w:sz="0" w:space="0" w:color="auto"/>
        <w:left w:val="none" w:sz="0" w:space="0" w:color="auto"/>
        <w:bottom w:val="none" w:sz="0" w:space="0" w:color="auto"/>
        <w:right w:val="none" w:sz="0" w:space="0" w:color="auto"/>
      </w:divBdr>
    </w:div>
    <w:div w:id="1678918862">
      <w:bodyDiv w:val="1"/>
      <w:marLeft w:val="0"/>
      <w:marRight w:val="0"/>
      <w:marTop w:val="0"/>
      <w:marBottom w:val="0"/>
      <w:divBdr>
        <w:top w:val="none" w:sz="0" w:space="0" w:color="auto"/>
        <w:left w:val="none" w:sz="0" w:space="0" w:color="auto"/>
        <w:bottom w:val="none" w:sz="0" w:space="0" w:color="auto"/>
        <w:right w:val="none" w:sz="0" w:space="0" w:color="auto"/>
      </w:divBdr>
      <w:divsChild>
        <w:div w:id="272516108">
          <w:marLeft w:val="0"/>
          <w:marRight w:val="0"/>
          <w:marTop w:val="0"/>
          <w:marBottom w:val="0"/>
          <w:divBdr>
            <w:top w:val="none" w:sz="0" w:space="0" w:color="auto"/>
            <w:left w:val="none" w:sz="0" w:space="0" w:color="auto"/>
            <w:bottom w:val="none" w:sz="0" w:space="0" w:color="auto"/>
            <w:right w:val="none" w:sz="0" w:space="0" w:color="auto"/>
          </w:divBdr>
        </w:div>
        <w:div w:id="796145523">
          <w:marLeft w:val="0"/>
          <w:marRight w:val="0"/>
          <w:marTop w:val="0"/>
          <w:marBottom w:val="0"/>
          <w:divBdr>
            <w:top w:val="none" w:sz="0" w:space="0" w:color="auto"/>
            <w:left w:val="none" w:sz="0" w:space="0" w:color="auto"/>
            <w:bottom w:val="none" w:sz="0" w:space="0" w:color="auto"/>
            <w:right w:val="none" w:sz="0" w:space="0" w:color="auto"/>
          </w:divBdr>
        </w:div>
        <w:div w:id="1382246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o\Local%20Settings\Temporary%20Internet%20Files\Content.Outlook\W2ESN1SB\MV_Koneyrittajat_kirjelomake.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MV_Koneyrittajat_kirjelomake</Template>
  <TotalTime>11</TotalTime>
  <Pages>1</Pages>
  <Words>623</Words>
  <Characters>5052</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dc:creator>
  <cp:keywords/>
  <dc:description/>
  <cp:lastModifiedBy>Matti Peltola</cp:lastModifiedBy>
  <cp:revision>5</cp:revision>
  <cp:lastPrinted>2018-11-30T08:29:00Z</cp:lastPrinted>
  <dcterms:created xsi:type="dcterms:W3CDTF">2018-11-30T09:15:00Z</dcterms:created>
  <dcterms:modified xsi:type="dcterms:W3CDTF">2018-11-30T09:30:00Z</dcterms:modified>
</cp:coreProperties>
</file>